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92AE" w14:textId="77777777" w:rsidR="00A339A4" w:rsidRPr="00A339A4" w:rsidRDefault="00A339A4" w:rsidP="00A339A4">
      <w:pPr>
        <w:jc w:val="center"/>
        <w:outlineLvl w:val="0"/>
        <w:rPr>
          <w:b/>
          <w:szCs w:val="24"/>
        </w:rPr>
      </w:pPr>
      <w:r w:rsidRPr="00A339A4">
        <w:rPr>
          <w:b/>
          <w:szCs w:val="24"/>
        </w:rPr>
        <w:t>Phần 2. YÊU CẦU VỀ KỸ THUẬT</w:t>
      </w:r>
    </w:p>
    <w:p w14:paraId="659DEE0E" w14:textId="77777777" w:rsidR="00A339A4" w:rsidRPr="00A339A4" w:rsidRDefault="00A339A4" w:rsidP="00A339A4">
      <w:pPr>
        <w:widowControl w:val="0"/>
        <w:spacing w:before="120" w:after="120"/>
        <w:jc w:val="center"/>
        <w:outlineLvl w:val="1"/>
        <w:rPr>
          <w:szCs w:val="24"/>
        </w:rPr>
      </w:pPr>
      <w:r w:rsidRPr="00A339A4">
        <w:rPr>
          <w:b/>
          <w:szCs w:val="24"/>
        </w:rPr>
        <w:t>Chương V. YÊU CẦU VỀ KỸ THUẬT</w:t>
      </w:r>
    </w:p>
    <w:p w14:paraId="76C28EE9" w14:textId="77777777" w:rsidR="00A339A4" w:rsidRPr="00A339A4" w:rsidRDefault="00A339A4" w:rsidP="00A339A4">
      <w:pPr>
        <w:pStyle w:val="Subtitle"/>
        <w:rPr>
          <w:sz w:val="24"/>
          <w:szCs w:val="24"/>
        </w:rPr>
      </w:pPr>
    </w:p>
    <w:p w14:paraId="20F17C34" w14:textId="77777777" w:rsidR="00A339A4" w:rsidRPr="00A339A4" w:rsidRDefault="00A339A4" w:rsidP="00A339A4">
      <w:pPr>
        <w:pStyle w:val="SectionVIHeader"/>
        <w:widowControl w:val="0"/>
        <w:spacing w:after="120"/>
        <w:ind w:firstLine="709"/>
        <w:jc w:val="both"/>
        <w:rPr>
          <w:sz w:val="24"/>
          <w:szCs w:val="24"/>
        </w:rPr>
      </w:pPr>
      <w:r w:rsidRPr="00A339A4">
        <w:rPr>
          <w:sz w:val="24"/>
          <w:szCs w:val="24"/>
        </w:rPr>
        <w:t>Mục 1. Yêu cầu về kỹ thuật</w:t>
      </w:r>
    </w:p>
    <w:p w14:paraId="6B369E98" w14:textId="77777777" w:rsidR="00A339A4" w:rsidRPr="00A339A4" w:rsidRDefault="00A339A4" w:rsidP="00A339A4">
      <w:pPr>
        <w:widowControl w:val="0"/>
        <w:spacing w:before="120" w:after="120"/>
        <w:ind w:firstLine="709"/>
        <w:rPr>
          <w:i/>
          <w:szCs w:val="24"/>
        </w:rPr>
      </w:pPr>
      <w:r w:rsidRPr="00A339A4">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96F26E7" w14:textId="77777777" w:rsidR="00A339A4" w:rsidRPr="00A339A4" w:rsidRDefault="00A339A4" w:rsidP="00A339A4">
      <w:pPr>
        <w:widowControl w:val="0"/>
        <w:spacing w:before="120" w:after="120"/>
        <w:ind w:firstLine="709"/>
        <w:rPr>
          <w:i/>
          <w:szCs w:val="24"/>
        </w:rPr>
      </w:pPr>
      <w:r w:rsidRPr="00A339A4">
        <w:rPr>
          <w:i/>
          <w:szCs w:val="24"/>
        </w:rPr>
        <w:t>Trong yêu cầu về kỹ thuật không được đưa ra các điều kiện</w:t>
      </w:r>
      <w:r w:rsidRPr="00A339A4">
        <w:rPr>
          <w:iCs/>
          <w:szCs w:val="24"/>
        </w:rPr>
        <w:t xml:space="preserve"> </w:t>
      </w:r>
      <w:r w:rsidRPr="00A339A4">
        <w:rPr>
          <w:i/>
          <w:iCs/>
          <w:szCs w:val="24"/>
        </w:rPr>
        <w:t>nhằm hạn chế sự tham gia của nhà thầu hoặc nhằm tạo lợi thế cho một hoặc một số nhà thầu gây ra sự cạnh tranh không bình đẳng,</w:t>
      </w:r>
      <w:r w:rsidRPr="00A339A4">
        <w:rPr>
          <w:i/>
          <w:spacing w:val="-4"/>
          <w:szCs w:val="24"/>
        </w:rPr>
        <w:t xml:space="preserve"> đồng thời cũng không đưa ra các yêu cầu quá cao dẫn đến làm tăng giá dự thầu hoặc làm hạn chế sự tham gia của các nhà thầu,</w:t>
      </w:r>
      <w:r w:rsidRPr="00A339A4">
        <w:rPr>
          <w:i/>
          <w:szCs w:val="24"/>
        </w:rPr>
        <w:t xml:space="preserve"> không được nêu yêu cầu về tên, ký mã hiệu, nhãn hiệu cụ thể của hàng hóa.</w:t>
      </w:r>
    </w:p>
    <w:p w14:paraId="28344529" w14:textId="77777777" w:rsidR="00A339A4" w:rsidRPr="00A339A4" w:rsidRDefault="00A339A4" w:rsidP="00A339A4">
      <w:pPr>
        <w:widowControl w:val="0"/>
        <w:spacing w:before="120" w:after="120"/>
        <w:ind w:firstLine="709"/>
        <w:rPr>
          <w:i/>
          <w:szCs w:val="24"/>
        </w:rPr>
      </w:pPr>
      <w:r w:rsidRPr="00A339A4">
        <w:rPr>
          <w:i/>
          <w:szCs w:val="24"/>
          <w:lang w:val="vi-VN"/>
        </w:rPr>
        <w:t xml:space="preserve">Trường hợp </w:t>
      </w:r>
      <w:r w:rsidRPr="00A339A4">
        <w:rPr>
          <w:i/>
          <w:szCs w:val="24"/>
        </w:rPr>
        <w:t>không thể mô tả chi tiết hàng hóa theo đặc tính kỹ thuật, tính năng sử dụng, thiết kế công nghệ, tiêu chuẩn công nghệ thì được</w:t>
      </w:r>
      <w:r w:rsidRPr="00A339A4">
        <w:rPr>
          <w:i/>
          <w:szCs w:val="24"/>
          <w:lang w:val="vi-VN"/>
        </w:rPr>
        <w:t xml:space="preserve"> nêu nhãn hiệu, cat</w:t>
      </w:r>
      <w:r w:rsidRPr="00A339A4">
        <w:rPr>
          <w:i/>
          <w:szCs w:val="24"/>
        </w:rPr>
        <w:t>alô</w:t>
      </w:r>
      <w:r w:rsidRPr="00A339A4">
        <w:rPr>
          <w:i/>
          <w:szCs w:val="24"/>
          <w:lang w:val="vi-VN"/>
        </w:rPr>
        <w:t xml:space="preserve"> của một </w:t>
      </w:r>
      <w:r w:rsidRPr="00A339A4">
        <w:rPr>
          <w:i/>
          <w:szCs w:val="24"/>
        </w:rPr>
        <w:t>sản phẩm cụ thể</w:t>
      </w:r>
      <w:r w:rsidRPr="00A339A4">
        <w:rPr>
          <w:i/>
          <w:szCs w:val="24"/>
          <w:lang w:val="vi-VN"/>
        </w:rPr>
        <w:t xml:space="preserve"> để tham khảo, minh họa cho yêu cầu về kỹ thuật của hàng hóa </w:t>
      </w:r>
      <w:r w:rsidRPr="00A339A4">
        <w:rPr>
          <w:i/>
          <w:szCs w:val="24"/>
        </w:rPr>
        <w:t xml:space="preserve">nhưng </w:t>
      </w:r>
      <w:r w:rsidRPr="00A339A4">
        <w:rPr>
          <w:i/>
          <w:szCs w:val="24"/>
          <w:lang w:val="vi-VN"/>
        </w:rPr>
        <w:t>phải ghi kèm theo cụm từ “hoặc tương đương” sau nhãn hiệu, cat</w:t>
      </w:r>
      <w:r w:rsidRPr="00A339A4">
        <w:rPr>
          <w:i/>
          <w:szCs w:val="24"/>
        </w:rPr>
        <w:t xml:space="preserve">alô </w:t>
      </w:r>
      <w:r w:rsidRPr="00A339A4">
        <w:rPr>
          <w:i/>
          <w:szCs w:val="24"/>
          <w:lang w:val="vi-VN"/>
        </w:rPr>
        <w:t xml:space="preserve">đồng thời phải quy định rõ </w:t>
      </w:r>
      <w:r w:rsidRPr="00A339A4">
        <w:rPr>
          <w:i/>
          <w:szCs w:val="24"/>
        </w:rPr>
        <w:t xml:space="preserve">nội hàm </w:t>
      </w:r>
      <w:r w:rsidRPr="00A339A4">
        <w:rPr>
          <w:i/>
          <w:szCs w:val="24"/>
          <w:lang w:val="vi-VN"/>
        </w:rPr>
        <w:t xml:space="preserve">tương đương </w:t>
      </w:r>
      <w:r w:rsidRPr="00A339A4">
        <w:rPr>
          <w:i/>
          <w:szCs w:val="24"/>
        </w:rPr>
        <w:t xml:space="preserve">với hàng hóa đó về </w:t>
      </w:r>
      <w:r w:rsidRPr="00A339A4">
        <w:rPr>
          <w:i/>
          <w:szCs w:val="24"/>
          <w:lang w:val="vi-VN"/>
        </w:rPr>
        <w:t>đặc tính kỹ thuật, tính năng sử dụng</w:t>
      </w:r>
      <w:r w:rsidRPr="00A339A4">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784DF62E" w14:textId="77777777" w:rsidR="00A339A4" w:rsidRPr="00A339A4" w:rsidRDefault="00A339A4" w:rsidP="00A339A4">
      <w:pPr>
        <w:widowControl w:val="0"/>
        <w:spacing w:before="120" w:after="120"/>
        <w:ind w:firstLine="709"/>
        <w:rPr>
          <w:i/>
          <w:szCs w:val="24"/>
        </w:rPr>
      </w:pPr>
      <w:r w:rsidRPr="00A339A4">
        <w:rPr>
          <w:i/>
          <w:szCs w:val="24"/>
        </w:rPr>
        <w:t xml:space="preserve">Yêu cầu về kỹ thuật bao gồm các nội dung cơ bản như sau: </w:t>
      </w:r>
    </w:p>
    <w:p w14:paraId="61EA3D11" w14:textId="77777777" w:rsidR="00A339A4" w:rsidRPr="00A339A4" w:rsidRDefault="00A339A4" w:rsidP="00A339A4">
      <w:pPr>
        <w:widowControl w:val="0"/>
        <w:spacing w:before="120" w:after="120"/>
        <w:ind w:firstLine="709"/>
        <w:rPr>
          <w:b/>
          <w:i/>
          <w:szCs w:val="24"/>
        </w:rPr>
      </w:pPr>
      <w:r w:rsidRPr="00A339A4">
        <w:rPr>
          <w:b/>
          <w:i/>
          <w:szCs w:val="24"/>
        </w:rPr>
        <w:t>1.1. Giới thiệu chung về dự án/dự toán mua sắm, gói thầu</w:t>
      </w:r>
    </w:p>
    <w:p w14:paraId="7235A6D7" w14:textId="77777777" w:rsidR="00A339A4" w:rsidRPr="00A339A4" w:rsidRDefault="00A339A4" w:rsidP="00A339A4">
      <w:pPr>
        <w:widowControl w:val="0"/>
        <w:ind w:firstLine="709"/>
        <w:rPr>
          <w:spacing w:val="2"/>
          <w:szCs w:val="24"/>
        </w:rPr>
      </w:pPr>
      <w:bookmarkStart w:id="0" w:name="_Hlk154743134"/>
      <w:r w:rsidRPr="00A339A4">
        <w:rPr>
          <w:spacing w:val="2"/>
          <w:szCs w:val="24"/>
        </w:rPr>
        <w:t>- Tên gói thầu: Mua sắm quà tặng nhân ngày Quốc tế phụ nữ 2026 cho công đoàn viên</w:t>
      </w:r>
    </w:p>
    <w:p w14:paraId="0F4E7501" w14:textId="77777777" w:rsidR="00A339A4" w:rsidRPr="00A339A4" w:rsidRDefault="00A339A4" w:rsidP="00A339A4">
      <w:pPr>
        <w:widowControl w:val="0"/>
        <w:ind w:firstLine="709"/>
        <w:rPr>
          <w:spacing w:val="2"/>
          <w:szCs w:val="24"/>
        </w:rPr>
      </w:pPr>
      <w:r w:rsidRPr="00A339A4">
        <w:rPr>
          <w:spacing w:val="2"/>
          <w:szCs w:val="24"/>
        </w:rPr>
        <w:t xml:space="preserve">- Tên dự toán: Mua sắm quà tặng nhân ngày Quốc tế phụ nữ 2026 cho công đoàn viên. </w:t>
      </w:r>
    </w:p>
    <w:p w14:paraId="4FEB543F" w14:textId="77777777" w:rsidR="00A339A4" w:rsidRPr="00A339A4" w:rsidRDefault="00A339A4" w:rsidP="00A339A4">
      <w:pPr>
        <w:widowControl w:val="0"/>
        <w:ind w:firstLine="709"/>
        <w:rPr>
          <w:spacing w:val="2"/>
          <w:szCs w:val="24"/>
        </w:rPr>
      </w:pPr>
      <w:r w:rsidRPr="00A339A4">
        <w:rPr>
          <w:spacing w:val="2"/>
          <w:szCs w:val="24"/>
        </w:rPr>
        <w:t>- Tên chủ đầu tư: CÔNG ĐOÀN CÔNG TY TNHH GREEN PLANET DISTRIBUTION CENTRE</w:t>
      </w:r>
    </w:p>
    <w:p w14:paraId="120BC729" w14:textId="77777777" w:rsidR="00A339A4" w:rsidRPr="00A339A4" w:rsidRDefault="00A339A4" w:rsidP="00A339A4">
      <w:pPr>
        <w:widowControl w:val="0"/>
        <w:ind w:firstLine="709"/>
        <w:rPr>
          <w:spacing w:val="2"/>
          <w:szCs w:val="24"/>
        </w:rPr>
      </w:pPr>
      <w:r w:rsidRPr="00A339A4">
        <w:rPr>
          <w:spacing w:val="2"/>
          <w:szCs w:val="24"/>
        </w:rPr>
        <w:t xml:space="preserve">- Nguồn vốn: Ngân sách công đoàn Công ty TNHH Green Planet Distribution Centre </w:t>
      </w:r>
    </w:p>
    <w:p w14:paraId="68E4344D" w14:textId="77777777" w:rsidR="00A339A4" w:rsidRPr="00A339A4" w:rsidRDefault="00A339A4" w:rsidP="00A339A4">
      <w:pPr>
        <w:widowControl w:val="0"/>
        <w:ind w:firstLine="709"/>
        <w:rPr>
          <w:spacing w:val="2"/>
          <w:szCs w:val="24"/>
        </w:rPr>
      </w:pPr>
      <w:r w:rsidRPr="00A339A4">
        <w:rPr>
          <w:spacing w:val="2"/>
          <w:szCs w:val="24"/>
        </w:rPr>
        <w:t xml:space="preserve">- Địa điểm thực hiện: </w:t>
      </w:r>
      <w:r w:rsidRPr="00A339A4">
        <w:rPr>
          <w:szCs w:val="24"/>
        </w:rPr>
        <w:t>CÔNG ĐOÀN CÔNG TY TNHH GREEN PLANET DISTRIBUTION CENTRE. Địa chỉ: Lô A3.1, Khu A3, Đường D2&amp;N2, Khu công nghiệp Tân Phú Trung, Xã Củ Chi, TP. Hồ Chí Minh, Việt Nam</w:t>
      </w:r>
      <w:r w:rsidRPr="00A339A4">
        <w:rPr>
          <w:spacing w:val="2"/>
          <w:szCs w:val="24"/>
        </w:rPr>
        <w:t xml:space="preserve"> </w:t>
      </w:r>
    </w:p>
    <w:p w14:paraId="15B767F5" w14:textId="77777777" w:rsidR="00A339A4" w:rsidRPr="00A339A4" w:rsidRDefault="00A339A4" w:rsidP="00A339A4">
      <w:pPr>
        <w:widowControl w:val="0"/>
        <w:ind w:firstLine="709"/>
        <w:rPr>
          <w:spacing w:val="2"/>
          <w:szCs w:val="24"/>
        </w:rPr>
      </w:pPr>
      <w:r w:rsidRPr="00A339A4">
        <w:rPr>
          <w:spacing w:val="2"/>
          <w:szCs w:val="24"/>
        </w:rPr>
        <w:t>- Loại hợp đồng: Trọn gói</w:t>
      </w:r>
    </w:p>
    <w:p w14:paraId="381BF0C1" w14:textId="77777777" w:rsidR="00A339A4" w:rsidRPr="00A339A4" w:rsidRDefault="00A339A4" w:rsidP="00A339A4">
      <w:pPr>
        <w:widowControl w:val="0"/>
        <w:ind w:firstLine="709"/>
        <w:rPr>
          <w:spacing w:val="2"/>
          <w:szCs w:val="24"/>
        </w:rPr>
      </w:pPr>
      <w:r w:rsidRPr="00A339A4">
        <w:rPr>
          <w:spacing w:val="2"/>
          <w:szCs w:val="24"/>
        </w:rPr>
        <w:t>- Thời gian thực hiện: 10 ngày</w:t>
      </w:r>
    </w:p>
    <w:p w14:paraId="22EFF248" w14:textId="77777777" w:rsidR="00A339A4" w:rsidRPr="00A339A4" w:rsidRDefault="00A339A4" w:rsidP="00A339A4">
      <w:pPr>
        <w:widowControl w:val="0"/>
        <w:ind w:firstLine="709"/>
        <w:rPr>
          <w:spacing w:val="2"/>
          <w:szCs w:val="24"/>
        </w:rPr>
      </w:pPr>
      <w:r w:rsidRPr="00A339A4">
        <w:rPr>
          <w:spacing w:val="2"/>
          <w:szCs w:val="24"/>
        </w:rPr>
        <w:t>- Hình thức lựa chọn nhà thầu: Chào hàng cạnh tranh, trong nước không sơ tuyển, qua mạng.</w:t>
      </w:r>
    </w:p>
    <w:p w14:paraId="6A2E89A6" w14:textId="77777777" w:rsidR="00A339A4" w:rsidRPr="00A339A4" w:rsidRDefault="00A339A4" w:rsidP="00A339A4">
      <w:pPr>
        <w:widowControl w:val="0"/>
        <w:ind w:firstLine="709"/>
        <w:rPr>
          <w:spacing w:val="2"/>
          <w:szCs w:val="24"/>
        </w:rPr>
      </w:pPr>
      <w:r w:rsidRPr="00A339A4">
        <w:rPr>
          <w:spacing w:val="2"/>
          <w:szCs w:val="24"/>
        </w:rPr>
        <w:t>- Phương thức đấu thầu: Một giai đoạn, một túi hồ sơ</w:t>
      </w:r>
    </w:p>
    <w:bookmarkEnd w:id="0"/>
    <w:p w14:paraId="166388D0" w14:textId="77777777" w:rsidR="00A339A4" w:rsidRPr="00A339A4" w:rsidRDefault="00A339A4" w:rsidP="00A339A4">
      <w:pPr>
        <w:spacing w:after="160" w:line="259" w:lineRule="auto"/>
        <w:jc w:val="left"/>
        <w:rPr>
          <w:b/>
          <w:i/>
          <w:szCs w:val="24"/>
        </w:rPr>
      </w:pPr>
      <w:r w:rsidRPr="00A339A4">
        <w:rPr>
          <w:b/>
          <w:i/>
          <w:szCs w:val="24"/>
        </w:rPr>
        <w:br w:type="page"/>
      </w:r>
    </w:p>
    <w:p w14:paraId="03844F6F" w14:textId="77777777" w:rsidR="00A339A4" w:rsidRPr="00A339A4" w:rsidRDefault="00A339A4" w:rsidP="00A339A4">
      <w:pPr>
        <w:spacing w:after="160" w:line="259" w:lineRule="auto"/>
        <w:jc w:val="left"/>
        <w:rPr>
          <w:b/>
          <w:i/>
          <w:szCs w:val="24"/>
        </w:rPr>
        <w:sectPr w:rsidR="00A339A4" w:rsidRPr="00A339A4" w:rsidSect="00A339A4">
          <w:footnotePr>
            <w:numRestart w:val="eachSect"/>
          </w:footnotePr>
          <w:pgSz w:w="11906" w:h="16838" w:code="9"/>
          <w:pgMar w:top="1138" w:right="1138" w:bottom="1138" w:left="1411" w:header="720" w:footer="720" w:gutter="0"/>
          <w:cols w:space="720"/>
          <w:docGrid w:linePitch="381"/>
        </w:sectPr>
      </w:pPr>
    </w:p>
    <w:p w14:paraId="05E80DD3" w14:textId="77777777" w:rsidR="00A339A4" w:rsidRPr="00A339A4" w:rsidRDefault="00A339A4" w:rsidP="00A339A4">
      <w:pPr>
        <w:widowControl w:val="0"/>
        <w:spacing w:before="120" w:after="120" w:line="264" w:lineRule="auto"/>
        <w:ind w:firstLine="709"/>
        <w:rPr>
          <w:b/>
          <w:i/>
          <w:szCs w:val="24"/>
          <w:lang w:val="nl-NL"/>
        </w:rPr>
      </w:pPr>
      <w:r w:rsidRPr="00A339A4">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A339A4" w:rsidRPr="00A339A4" w14:paraId="428656C9" w14:textId="77777777" w:rsidTr="001F6F3E">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267097B" w14:textId="77777777" w:rsidR="00A339A4" w:rsidRPr="00A339A4" w:rsidRDefault="00A339A4" w:rsidP="001F6F3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339A4">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35E38582" w14:textId="77777777" w:rsidR="00A339A4" w:rsidRPr="00A339A4" w:rsidRDefault="00A339A4" w:rsidP="001F6F3E">
            <w:pPr>
              <w:pStyle w:val="NormalWeb"/>
              <w:spacing w:before="0" w:beforeAutospacing="0" w:after="0" w:afterAutospacing="0" w:line="360" w:lineRule="auto"/>
              <w:jc w:val="center"/>
              <w:rPr>
                <w:rFonts w:ascii="Times New Roman" w:hAnsi="Times New Roman" w:cs="Times New Roman"/>
                <w:b/>
                <w:iCs/>
                <w:lang w:val="nl-NL"/>
              </w:rPr>
            </w:pPr>
            <w:r w:rsidRPr="00A339A4">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4858D30" w14:textId="77777777" w:rsidR="00A339A4" w:rsidRPr="00A339A4" w:rsidRDefault="00A339A4" w:rsidP="001F6F3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339A4">
              <w:rPr>
                <w:rFonts w:ascii="Times New Roman" w:hAnsi="Times New Roman" w:cs="Times New Roman"/>
                <w:b/>
                <w:iCs/>
                <w:lang w:val="nl-NL"/>
              </w:rPr>
              <w:t>Thông số kỹ thuật</w:t>
            </w:r>
          </w:p>
        </w:tc>
      </w:tr>
      <w:tr w:rsidR="00A339A4" w:rsidRPr="00A339A4" w14:paraId="5D5D9C48" w14:textId="77777777" w:rsidTr="001F6F3E">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6BC29AC" w14:textId="77777777" w:rsidR="00A339A4" w:rsidRPr="00A339A4" w:rsidRDefault="00A339A4" w:rsidP="001F6F3E">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339A4">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6B977E5A" w14:textId="77777777" w:rsidR="00A339A4" w:rsidRPr="00A339A4" w:rsidRDefault="00A339A4" w:rsidP="001F6F3E">
            <w:pPr>
              <w:spacing w:line="360" w:lineRule="auto"/>
              <w:rPr>
                <w:spacing w:val="2"/>
                <w:szCs w:val="24"/>
                <w:lang w:val="nl-NL"/>
              </w:rPr>
            </w:pPr>
          </w:p>
          <w:p w14:paraId="2DD73EDA" w14:textId="77777777" w:rsidR="00A339A4" w:rsidRPr="00A339A4" w:rsidRDefault="00A339A4" w:rsidP="001F6F3E">
            <w:pPr>
              <w:spacing w:line="360" w:lineRule="auto"/>
              <w:jc w:val="center"/>
              <w:rPr>
                <w:b/>
                <w:bCs/>
                <w:szCs w:val="24"/>
                <w:lang w:val="nl-NL"/>
              </w:rPr>
            </w:pPr>
            <w:r w:rsidRPr="00A339A4">
              <w:rPr>
                <w:b/>
                <w:bCs/>
                <w:szCs w:val="24"/>
                <w:lang w:val="nl-NL"/>
              </w:rPr>
              <w:t>MUA SẮM QUÀ TẶNG NHÂN NGÀY QUỐC TẾ PHỤ NỮ 2026 CHO CÔNG ĐOÀN VIÊN</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5930A49" w14:textId="77777777" w:rsidR="00A339A4" w:rsidRPr="00A339A4" w:rsidRDefault="00A339A4" w:rsidP="001F6F3E">
            <w:pPr>
              <w:spacing w:line="360" w:lineRule="auto"/>
              <w:rPr>
                <w:b/>
                <w:bCs/>
                <w:szCs w:val="24"/>
                <w:lang w:val="nl-NL"/>
              </w:rPr>
            </w:pPr>
            <w:r w:rsidRPr="00A339A4">
              <w:rPr>
                <w:b/>
                <w:bCs/>
                <w:szCs w:val="24"/>
                <w:lang w:val="nl-NL"/>
              </w:rPr>
              <w:t>A. QUY CÁCH SẢN PHẨM:</w:t>
            </w:r>
          </w:p>
          <w:p w14:paraId="64FE6B3C" w14:textId="77777777" w:rsidR="00A339A4" w:rsidRPr="00A339A4" w:rsidRDefault="00A339A4" w:rsidP="001F6F3E">
            <w:pPr>
              <w:spacing w:line="360" w:lineRule="auto"/>
              <w:rPr>
                <w:szCs w:val="24"/>
                <w:lang w:val="nl-NL"/>
              </w:rPr>
            </w:pPr>
            <w:r w:rsidRPr="00A339A4">
              <w:rPr>
                <w:szCs w:val="24"/>
                <w:lang w:val="nl-NL"/>
              </w:rPr>
              <w:t>Bộ quà tặng gồm các sản phẩm:</w:t>
            </w:r>
          </w:p>
          <w:p w14:paraId="0F64B909" w14:textId="77777777" w:rsidR="00A339A4" w:rsidRPr="00A339A4" w:rsidRDefault="00A339A4" w:rsidP="001F6F3E">
            <w:pPr>
              <w:spacing w:line="360" w:lineRule="auto"/>
              <w:rPr>
                <w:szCs w:val="24"/>
                <w:lang w:val="nl-NL"/>
              </w:rPr>
            </w:pPr>
            <w:r w:rsidRPr="00A339A4">
              <w:rPr>
                <w:szCs w:val="24"/>
                <w:lang w:val="nl-NL"/>
              </w:rPr>
              <w:t xml:space="preserve">- 01 Thân nồi lẩu điện </w:t>
            </w:r>
          </w:p>
          <w:p w14:paraId="261B58C0" w14:textId="77777777" w:rsidR="00A339A4" w:rsidRPr="00A339A4" w:rsidRDefault="00A339A4" w:rsidP="001F6F3E">
            <w:pPr>
              <w:spacing w:line="360" w:lineRule="auto"/>
              <w:rPr>
                <w:szCs w:val="24"/>
                <w:lang w:val="nl-NL"/>
              </w:rPr>
            </w:pPr>
            <w:r w:rsidRPr="00A339A4">
              <w:rPr>
                <w:szCs w:val="24"/>
                <w:lang w:val="nl-NL"/>
              </w:rPr>
              <w:t xml:space="preserve">- 01 Lòng nồi - 01 Nắp nồi - 01 Dây nguồn </w:t>
            </w:r>
          </w:p>
          <w:p w14:paraId="0228865C" w14:textId="77777777" w:rsidR="00A339A4" w:rsidRPr="00A339A4" w:rsidRDefault="00A339A4" w:rsidP="001F6F3E">
            <w:pPr>
              <w:spacing w:line="360" w:lineRule="auto"/>
              <w:rPr>
                <w:szCs w:val="24"/>
                <w:lang w:val="nl-NL"/>
              </w:rPr>
            </w:pPr>
            <w:r w:rsidRPr="00A339A4">
              <w:rPr>
                <w:szCs w:val="24"/>
                <w:lang w:val="nl-NL"/>
              </w:rPr>
              <w:t xml:space="preserve">- 01 Hướng dẫn sử dụng </w:t>
            </w:r>
          </w:p>
          <w:p w14:paraId="67B72B45" w14:textId="77777777" w:rsidR="00A339A4" w:rsidRPr="00A339A4" w:rsidRDefault="00A339A4" w:rsidP="001F6F3E">
            <w:pPr>
              <w:spacing w:line="360" w:lineRule="auto"/>
              <w:rPr>
                <w:szCs w:val="24"/>
                <w:lang w:val="nl-NL"/>
              </w:rPr>
            </w:pPr>
            <w:r w:rsidRPr="00A339A4">
              <w:rPr>
                <w:szCs w:val="24"/>
                <w:lang w:val="nl-NL"/>
              </w:rPr>
              <w:t xml:space="preserve">- 01 Phiếu bảo hành chính hãng </w:t>
            </w:r>
          </w:p>
          <w:p w14:paraId="7903EA94" w14:textId="77777777" w:rsidR="00A339A4" w:rsidRPr="00A339A4" w:rsidRDefault="00A339A4" w:rsidP="001F6F3E">
            <w:pPr>
              <w:spacing w:line="360" w:lineRule="auto"/>
              <w:rPr>
                <w:szCs w:val="24"/>
                <w:lang w:val="nl-NL"/>
              </w:rPr>
            </w:pPr>
            <w:r w:rsidRPr="00A339A4">
              <w:rPr>
                <w:szCs w:val="24"/>
                <w:lang w:val="nl-NL"/>
              </w:rPr>
              <w:t>- 01 Hộp đựng tiêu chuẩn của nhà sản xuất</w:t>
            </w:r>
          </w:p>
          <w:p w14:paraId="264B31EB" w14:textId="77777777" w:rsidR="00A339A4" w:rsidRPr="00A339A4" w:rsidRDefault="00A339A4" w:rsidP="001F6F3E">
            <w:pPr>
              <w:spacing w:line="360" w:lineRule="auto"/>
              <w:rPr>
                <w:b/>
                <w:bCs/>
                <w:szCs w:val="24"/>
                <w:lang w:val="nl-NL"/>
              </w:rPr>
            </w:pPr>
            <w:r w:rsidRPr="00A339A4">
              <w:rPr>
                <w:b/>
                <w:bCs/>
                <w:szCs w:val="24"/>
                <w:lang w:val="nl-NL"/>
              </w:rPr>
              <w:t>B. THÔNG SỐ KỸ THUẬT</w:t>
            </w:r>
          </w:p>
          <w:p w14:paraId="2DC6CB7B" w14:textId="77777777" w:rsidR="00A339A4" w:rsidRPr="00A339A4" w:rsidRDefault="00A339A4" w:rsidP="001F6F3E">
            <w:pPr>
              <w:spacing w:line="360" w:lineRule="auto"/>
              <w:rPr>
                <w:b/>
                <w:bCs/>
                <w:szCs w:val="24"/>
                <w:lang w:val="nl-NL"/>
              </w:rPr>
            </w:pPr>
            <w:r w:rsidRPr="00A339A4">
              <w:rPr>
                <w:b/>
                <w:bCs/>
                <w:szCs w:val="24"/>
                <w:lang w:val="nl-NL"/>
              </w:rPr>
              <w:t>1. Mục đích sử dụng</w:t>
            </w:r>
          </w:p>
          <w:p w14:paraId="3E78EF9F" w14:textId="77777777" w:rsidR="00A339A4" w:rsidRPr="00A339A4" w:rsidRDefault="00A339A4" w:rsidP="001F6F3E">
            <w:pPr>
              <w:spacing w:line="360" w:lineRule="auto"/>
              <w:rPr>
                <w:szCs w:val="24"/>
                <w:lang w:val="nl-NL"/>
              </w:rPr>
            </w:pPr>
            <w:r w:rsidRPr="00A339A4">
              <w:rPr>
                <w:szCs w:val="24"/>
                <w:lang w:val="nl-NL"/>
              </w:rPr>
              <w:t>- Lẩu điện đa năng dùng điện gia dụng, dung tích danh định 4,0 lít, thiết kế thích hợp cho sử dụng trong gia đình theo nhu cầu nấu lẩu, hấp, hầm, súp và các món đa chức năng khác. </w:t>
            </w:r>
          </w:p>
          <w:p w14:paraId="408D7A9B" w14:textId="77777777" w:rsidR="00A339A4" w:rsidRPr="00A339A4" w:rsidRDefault="00A339A4" w:rsidP="001F6F3E">
            <w:pPr>
              <w:spacing w:line="360" w:lineRule="auto"/>
              <w:rPr>
                <w:b/>
                <w:bCs/>
                <w:szCs w:val="24"/>
                <w:lang w:val="nl-NL"/>
              </w:rPr>
            </w:pPr>
            <w:r w:rsidRPr="00A339A4">
              <w:rPr>
                <w:b/>
                <w:bCs/>
                <w:szCs w:val="24"/>
                <w:lang w:val="nl-NL"/>
              </w:rPr>
              <w:t>2. Dung tích – kích thước</w:t>
            </w:r>
          </w:p>
          <w:p w14:paraId="0EA56FF7" w14:textId="77777777" w:rsidR="00A339A4" w:rsidRPr="00A339A4" w:rsidRDefault="00A339A4" w:rsidP="001F6F3E">
            <w:pPr>
              <w:spacing w:line="360" w:lineRule="auto"/>
              <w:rPr>
                <w:szCs w:val="24"/>
                <w:lang w:val="nl-NL"/>
              </w:rPr>
            </w:pPr>
            <w:r w:rsidRPr="00A339A4">
              <w:rPr>
                <w:szCs w:val="24"/>
                <w:lang w:val="nl-NL"/>
              </w:rPr>
              <w:t>- Dung tích danh định: 4,0 lít – phù hợp phục vụ 3–6 người. </w:t>
            </w:r>
          </w:p>
          <w:p w14:paraId="7BC52088" w14:textId="77777777" w:rsidR="00A339A4" w:rsidRPr="00A339A4" w:rsidRDefault="00A339A4" w:rsidP="001F6F3E">
            <w:pPr>
              <w:spacing w:line="360" w:lineRule="auto"/>
              <w:rPr>
                <w:szCs w:val="24"/>
                <w:lang w:val="nl-NL"/>
              </w:rPr>
            </w:pPr>
            <w:r w:rsidRPr="00A339A4">
              <w:rPr>
                <w:szCs w:val="24"/>
                <w:lang w:val="nl-NL"/>
              </w:rPr>
              <w:t>- Kích thước tổng thể: Tương ứng với dung tích 4 lít và thiết kế tiêu chuẩn sản phẩm gia dụng</w:t>
            </w:r>
          </w:p>
          <w:p w14:paraId="547DFE63" w14:textId="77777777" w:rsidR="00A339A4" w:rsidRPr="00A339A4" w:rsidRDefault="00A339A4" w:rsidP="001F6F3E">
            <w:pPr>
              <w:spacing w:line="360" w:lineRule="auto"/>
              <w:rPr>
                <w:b/>
                <w:bCs/>
                <w:szCs w:val="24"/>
                <w:lang w:val="nl-NL"/>
              </w:rPr>
            </w:pPr>
            <w:r w:rsidRPr="00A339A4">
              <w:rPr>
                <w:b/>
                <w:bCs/>
                <w:szCs w:val="24"/>
                <w:lang w:val="nl-NL"/>
              </w:rPr>
              <w:t>3. Chất liệu – cấu tạo</w:t>
            </w:r>
          </w:p>
          <w:p w14:paraId="0094F4E9" w14:textId="77777777" w:rsidR="00A339A4" w:rsidRPr="00A339A4" w:rsidRDefault="00A339A4" w:rsidP="001F6F3E">
            <w:pPr>
              <w:spacing w:line="360" w:lineRule="auto"/>
              <w:rPr>
                <w:szCs w:val="24"/>
                <w:lang w:val="nl-NL"/>
              </w:rPr>
            </w:pPr>
            <w:r w:rsidRPr="00A339A4">
              <w:rPr>
                <w:szCs w:val="24"/>
                <w:lang w:val="nl-NL"/>
              </w:rPr>
              <w:t>- Lòng nồi: Inox 304 an toàn, phủ chống dính PTFE hoặc tương đương hạn chế bám dính và dễ vệ sinh. </w:t>
            </w:r>
          </w:p>
          <w:p w14:paraId="6D84330F" w14:textId="77777777" w:rsidR="00A339A4" w:rsidRPr="00A339A4" w:rsidRDefault="00A339A4" w:rsidP="001F6F3E">
            <w:pPr>
              <w:spacing w:line="360" w:lineRule="auto"/>
              <w:rPr>
                <w:szCs w:val="24"/>
                <w:lang w:val="nl-NL"/>
              </w:rPr>
            </w:pPr>
            <w:r w:rsidRPr="00A339A4">
              <w:rPr>
                <w:szCs w:val="24"/>
                <w:lang w:val="nl-NL"/>
              </w:rPr>
              <w:t>- Thân nồi: Khung vững chắc, chịu nhiệt tốt, đảm bảo độ bền khi gia nhiệt.</w:t>
            </w:r>
          </w:p>
          <w:p w14:paraId="03A7AAEF" w14:textId="77777777" w:rsidR="00A339A4" w:rsidRPr="00A339A4" w:rsidRDefault="00A339A4" w:rsidP="001F6F3E">
            <w:pPr>
              <w:spacing w:line="360" w:lineRule="auto"/>
              <w:rPr>
                <w:szCs w:val="24"/>
                <w:lang w:val="nl-NL"/>
              </w:rPr>
            </w:pPr>
            <w:r w:rsidRPr="00A339A4">
              <w:rPr>
                <w:szCs w:val="24"/>
                <w:lang w:val="nl-NL"/>
              </w:rPr>
              <w:lastRenderedPageBreak/>
              <w:t>- Xửng hấp: Tích hợp xửng hấp 2 trong 1, cho phép hấp thực phẩm cùng lúc với nấu lẩu. </w:t>
            </w:r>
          </w:p>
          <w:p w14:paraId="525541CE" w14:textId="77777777" w:rsidR="00A339A4" w:rsidRPr="00A339A4" w:rsidRDefault="00A339A4" w:rsidP="001F6F3E">
            <w:pPr>
              <w:spacing w:line="360" w:lineRule="auto"/>
              <w:rPr>
                <w:b/>
                <w:bCs/>
                <w:szCs w:val="24"/>
                <w:lang w:val="nl-NL"/>
              </w:rPr>
            </w:pPr>
            <w:r w:rsidRPr="00A339A4">
              <w:rPr>
                <w:b/>
                <w:bCs/>
                <w:szCs w:val="24"/>
                <w:lang w:val="nl-NL"/>
              </w:rPr>
              <w:t>4. Nắp nồi</w:t>
            </w:r>
          </w:p>
          <w:p w14:paraId="2BCA5168" w14:textId="77777777" w:rsidR="00A339A4" w:rsidRPr="00A339A4" w:rsidRDefault="00A339A4" w:rsidP="001F6F3E">
            <w:pPr>
              <w:spacing w:line="360" w:lineRule="auto"/>
              <w:rPr>
                <w:szCs w:val="24"/>
                <w:lang w:val="nl-NL"/>
              </w:rPr>
            </w:pPr>
            <w:r w:rsidRPr="00A339A4">
              <w:rPr>
                <w:szCs w:val="24"/>
                <w:lang w:val="nl-NL"/>
              </w:rPr>
              <w:t>- Nắp bằng kính chịu nhiệt trong suốt, cho phép quan sát quá trình nấu dễ dàng. </w:t>
            </w:r>
          </w:p>
          <w:p w14:paraId="0BA1C6E5" w14:textId="77777777" w:rsidR="00A339A4" w:rsidRPr="00A339A4" w:rsidRDefault="00A339A4" w:rsidP="001F6F3E">
            <w:pPr>
              <w:spacing w:line="360" w:lineRule="auto"/>
              <w:rPr>
                <w:szCs w:val="24"/>
                <w:lang w:val="nl-NL"/>
              </w:rPr>
            </w:pPr>
            <w:r w:rsidRPr="00A339A4">
              <w:rPr>
                <w:szCs w:val="24"/>
                <w:lang w:val="nl-NL"/>
              </w:rPr>
              <w:t>- Viền nắp: Chắc chắn, tăng độ bền khi sử dụng ở nhiệt độ cao.</w:t>
            </w:r>
          </w:p>
          <w:p w14:paraId="5857F6F0" w14:textId="77777777" w:rsidR="00A339A4" w:rsidRPr="00A339A4" w:rsidRDefault="00A339A4" w:rsidP="001F6F3E">
            <w:pPr>
              <w:spacing w:line="360" w:lineRule="auto"/>
              <w:rPr>
                <w:b/>
                <w:bCs/>
                <w:szCs w:val="24"/>
                <w:lang w:val="nl-NL"/>
              </w:rPr>
            </w:pPr>
            <w:r w:rsidRPr="00A339A4">
              <w:rPr>
                <w:b/>
                <w:bCs/>
                <w:szCs w:val="24"/>
                <w:lang w:val="nl-NL"/>
              </w:rPr>
              <w:t>5. Tay cầm – đế nồi</w:t>
            </w:r>
          </w:p>
          <w:p w14:paraId="41A9346C" w14:textId="77777777" w:rsidR="00A339A4" w:rsidRPr="00A339A4" w:rsidRDefault="00A339A4" w:rsidP="001F6F3E">
            <w:pPr>
              <w:spacing w:line="360" w:lineRule="auto"/>
              <w:rPr>
                <w:szCs w:val="24"/>
                <w:lang w:val="nl-NL"/>
              </w:rPr>
            </w:pPr>
            <w:r w:rsidRPr="00A339A4">
              <w:rPr>
                <w:szCs w:val="24"/>
                <w:lang w:val="nl-NL"/>
              </w:rPr>
              <w:t>- Tay cầm nhiệt: Nhựa chịu nhiệt, cách nhiệt tốt, gắn cố định chắc chắn.</w:t>
            </w:r>
          </w:p>
          <w:p w14:paraId="134CE7E8" w14:textId="77777777" w:rsidR="00A339A4" w:rsidRPr="00A339A4" w:rsidRDefault="00A339A4" w:rsidP="001F6F3E">
            <w:pPr>
              <w:spacing w:line="360" w:lineRule="auto"/>
              <w:rPr>
                <w:szCs w:val="24"/>
                <w:lang w:val="nl-NL"/>
              </w:rPr>
            </w:pPr>
            <w:r w:rsidRPr="00A339A4">
              <w:rPr>
                <w:szCs w:val="24"/>
                <w:lang w:val="nl-NL"/>
              </w:rPr>
              <w:t>- Đế nồi: Ổn định, an toàn, hạn chế trượt khi đặt trên bề mặt bếp.</w:t>
            </w:r>
          </w:p>
          <w:p w14:paraId="08696C80" w14:textId="77777777" w:rsidR="00A339A4" w:rsidRPr="00A339A4" w:rsidRDefault="00A339A4" w:rsidP="001F6F3E">
            <w:pPr>
              <w:spacing w:line="360" w:lineRule="auto"/>
              <w:rPr>
                <w:b/>
                <w:bCs/>
                <w:szCs w:val="24"/>
                <w:lang w:val="nl-NL"/>
              </w:rPr>
            </w:pPr>
            <w:r w:rsidRPr="00A339A4">
              <w:rPr>
                <w:b/>
                <w:bCs/>
                <w:szCs w:val="24"/>
                <w:lang w:val="nl-NL"/>
              </w:rPr>
              <w:t>6. Thông số điện – điều khiển</w:t>
            </w:r>
          </w:p>
          <w:p w14:paraId="4F742D56" w14:textId="77777777" w:rsidR="00A339A4" w:rsidRPr="00A339A4" w:rsidRDefault="00A339A4" w:rsidP="001F6F3E">
            <w:pPr>
              <w:spacing w:line="360" w:lineRule="auto"/>
              <w:rPr>
                <w:szCs w:val="24"/>
                <w:lang w:val="nl-NL"/>
              </w:rPr>
            </w:pPr>
            <w:r w:rsidRPr="00A339A4">
              <w:rPr>
                <w:szCs w:val="24"/>
                <w:lang w:val="nl-NL"/>
              </w:rPr>
              <w:t>- Điện áp sử dụng: 220V~/50Hz. </w:t>
            </w:r>
          </w:p>
          <w:p w14:paraId="36FC16FB" w14:textId="77777777" w:rsidR="00A339A4" w:rsidRPr="00A339A4" w:rsidRDefault="00A339A4" w:rsidP="001F6F3E">
            <w:pPr>
              <w:spacing w:line="360" w:lineRule="auto"/>
              <w:rPr>
                <w:szCs w:val="24"/>
                <w:lang w:val="nl-NL"/>
              </w:rPr>
            </w:pPr>
            <w:r w:rsidRPr="00A339A4">
              <w:rPr>
                <w:szCs w:val="24"/>
                <w:lang w:val="nl-NL"/>
              </w:rPr>
              <w:t>- Công suất danh định: 1000 W – gia nhiệt nhanh, đáp ứng nhu cầu nấu đa dạng. </w:t>
            </w:r>
          </w:p>
          <w:p w14:paraId="000A73C1" w14:textId="77777777" w:rsidR="00A339A4" w:rsidRPr="00A339A4" w:rsidRDefault="00A339A4" w:rsidP="001F6F3E">
            <w:pPr>
              <w:spacing w:line="360" w:lineRule="auto"/>
              <w:rPr>
                <w:szCs w:val="24"/>
                <w:lang w:val="nl-NL"/>
              </w:rPr>
            </w:pPr>
            <w:r w:rsidRPr="00A339A4">
              <w:rPr>
                <w:szCs w:val="24"/>
                <w:lang w:val="nl-NL"/>
              </w:rPr>
              <w:t>- Điều khiển: Cần gạt cơ học với 4 mức nhiệt: giữ ấm – thấp – trung bình – cao. </w:t>
            </w:r>
          </w:p>
          <w:p w14:paraId="2C075B0D" w14:textId="77777777" w:rsidR="00A339A4" w:rsidRPr="00A339A4" w:rsidRDefault="00A339A4" w:rsidP="001F6F3E">
            <w:pPr>
              <w:spacing w:line="360" w:lineRule="auto"/>
              <w:rPr>
                <w:szCs w:val="24"/>
                <w:lang w:val="nl-NL"/>
              </w:rPr>
            </w:pPr>
            <w:r w:rsidRPr="00A339A4">
              <w:rPr>
                <w:szCs w:val="24"/>
                <w:lang w:val="nl-NL"/>
              </w:rPr>
              <w:t>- Dây điện: Thiết kế dây điện tháo rời, thuận tiện vệ sinh và bảo quản.</w:t>
            </w:r>
          </w:p>
          <w:p w14:paraId="313CD472" w14:textId="77777777" w:rsidR="00A339A4" w:rsidRPr="00A339A4" w:rsidRDefault="00A339A4" w:rsidP="001F6F3E">
            <w:pPr>
              <w:spacing w:line="360" w:lineRule="auto"/>
              <w:rPr>
                <w:b/>
                <w:bCs/>
                <w:szCs w:val="24"/>
                <w:lang w:val="nl-NL"/>
              </w:rPr>
            </w:pPr>
            <w:r w:rsidRPr="00A339A4">
              <w:rPr>
                <w:b/>
                <w:bCs/>
                <w:szCs w:val="24"/>
                <w:lang w:val="nl-NL"/>
              </w:rPr>
              <w:t>7. Tính năng &amp; chức năng</w:t>
            </w:r>
          </w:p>
          <w:p w14:paraId="05AEEEE9" w14:textId="77777777" w:rsidR="00A339A4" w:rsidRPr="00A339A4" w:rsidRDefault="00A339A4" w:rsidP="001F6F3E">
            <w:pPr>
              <w:spacing w:line="360" w:lineRule="auto"/>
              <w:rPr>
                <w:szCs w:val="24"/>
                <w:lang w:val="nl-NL"/>
              </w:rPr>
            </w:pPr>
            <w:r w:rsidRPr="00A339A4">
              <w:rPr>
                <w:szCs w:val="24"/>
                <w:lang w:val="nl-NL"/>
              </w:rPr>
              <w:t>- Gia nhiệt trực tiếp: Đảm bảo nhiệt lan tỏa đều giúp món chín nhanh. </w:t>
            </w:r>
          </w:p>
          <w:p w14:paraId="23101DCA" w14:textId="77777777" w:rsidR="00A339A4" w:rsidRPr="00A339A4" w:rsidRDefault="00A339A4" w:rsidP="001F6F3E">
            <w:pPr>
              <w:spacing w:line="360" w:lineRule="auto"/>
              <w:rPr>
                <w:szCs w:val="24"/>
                <w:lang w:val="nl-NL"/>
              </w:rPr>
            </w:pPr>
            <w:r w:rsidRPr="00A339A4">
              <w:rPr>
                <w:szCs w:val="24"/>
                <w:lang w:val="nl-NL"/>
              </w:rPr>
              <w:t>- Chức năng nấu: Lẩu, hấp, hầm, ninh, súp… đáp ứng nhu cầu chế biến đa dạng. </w:t>
            </w:r>
          </w:p>
          <w:p w14:paraId="3C538A40" w14:textId="77777777" w:rsidR="00A339A4" w:rsidRPr="00A339A4" w:rsidRDefault="00A339A4" w:rsidP="001F6F3E">
            <w:pPr>
              <w:spacing w:line="360" w:lineRule="auto"/>
              <w:rPr>
                <w:b/>
                <w:bCs/>
                <w:szCs w:val="24"/>
                <w:lang w:val="nl-NL"/>
              </w:rPr>
            </w:pPr>
            <w:r w:rsidRPr="00A339A4">
              <w:rPr>
                <w:b/>
                <w:bCs/>
                <w:szCs w:val="24"/>
                <w:lang w:val="nl-NL"/>
              </w:rPr>
              <w:t xml:space="preserve">8. Đặc điểm nổi bật </w:t>
            </w:r>
          </w:p>
          <w:p w14:paraId="6BEB981B" w14:textId="77777777" w:rsidR="00A339A4" w:rsidRPr="00A339A4" w:rsidRDefault="00A339A4" w:rsidP="001F6F3E">
            <w:pPr>
              <w:spacing w:line="360" w:lineRule="auto"/>
              <w:rPr>
                <w:szCs w:val="24"/>
                <w:lang w:val="nl-NL"/>
              </w:rPr>
            </w:pPr>
            <w:r w:rsidRPr="00A339A4">
              <w:rPr>
                <w:szCs w:val="24"/>
                <w:lang w:val="nl-NL"/>
              </w:rPr>
              <w:t>- Thiết kế đa chức năng 2 in 1: nấu lẩu kết hợp hấp tiện lợi. </w:t>
            </w:r>
          </w:p>
          <w:p w14:paraId="4837425D" w14:textId="77777777" w:rsidR="00A339A4" w:rsidRPr="00A339A4" w:rsidRDefault="00A339A4" w:rsidP="001F6F3E">
            <w:pPr>
              <w:spacing w:line="360" w:lineRule="auto"/>
              <w:rPr>
                <w:szCs w:val="24"/>
                <w:lang w:val="nl-NL"/>
              </w:rPr>
            </w:pPr>
            <w:r w:rsidRPr="00A339A4">
              <w:rPr>
                <w:szCs w:val="24"/>
                <w:lang w:val="nl-NL"/>
              </w:rPr>
              <w:t>- Lòng nồi inox 304 phủ chống dính PTFE  hoặc tương đương an toàn cho sức khỏe và dễ vệ sinh. </w:t>
            </w:r>
          </w:p>
          <w:p w14:paraId="0AF9BBAF" w14:textId="77777777" w:rsidR="00A339A4" w:rsidRPr="00A339A4" w:rsidRDefault="00A339A4" w:rsidP="001F6F3E">
            <w:pPr>
              <w:spacing w:line="360" w:lineRule="auto"/>
              <w:rPr>
                <w:szCs w:val="24"/>
                <w:lang w:val="nl-NL"/>
              </w:rPr>
            </w:pPr>
            <w:r w:rsidRPr="00A339A4">
              <w:rPr>
                <w:szCs w:val="24"/>
                <w:lang w:val="nl-NL"/>
              </w:rPr>
              <w:t>- Bảng điều khiển đơn giản, dễ thao tác cho mọi người dùng.</w:t>
            </w:r>
          </w:p>
          <w:p w14:paraId="29A1F082" w14:textId="77777777" w:rsidR="00A339A4" w:rsidRPr="00A339A4" w:rsidRDefault="00A339A4" w:rsidP="001F6F3E">
            <w:pPr>
              <w:spacing w:line="360" w:lineRule="auto"/>
              <w:rPr>
                <w:b/>
                <w:bCs/>
                <w:szCs w:val="24"/>
                <w:lang w:val="nl-NL"/>
              </w:rPr>
            </w:pPr>
            <w:r w:rsidRPr="00A339A4">
              <w:rPr>
                <w:b/>
                <w:bCs/>
                <w:szCs w:val="24"/>
                <w:lang w:val="nl-NL"/>
              </w:rPr>
              <w:t>9. Các yêu cầu khác:</w:t>
            </w:r>
          </w:p>
          <w:p w14:paraId="44946D17" w14:textId="77777777" w:rsidR="00A339A4" w:rsidRPr="00A339A4" w:rsidRDefault="00A339A4" w:rsidP="001F6F3E">
            <w:pPr>
              <w:spacing w:line="360" w:lineRule="auto"/>
              <w:rPr>
                <w:szCs w:val="24"/>
                <w:lang w:val="nl-NL"/>
              </w:rPr>
            </w:pPr>
            <w:r w:rsidRPr="00A339A4">
              <w:rPr>
                <w:szCs w:val="24"/>
                <w:lang w:val="nl-NL"/>
              </w:rPr>
              <w:t>- Có cơ chế tự ngắt nhiệt khi quá nhiệt nhằm đảm bảo an toàn trong quá trình sử dụng.</w:t>
            </w:r>
          </w:p>
          <w:p w14:paraId="0D29D83C" w14:textId="77777777" w:rsidR="00A339A4" w:rsidRPr="00A339A4" w:rsidRDefault="00A339A4" w:rsidP="001F6F3E">
            <w:pPr>
              <w:spacing w:line="360" w:lineRule="auto"/>
              <w:rPr>
                <w:szCs w:val="24"/>
                <w:lang w:val="nl-NL"/>
              </w:rPr>
            </w:pPr>
            <w:r w:rsidRPr="00A339A4">
              <w:rPr>
                <w:szCs w:val="24"/>
                <w:lang w:val="nl-NL"/>
              </w:rPr>
              <w:t>- Sản phẩm mới 100%, chưa qua sử dụng, đầy đủ phụ kiện theo tiêu chuẩn nhà sản xuất.</w:t>
            </w:r>
          </w:p>
          <w:p w14:paraId="19593736" w14:textId="77777777" w:rsidR="00A339A4" w:rsidRPr="00A339A4" w:rsidRDefault="00A339A4" w:rsidP="001F6F3E">
            <w:pPr>
              <w:spacing w:line="360" w:lineRule="auto"/>
              <w:rPr>
                <w:szCs w:val="24"/>
                <w:lang w:val="nl-NL"/>
              </w:rPr>
            </w:pPr>
            <w:r w:rsidRPr="00A339A4">
              <w:rPr>
                <w:szCs w:val="24"/>
                <w:lang w:val="nl-NL"/>
              </w:rPr>
              <w:lastRenderedPageBreak/>
              <w:t>- Bảo hành chính hãng 12 tháng</w:t>
            </w:r>
          </w:p>
          <w:p w14:paraId="0EA7DC0D" w14:textId="77777777" w:rsidR="00A339A4" w:rsidRPr="00A339A4" w:rsidRDefault="00A339A4" w:rsidP="001F6F3E">
            <w:pPr>
              <w:spacing w:line="360" w:lineRule="auto"/>
              <w:rPr>
                <w:szCs w:val="24"/>
                <w:lang w:val="nl-NL"/>
              </w:rPr>
            </w:pPr>
            <w:r w:rsidRPr="00A339A4">
              <w:rPr>
                <w:szCs w:val="24"/>
                <w:lang w:val="nl-NL"/>
              </w:rPr>
              <w:t>- Hàng hóa phải đáp ứng theo Quy chuẩn kỹ thuật quốc gia</w:t>
            </w:r>
            <w:r w:rsidRPr="00A339A4">
              <w:rPr>
                <w:lang w:val="nl-NL"/>
              </w:rPr>
              <w:t xml:space="preserve"> </w:t>
            </w:r>
            <w:r w:rsidRPr="00A339A4">
              <w:rPr>
                <w:szCs w:val="24"/>
                <w:lang w:val="nl-NL"/>
              </w:rPr>
              <w:t>QCVN 4:2009/BKHCN và sửa đổi 1:2026</w:t>
            </w:r>
            <w:r w:rsidRPr="00A339A4">
              <w:rPr>
                <w:lang w:val="nl-NL"/>
              </w:rPr>
              <w:t xml:space="preserve"> </w:t>
            </w:r>
            <w:r w:rsidRPr="00A339A4">
              <w:rPr>
                <w:szCs w:val="24"/>
                <w:lang w:val="nl-NL"/>
              </w:rPr>
              <w:t>về an toàn đối với thiết bị điện và điện tử hoặc tương đương.</w:t>
            </w:r>
          </w:p>
          <w:p w14:paraId="58B1927F" w14:textId="77777777" w:rsidR="00A339A4" w:rsidRPr="00A339A4" w:rsidRDefault="00A339A4" w:rsidP="001F6F3E">
            <w:pPr>
              <w:spacing w:line="360" w:lineRule="auto"/>
              <w:rPr>
                <w:szCs w:val="24"/>
              </w:rPr>
            </w:pPr>
            <w:r w:rsidRPr="00A339A4">
              <w:rPr>
                <w:szCs w:val="24"/>
              </w:rPr>
              <w:t>- In logo Công đoàn theo yêu cầu.</w:t>
            </w:r>
          </w:p>
          <w:p w14:paraId="2F4DFFAF" w14:textId="77777777" w:rsidR="00A339A4" w:rsidRPr="00A339A4" w:rsidRDefault="00A339A4" w:rsidP="001F6F3E">
            <w:pPr>
              <w:spacing w:line="360" w:lineRule="auto"/>
              <w:rPr>
                <w:b/>
                <w:bCs/>
                <w:szCs w:val="24"/>
              </w:rPr>
            </w:pPr>
            <w:r w:rsidRPr="00A339A4">
              <w:rPr>
                <w:b/>
                <w:bCs/>
                <w:szCs w:val="24"/>
              </w:rPr>
              <w:t>10. Yêu cầu về bao bì, hộp đựng</w:t>
            </w:r>
          </w:p>
          <w:p w14:paraId="5E56A57A" w14:textId="77777777" w:rsidR="00A339A4" w:rsidRPr="00A339A4" w:rsidRDefault="00A339A4" w:rsidP="001F6F3E">
            <w:pPr>
              <w:spacing w:line="360" w:lineRule="auto"/>
              <w:rPr>
                <w:szCs w:val="24"/>
              </w:rPr>
            </w:pPr>
            <w:r w:rsidRPr="00A339A4">
              <w:rPr>
                <w:szCs w:val="24"/>
              </w:rPr>
              <w:t xml:space="preserve">- Hộp đựng: Hộp tiêu chuẩn của nhà sản xuất. </w:t>
            </w:r>
          </w:p>
          <w:p w14:paraId="3D172F68" w14:textId="77777777" w:rsidR="00A339A4" w:rsidRPr="00A339A4" w:rsidRDefault="00A339A4" w:rsidP="001F6F3E">
            <w:pPr>
              <w:spacing w:line="360" w:lineRule="auto"/>
              <w:rPr>
                <w:szCs w:val="24"/>
              </w:rPr>
            </w:pPr>
            <w:r w:rsidRPr="00A339A4">
              <w:rPr>
                <w:szCs w:val="24"/>
              </w:rPr>
              <w:t>- Mẫu bao bì: Theo tiêu chuẩn nhà sản xuất.</w:t>
            </w:r>
          </w:p>
          <w:p w14:paraId="3D828CD0" w14:textId="77777777" w:rsidR="00A339A4" w:rsidRPr="00A339A4" w:rsidRDefault="00A339A4" w:rsidP="001F6F3E">
            <w:pPr>
              <w:spacing w:line="360" w:lineRule="auto"/>
              <w:rPr>
                <w:b/>
                <w:bCs/>
                <w:szCs w:val="24"/>
              </w:rPr>
            </w:pPr>
            <w:r w:rsidRPr="00A339A4">
              <w:rPr>
                <w:b/>
                <w:bCs/>
                <w:szCs w:val="24"/>
              </w:rPr>
              <w:t xml:space="preserve">C. HÌNH ẢNH MINH HỌA: </w:t>
            </w:r>
          </w:p>
          <w:p w14:paraId="5460CDD8" w14:textId="77777777" w:rsidR="00A339A4" w:rsidRPr="00A339A4" w:rsidRDefault="00A339A4" w:rsidP="001F6F3E">
            <w:pPr>
              <w:spacing w:line="360" w:lineRule="auto"/>
              <w:rPr>
                <w:b/>
                <w:bCs/>
                <w:i/>
                <w:iCs/>
                <w:szCs w:val="24"/>
              </w:rPr>
            </w:pPr>
            <w:r w:rsidRPr="00A339A4">
              <w:rPr>
                <w:b/>
                <w:bCs/>
                <w:i/>
                <w:iCs/>
                <w:szCs w:val="24"/>
              </w:rPr>
              <w:t>- Logo công đoàn</w:t>
            </w:r>
          </w:p>
          <w:p w14:paraId="20C5BFD9" w14:textId="77777777" w:rsidR="00A339A4" w:rsidRPr="00A339A4" w:rsidRDefault="00A339A4" w:rsidP="001F6F3E">
            <w:pPr>
              <w:spacing w:line="360" w:lineRule="auto"/>
              <w:jc w:val="center"/>
              <w:rPr>
                <w:szCs w:val="24"/>
                <w:lang w:val="nl-NL"/>
              </w:rPr>
            </w:pPr>
            <w:r w:rsidRPr="00A339A4">
              <w:rPr>
                <w:noProof/>
                <w:szCs w:val="24"/>
              </w:rPr>
              <w:drawing>
                <wp:inline distT="0" distB="0" distL="0" distR="0" wp14:anchorId="31AEDDC4" wp14:editId="1C7E6379">
                  <wp:extent cx="1318437" cy="1200916"/>
                  <wp:effectExtent l="0" t="0" r="0" b="0"/>
                  <wp:docPr id="1927947560" name="Picture 1" descr="TRUNG TÂM DỊCH VỤ VIỆC LÀM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HỒ CHÍ MIN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4024" cy="1206005"/>
                          </a:xfrm>
                          <a:prstGeom prst="rect">
                            <a:avLst/>
                          </a:prstGeom>
                          <a:noFill/>
                          <a:ln>
                            <a:noFill/>
                          </a:ln>
                        </pic:spPr>
                      </pic:pic>
                    </a:graphicData>
                  </a:graphic>
                </wp:inline>
              </w:drawing>
            </w:r>
          </w:p>
        </w:tc>
      </w:tr>
    </w:tbl>
    <w:p w14:paraId="6B4155B0" w14:textId="77777777" w:rsidR="00A339A4" w:rsidRPr="00A339A4" w:rsidRDefault="00A339A4" w:rsidP="00A339A4">
      <w:pPr>
        <w:spacing w:before="120" w:after="120" w:line="264" w:lineRule="auto"/>
        <w:ind w:firstLine="709"/>
        <w:rPr>
          <w:b/>
          <w:i/>
          <w:szCs w:val="24"/>
          <w:lang w:val="nl-NL"/>
        </w:rPr>
        <w:sectPr w:rsidR="00A339A4" w:rsidRPr="00A339A4" w:rsidSect="00A339A4">
          <w:footnotePr>
            <w:numRestart w:val="eachSect"/>
          </w:footnotePr>
          <w:pgSz w:w="16838" w:h="11906" w:orient="landscape" w:code="9"/>
          <w:pgMar w:top="1411" w:right="1138" w:bottom="1138" w:left="1138" w:header="720" w:footer="720" w:gutter="0"/>
          <w:cols w:space="720"/>
          <w:docGrid w:linePitch="381"/>
        </w:sectPr>
      </w:pPr>
    </w:p>
    <w:p w14:paraId="4481317B" w14:textId="77777777" w:rsidR="00A339A4" w:rsidRPr="00A339A4" w:rsidRDefault="00A339A4" w:rsidP="00A339A4">
      <w:pPr>
        <w:spacing w:before="60" w:after="60"/>
        <w:ind w:firstLine="709"/>
        <w:rPr>
          <w:b/>
          <w:i/>
          <w:szCs w:val="24"/>
          <w:lang w:val="nl-NL"/>
        </w:rPr>
      </w:pPr>
      <w:r w:rsidRPr="00A339A4">
        <w:rPr>
          <w:b/>
          <w:i/>
          <w:szCs w:val="24"/>
          <w:lang w:val="nl-NL"/>
        </w:rPr>
        <w:lastRenderedPageBreak/>
        <w:t>1.3. Các yêu cầu khác</w:t>
      </w:r>
    </w:p>
    <w:p w14:paraId="2B540EEE" w14:textId="77777777" w:rsidR="00A339A4" w:rsidRPr="00A339A4" w:rsidRDefault="00A339A4" w:rsidP="00A339A4">
      <w:pPr>
        <w:suppressAutoHyphens/>
        <w:spacing w:before="80" w:after="40"/>
        <w:ind w:firstLine="709"/>
        <w:rPr>
          <w:szCs w:val="24"/>
          <w:lang w:val="vi-VN"/>
        </w:rPr>
      </w:pPr>
      <w:r w:rsidRPr="00A339A4">
        <w:rPr>
          <w:szCs w:val="24"/>
          <w:lang w:val="vi-VN"/>
        </w:rPr>
        <w:t xml:space="preserve">* Yêu cầu về hàng mẫu: </w:t>
      </w:r>
    </w:p>
    <w:p w14:paraId="52CD92BB" w14:textId="77777777" w:rsidR="00A339A4" w:rsidRPr="00A339A4" w:rsidRDefault="00A339A4" w:rsidP="00A339A4">
      <w:pPr>
        <w:suppressAutoHyphens/>
        <w:spacing w:before="80" w:after="40"/>
        <w:ind w:firstLine="709"/>
        <w:rPr>
          <w:szCs w:val="24"/>
          <w:lang w:val="vi-VN"/>
        </w:rPr>
      </w:pPr>
      <w:r w:rsidRPr="00A339A4">
        <w:rPr>
          <w:szCs w:val="24"/>
          <w:lang w:val="vi-VN"/>
        </w:rPr>
        <w:t>Thời gian nộp sản phẩm mẫu: Trong vòng 05 ngày làm việc kể từ khi có yêu cầu của chủ đầu tư để phục vụ quá trình đánh giá E-HSDT.</w:t>
      </w:r>
    </w:p>
    <w:p w14:paraId="3382FAB5" w14:textId="77777777" w:rsidR="00A339A4" w:rsidRPr="00A339A4" w:rsidRDefault="00A339A4" w:rsidP="00A339A4">
      <w:pPr>
        <w:suppressAutoHyphens/>
        <w:spacing w:before="80" w:after="40"/>
        <w:ind w:firstLine="709"/>
        <w:rPr>
          <w:szCs w:val="24"/>
          <w:lang w:val="vi-VN"/>
        </w:rPr>
      </w:pPr>
      <w:r w:rsidRPr="00A339A4">
        <w:rPr>
          <w:szCs w:val="24"/>
          <w:lang w:val="vi-VN"/>
        </w:rPr>
        <w:t xml:space="preserve">Số lượng hàng mẫu: 01 bộ sản phẩm đầy đủ với thông số kỹ thuật như yêu cầu. </w:t>
      </w:r>
    </w:p>
    <w:p w14:paraId="42D8C560" w14:textId="77777777" w:rsidR="00A339A4" w:rsidRPr="00A339A4" w:rsidRDefault="00A339A4" w:rsidP="00A339A4">
      <w:pPr>
        <w:suppressAutoHyphens/>
        <w:spacing w:before="80" w:after="40"/>
        <w:ind w:firstLine="709"/>
        <w:rPr>
          <w:szCs w:val="24"/>
          <w:lang w:val="vi-VN"/>
        </w:rPr>
      </w:pPr>
      <w:r w:rsidRPr="00A339A4">
        <w:rPr>
          <w:szCs w:val="24"/>
          <w:lang w:val="vi-VN"/>
        </w:rPr>
        <w:t xml:space="preserve">Sản phẩm mẫu đủ số lượng, đúng quy cách chủ đầu tư sẽ đưa vào sử dụng. Sản phẩm mẫu sau khi đưa vào sử dụng sẽ được đánh giá đạt/ không đạt theo các tiêu chí như sau: Quy cách, mô tả: chi tiết tại Chương V. </w:t>
      </w:r>
    </w:p>
    <w:p w14:paraId="1118C2A1" w14:textId="77777777" w:rsidR="00A339A4" w:rsidRPr="00A339A4" w:rsidRDefault="00A339A4" w:rsidP="00A339A4">
      <w:pPr>
        <w:suppressAutoHyphens/>
        <w:spacing w:before="80" w:after="40"/>
        <w:ind w:firstLine="709"/>
        <w:rPr>
          <w:szCs w:val="24"/>
          <w:lang w:val="vi-VN"/>
        </w:rPr>
      </w:pPr>
      <w:r w:rsidRPr="00A339A4">
        <w:rPr>
          <w:szCs w:val="24"/>
          <w:lang w:val="vi-VN"/>
        </w:rPr>
        <w:t xml:space="preserve">Trường hợp quá thời hạn cung cấp hàng mẫu hoặc sản phẩm không đạt các yêu cầu kỹ thuật, Chủ đầu tư sẽ đánh giá E-HSDT của nhà thầu không đáp ứng và thực hiện tiếp các bước đánh giá E-HSDT theo quy định. </w:t>
      </w:r>
    </w:p>
    <w:p w14:paraId="7DEF4A4A" w14:textId="77777777" w:rsidR="00A339A4" w:rsidRPr="00A339A4" w:rsidRDefault="00A339A4" w:rsidP="00A339A4">
      <w:pPr>
        <w:suppressAutoHyphens/>
        <w:spacing w:before="80" w:after="40"/>
        <w:ind w:firstLine="709"/>
        <w:rPr>
          <w:spacing w:val="2"/>
          <w:szCs w:val="24"/>
        </w:rPr>
      </w:pPr>
      <w:r w:rsidRPr="00A339A4">
        <w:rPr>
          <w:szCs w:val="24"/>
          <w:lang w:val="vi-VN"/>
        </w:rPr>
        <w:t xml:space="preserve">Địa chỉ nộp hàng mẫu: </w:t>
      </w:r>
      <w:r w:rsidRPr="00A339A4">
        <w:rPr>
          <w:szCs w:val="24"/>
        </w:rPr>
        <w:t>CÔNG ĐOÀN CÔNG TY TNHH GREEN PLANET DISTRIBUTION CENTRE. Địa chỉ: Lô A3.1, Khu A3, Đường D2&amp;N2, Khu công nghiệp Tân Phú Trung, Xã Củ Chi, TP. Hồ Chí Minh, Việt Nam</w:t>
      </w:r>
      <w:r w:rsidRPr="00A339A4">
        <w:rPr>
          <w:spacing w:val="2"/>
          <w:szCs w:val="24"/>
        </w:rPr>
        <w:t>.</w:t>
      </w:r>
    </w:p>
    <w:p w14:paraId="6001F4BD" w14:textId="77777777" w:rsidR="00A339A4" w:rsidRPr="00A339A4" w:rsidRDefault="00A339A4" w:rsidP="00A339A4">
      <w:pPr>
        <w:suppressAutoHyphens/>
        <w:spacing w:before="80" w:after="40"/>
        <w:ind w:firstLine="709"/>
        <w:rPr>
          <w:bCs/>
          <w:iCs/>
          <w:szCs w:val="24"/>
        </w:rPr>
      </w:pPr>
      <w:r w:rsidRPr="00A339A4">
        <w:rPr>
          <w:bCs/>
          <w:iCs/>
          <w:szCs w:val="24"/>
        </w:rPr>
        <w:t>* Yêu cầu khác:</w:t>
      </w:r>
    </w:p>
    <w:p w14:paraId="4616DA3D" w14:textId="77777777" w:rsidR="00A339A4" w:rsidRPr="00A339A4" w:rsidRDefault="00A339A4" w:rsidP="00A339A4">
      <w:pPr>
        <w:suppressAutoHyphens/>
        <w:spacing w:before="60" w:after="60"/>
        <w:ind w:firstLine="709"/>
        <w:rPr>
          <w:szCs w:val="24"/>
          <w:lang w:val="vi-VN"/>
        </w:rPr>
      </w:pPr>
      <w:r w:rsidRPr="00A339A4">
        <w:rPr>
          <w:szCs w:val="24"/>
          <w:lang w:val="vi-VN"/>
        </w:rPr>
        <w:t>- Số lượng phát từng ca với các nhà máy và ngày phát quà Chủ đầu tư thống nhất và gửi lại Nhà thầu 02 ngày trước khi giao hàng.</w:t>
      </w:r>
    </w:p>
    <w:p w14:paraId="75BF3F5B" w14:textId="77777777" w:rsidR="00A339A4" w:rsidRPr="00A339A4" w:rsidRDefault="00A339A4" w:rsidP="00A339A4">
      <w:pPr>
        <w:suppressAutoHyphens/>
        <w:spacing w:before="60" w:after="60"/>
        <w:ind w:firstLine="709"/>
        <w:rPr>
          <w:szCs w:val="24"/>
          <w:lang w:val="vi-VN"/>
        </w:rPr>
      </w:pPr>
      <w:r w:rsidRPr="00A339A4">
        <w:rPr>
          <w:szCs w:val="24"/>
          <w:lang w:val="vi-VN"/>
        </w:rPr>
        <w:t>- Nhà thầu bố trí 03 nhân sự của nhà thầu để hỗ trợ phát quà cho chủ đầu tư tại 01 địa điểm theo chỉ định của chủ đầu tư. Thực hiện phát quà 02 ca mỗi ngày trong 02 ngày liên tiếp. Bố trí nhân sự điều tiết vận chuyển hàng hóa theo hướng dẫn của Chủ đầu tư.</w:t>
      </w:r>
    </w:p>
    <w:p w14:paraId="44EE8729" w14:textId="77777777" w:rsidR="00A339A4" w:rsidRPr="00A339A4" w:rsidRDefault="00A339A4" w:rsidP="00A339A4">
      <w:pPr>
        <w:suppressAutoHyphens/>
        <w:spacing w:before="60" w:after="60"/>
        <w:ind w:firstLine="709"/>
        <w:rPr>
          <w:szCs w:val="24"/>
          <w:lang w:val="vi-VN"/>
        </w:rPr>
      </w:pPr>
      <w:r w:rsidRPr="00A339A4">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0DC4088A"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Yêu cầu nhà thầu phải kiểm tra hàng trước khi giao để đảm bảo hàng hóa không bị thiếu, lỗi, hỏng…  </w:t>
      </w:r>
    </w:p>
    <w:p w14:paraId="3488450A" w14:textId="77777777" w:rsidR="00A339A4" w:rsidRPr="00A339A4" w:rsidRDefault="00A339A4" w:rsidP="00A339A4">
      <w:pPr>
        <w:suppressAutoHyphens/>
        <w:spacing w:before="60" w:after="60"/>
        <w:ind w:firstLine="709"/>
        <w:rPr>
          <w:szCs w:val="24"/>
          <w:lang w:val="vi-VN"/>
        </w:rPr>
      </w:pPr>
      <w:r w:rsidRPr="00A339A4">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6ACD5F3B"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Địa điểm giao hàng: CÔNG ĐOÀN CÔNG TY TNHH GREEN PLANET DISTRIBUTION CENTRE - Lô A3.1, Khu A3, Đường D2&amp;N2, Khu công nghiệp Tân Phú Trung, Xã Củ Chi, Thành phố Hồ Chí Minh, Việt Nam. </w:t>
      </w:r>
    </w:p>
    <w:p w14:paraId="63CB4907"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Yêu cầu về tài liệu, giấy tờ: Nhà thầu phải có Cam kết hàng hóa có giấy tờ đầy đủ, giấy tờ hợp lệ chứng minh xuất xứ, CO, CQ, tờ khai hải quan, Giấy đăng ký kiểm tra nhà nước về chất lượng hàng hóa nhập khẩu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08BD6F48"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Yêu cầu về các nội dung đối chiếu tài liệu: </w:t>
      </w:r>
    </w:p>
    <w:p w14:paraId="6662D98C" w14:textId="77777777" w:rsidR="00A339A4" w:rsidRPr="00A339A4" w:rsidRDefault="00A339A4" w:rsidP="00A339A4">
      <w:pPr>
        <w:suppressAutoHyphens/>
        <w:spacing w:before="60" w:after="60"/>
        <w:ind w:firstLine="709"/>
        <w:rPr>
          <w:szCs w:val="24"/>
          <w:lang w:val="vi-VN"/>
        </w:rPr>
      </w:pPr>
      <w:r w:rsidRPr="00A339A4">
        <w:rPr>
          <w:szCs w:val="24"/>
          <w:lang w:val="vi-VN"/>
        </w:rPr>
        <w:lastRenderedPageBreak/>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7940B921" w14:textId="77777777" w:rsidR="00A339A4" w:rsidRPr="00A339A4" w:rsidRDefault="00A339A4" w:rsidP="00A339A4">
      <w:pPr>
        <w:suppressAutoHyphens/>
        <w:spacing w:before="60" w:after="60"/>
        <w:ind w:firstLine="709"/>
        <w:rPr>
          <w:szCs w:val="24"/>
          <w:lang w:val="vi-VN"/>
        </w:rPr>
      </w:pPr>
      <w:r w:rsidRPr="00A339A4">
        <w:rPr>
          <w:szCs w:val="24"/>
          <w:lang w:val="vi-VN"/>
        </w:rPr>
        <w:t>+ Địa điểm đối chiếu tài liệu: CÔNG ĐOÀN CÔNG TY TNHH GREEN PLANET DISTRIBUTION CENTRE - Lô A3.1, Khu A3, Đường D2&amp;N2, Khu công nghiệp Tân Phú Trung, Xã Củ Chi, Thành phố Hồ Chí Minh, Việt Nam.</w:t>
      </w:r>
    </w:p>
    <w:p w14:paraId="430B2F0F"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1F1926E5"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22F5EDDE"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4FB32CD9" w14:textId="77777777" w:rsidR="00A339A4" w:rsidRPr="00A339A4" w:rsidRDefault="00A339A4" w:rsidP="00A339A4">
      <w:pPr>
        <w:suppressAutoHyphens/>
        <w:spacing w:before="60" w:after="60"/>
        <w:ind w:firstLine="709"/>
        <w:rPr>
          <w:szCs w:val="24"/>
          <w:lang w:val="vi-VN"/>
        </w:rPr>
      </w:pPr>
      <w:r w:rsidRPr="00A339A4">
        <w:rPr>
          <w:szCs w:val="24"/>
          <w:lang w:val="vi-VN"/>
        </w:rPr>
        <w:t>+ Đầy đủ các tiêu chí về yêu cầu kỹ thuật của yêu cầu báo giá;</w:t>
      </w:r>
    </w:p>
    <w:p w14:paraId="27CC5A73" w14:textId="77777777" w:rsidR="00A339A4" w:rsidRPr="00A339A4" w:rsidRDefault="00A339A4" w:rsidP="00A339A4">
      <w:pPr>
        <w:suppressAutoHyphens/>
        <w:spacing w:before="60" w:after="60"/>
        <w:ind w:firstLine="709"/>
        <w:rPr>
          <w:szCs w:val="24"/>
          <w:lang w:val="vi-VN"/>
        </w:rPr>
      </w:pPr>
      <w:r w:rsidRPr="00A339A4">
        <w:rPr>
          <w:szCs w:val="24"/>
          <w:lang w:val="vi-VN"/>
        </w:rPr>
        <w:t>+ Đúng như thông số chào hàng của Nhà thầu;</w:t>
      </w:r>
    </w:p>
    <w:p w14:paraId="65B6AA8B" w14:textId="77777777" w:rsidR="00A339A4" w:rsidRPr="00A339A4" w:rsidRDefault="00A339A4" w:rsidP="00A339A4">
      <w:pPr>
        <w:suppressAutoHyphens/>
        <w:spacing w:before="60" w:after="60"/>
        <w:ind w:firstLine="709"/>
        <w:rPr>
          <w:szCs w:val="24"/>
          <w:lang w:val="vi-VN"/>
        </w:rPr>
      </w:pPr>
      <w:r w:rsidRPr="00A339A4">
        <w:rPr>
          <w:szCs w:val="24"/>
          <w:lang w:val="vi-VN"/>
        </w:rPr>
        <w:t>+ Hàng mẫu phải đảm bảo yếu tố thẩm mỹ (Màu sắc chuẩn theo thiết kế, đúng theo mô tả hình ảnh hàng hóa đính kèm hồ sơ chào hàng);</w:t>
      </w:r>
    </w:p>
    <w:p w14:paraId="2BB97C40" w14:textId="77777777" w:rsidR="00A339A4" w:rsidRPr="00A339A4" w:rsidRDefault="00A339A4" w:rsidP="00A339A4">
      <w:pPr>
        <w:suppressAutoHyphens/>
        <w:spacing w:before="60" w:after="60"/>
        <w:ind w:firstLine="709"/>
        <w:rPr>
          <w:szCs w:val="24"/>
          <w:lang w:val="vi-VN"/>
        </w:rPr>
      </w:pPr>
      <w:r w:rsidRPr="00A339A4">
        <w:rPr>
          <w:szCs w:val="24"/>
          <w:lang w:val="vi-VN"/>
        </w:rPr>
        <w:t xml:space="preserve">+ Đầy đủ tài liệu, giấy tờ thủ tục như cam kết. </w:t>
      </w:r>
    </w:p>
    <w:p w14:paraId="05E0705B" w14:textId="77777777" w:rsidR="00A339A4" w:rsidRPr="00A339A4" w:rsidRDefault="00A339A4" w:rsidP="00A339A4">
      <w:pPr>
        <w:suppressAutoHyphens/>
        <w:spacing w:before="60" w:after="60"/>
        <w:ind w:firstLine="709"/>
        <w:rPr>
          <w:szCs w:val="24"/>
          <w:lang w:val="vi-VN"/>
        </w:rPr>
      </w:pPr>
      <w:r w:rsidRPr="00A339A4">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0E430304" w14:textId="77777777" w:rsidR="00A339A4" w:rsidRPr="00A339A4" w:rsidRDefault="00A339A4" w:rsidP="00A339A4">
      <w:pPr>
        <w:suppressAutoHyphens/>
        <w:spacing w:before="60" w:after="60"/>
        <w:ind w:firstLine="709"/>
        <w:rPr>
          <w:szCs w:val="24"/>
          <w:lang w:val="vi-VN"/>
        </w:rPr>
      </w:pPr>
      <w:r w:rsidRPr="00A339A4">
        <w:rPr>
          <w:szCs w:val="24"/>
          <w:lang w:val="vi-VN"/>
        </w:rPr>
        <w:t>- Cam kết sản phẩm đảm bảo hàng chính hãng lưu hành hợp pháp trên thị trường;</w:t>
      </w:r>
    </w:p>
    <w:p w14:paraId="3BD76D85" w14:textId="77777777" w:rsidR="00A339A4" w:rsidRPr="00A339A4" w:rsidRDefault="00A339A4" w:rsidP="00A339A4">
      <w:pPr>
        <w:suppressAutoHyphens/>
        <w:spacing w:before="60" w:after="60"/>
        <w:ind w:firstLine="709"/>
        <w:rPr>
          <w:szCs w:val="24"/>
          <w:lang w:val="vi-VN"/>
        </w:rPr>
      </w:pPr>
      <w:r w:rsidRPr="00A339A4">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52916294" w14:textId="77777777" w:rsidR="00A339A4" w:rsidRPr="00A339A4" w:rsidRDefault="00A339A4" w:rsidP="00A339A4">
      <w:pPr>
        <w:suppressAutoHyphens/>
        <w:spacing w:before="60" w:after="60"/>
        <w:ind w:firstLine="709"/>
        <w:rPr>
          <w:szCs w:val="24"/>
          <w:lang w:val="vi-VN"/>
        </w:rPr>
      </w:pPr>
      <w:r w:rsidRPr="00A339A4">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2E7FAABF" w14:textId="77777777" w:rsidR="00A339A4" w:rsidRPr="00A339A4" w:rsidRDefault="00A339A4" w:rsidP="00A339A4">
      <w:pPr>
        <w:suppressAutoHyphens/>
        <w:spacing w:before="60" w:after="60"/>
        <w:ind w:firstLine="709"/>
        <w:rPr>
          <w:szCs w:val="24"/>
          <w:lang w:val="vi-VN"/>
        </w:rPr>
      </w:pPr>
      <w:r w:rsidRPr="00A339A4">
        <w:rPr>
          <w:szCs w:val="24"/>
          <w:lang w:val="vi-VN"/>
        </w:rPr>
        <w:t>• Chi phí chào thầu: Đã bao gồm VAT, chi phí vận chuyển, bốc dỡ, giao hàng</w:t>
      </w:r>
    </w:p>
    <w:p w14:paraId="72C63933" w14:textId="77777777" w:rsidR="00A339A4" w:rsidRPr="00A339A4" w:rsidRDefault="00A339A4" w:rsidP="00A339A4">
      <w:pPr>
        <w:suppressAutoHyphens/>
        <w:spacing w:before="60" w:after="60"/>
        <w:ind w:firstLine="709"/>
        <w:rPr>
          <w:szCs w:val="24"/>
          <w:lang w:val="vi-VN"/>
        </w:rPr>
      </w:pPr>
      <w:r w:rsidRPr="00A339A4">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A339A4" w:rsidRPr="00A339A4" w14:paraId="0E54632C" w14:textId="77777777" w:rsidTr="001F6F3E">
        <w:tc>
          <w:tcPr>
            <w:tcW w:w="712" w:type="pct"/>
            <w:vAlign w:val="center"/>
          </w:tcPr>
          <w:p w14:paraId="398D553C" w14:textId="77777777" w:rsidR="00A339A4" w:rsidRPr="00A339A4" w:rsidRDefault="00A339A4" w:rsidP="001F6F3E">
            <w:pPr>
              <w:suppressAutoHyphens/>
              <w:spacing w:before="60" w:after="60"/>
              <w:jc w:val="center"/>
              <w:rPr>
                <w:bCs/>
                <w:iCs/>
                <w:szCs w:val="24"/>
                <w:lang w:val="vi-VN"/>
              </w:rPr>
            </w:pPr>
            <w:r w:rsidRPr="00A339A4">
              <w:rPr>
                <w:bCs/>
                <w:iCs/>
                <w:szCs w:val="24"/>
                <w:lang w:val="vi-VN"/>
              </w:rPr>
              <w:t>STT</w:t>
            </w:r>
          </w:p>
        </w:tc>
        <w:tc>
          <w:tcPr>
            <w:tcW w:w="1643" w:type="pct"/>
            <w:vAlign w:val="center"/>
          </w:tcPr>
          <w:p w14:paraId="7E0BB470" w14:textId="77777777" w:rsidR="00A339A4" w:rsidRPr="00A339A4" w:rsidRDefault="00A339A4" w:rsidP="001F6F3E">
            <w:pPr>
              <w:suppressAutoHyphens/>
              <w:spacing w:before="60" w:after="60"/>
              <w:jc w:val="center"/>
              <w:rPr>
                <w:bCs/>
                <w:iCs/>
                <w:szCs w:val="24"/>
                <w:lang w:val="vi-VN"/>
              </w:rPr>
            </w:pPr>
            <w:r w:rsidRPr="00A339A4">
              <w:rPr>
                <w:bCs/>
                <w:iCs/>
                <w:szCs w:val="24"/>
                <w:lang w:val="vi-VN"/>
              </w:rPr>
              <w:t>Yêu cầu kỹ thuật theo E-HSMT</w:t>
            </w:r>
          </w:p>
        </w:tc>
        <w:tc>
          <w:tcPr>
            <w:tcW w:w="1178" w:type="pct"/>
            <w:vAlign w:val="center"/>
          </w:tcPr>
          <w:p w14:paraId="22161E22" w14:textId="77777777" w:rsidR="00A339A4" w:rsidRPr="00A339A4" w:rsidRDefault="00A339A4" w:rsidP="001F6F3E">
            <w:pPr>
              <w:suppressAutoHyphens/>
              <w:spacing w:before="60" w:after="60"/>
              <w:jc w:val="center"/>
              <w:rPr>
                <w:bCs/>
                <w:iCs/>
                <w:szCs w:val="24"/>
                <w:lang w:val="vi-VN"/>
              </w:rPr>
            </w:pPr>
            <w:r w:rsidRPr="00A339A4">
              <w:rPr>
                <w:bCs/>
                <w:iCs/>
                <w:szCs w:val="24"/>
                <w:lang w:val="vi-VN"/>
              </w:rPr>
              <w:t>Thông số kỹ thuật chào thầu</w:t>
            </w:r>
          </w:p>
        </w:tc>
        <w:tc>
          <w:tcPr>
            <w:tcW w:w="1467" w:type="pct"/>
            <w:vAlign w:val="center"/>
          </w:tcPr>
          <w:p w14:paraId="458EB221" w14:textId="77777777" w:rsidR="00A339A4" w:rsidRPr="00A339A4" w:rsidRDefault="00A339A4" w:rsidP="001F6F3E">
            <w:pPr>
              <w:suppressAutoHyphens/>
              <w:spacing w:before="60" w:after="60"/>
              <w:jc w:val="center"/>
              <w:rPr>
                <w:bCs/>
                <w:iCs/>
                <w:szCs w:val="24"/>
                <w:lang w:val="vi-VN"/>
              </w:rPr>
            </w:pPr>
            <w:r w:rsidRPr="00A339A4">
              <w:rPr>
                <w:bCs/>
                <w:iCs/>
                <w:szCs w:val="24"/>
                <w:lang w:val="vi-VN"/>
              </w:rPr>
              <w:t>Tài liệu tham chiếu trong HSDT (Trang .... catalogue)</w:t>
            </w:r>
          </w:p>
        </w:tc>
      </w:tr>
      <w:tr w:rsidR="00A339A4" w:rsidRPr="00A339A4" w14:paraId="26B5A6B8" w14:textId="77777777" w:rsidTr="001F6F3E">
        <w:tc>
          <w:tcPr>
            <w:tcW w:w="712" w:type="pct"/>
            <w:vAlign w:val="center"/>
          </w:tcPr>
          <w:p w14:paraId="566D57E3" w14:textId="77777777" w:rsidR="00A339A4" w:rsidRPr="00A339A4" w:rsidRDefault="00A339A4" w:rsidP="001F6F3E">
            <w:pPr>
              <w:suppressAutoHyphens/>
              <w:spacing w:before="60" w:after="60"/>
              <w:jc w:val="center"/>
              <w:rPr>
                <w:bCs/>
                <w:iCs/>
                <w:szCs w:val="24"/>
                <w:lang w:val="vi-VN"/>
              </w:rPr>
            </w:pPr>
            <w:r w:rsidRPr="00A339A4">
              <w:rPr>
                <w:bCs/>
                <w:iCs/>
                <w:szCs w:val="24"/>
                <w:lang w:val="vi-VN"/>
              </w:rPr>
              <w:t>1</w:t>
            </w:r>
          </w:p>
        </w:tc>
        <w:tc>
          <w:tcPr>
            <w:tcW w:w="1643" w:type="pct"/>
            <w:vAlign w:val="center"/>
          </w:tcPr>
          <w:p w14:paraId="3BD1958D" w14:textId="77777777" w:rsidR="00A339A4" w:rsidRPr="00A339A4" w:rsidRDefault="00A339A4" w:rsidP="001F6F3E">
            <w:pPr>
              <w:suppressAutoHyphens/>
              <w:spacing w:before="60" w:after="60"/>
              <w:jc w:val="center"/>
              <w:rPr>
                <w:bCs/>
                <w:iCs/>
                <w:szCs w:val="24"/>
                <w:lang w:val="vi-VN"/>
              </w:rPr>
            </w:pPr>
          </w:p>
        </w:tc>
        <w:tc>
          <w:tcPr>
            <w:tcW w:w="1178" w:type="pct"/>
            <w:vAlign w:val="center"/>
          </w:tcPr>
          <w:p w14:paraId="72632640" w14:textId="77777777" w:rsidR="00A339A4" w:rsidRPr="00A339A4" w:rsidRDefault="00A339A4" w:rsidP="001F6F3E">
            <w:pPr>
              <w:suppressAutoHyphens/>
              <w:spacing w:before="60" w:after="60"/>
              <w:jc w:val="center"/>
              <w:rPr>
                <w:bCs/>
                <w:iCs/>
                <w:szCs w:val="24"/>
                <w:lang w:val="vi-VN"/>
              </w:rPr>
            </w:pPr>
          </w:p>
        </w:tc>
        <w:tc>
          <w:tcPr>
            <w:tcW w:w="1467" w:type="pct"/>
            <w:vAlign w:val="center"/>
          </w:tcPr>
          <w:p w14:paraId="60BF51E5" w14:textId="77777777" w:rsidR="00A339A4" w:rsidRPr="00A339A4" w:rsidRDefault="00A339A4" w:rsidP="001F6F3E">
            <w:pPr>
              <w:suppressAutoHyphens/>
              <w:spacing w:before="60" w:after="60"/>
              <w:jc w:val="center"/>
              <w:rPr>
                <w:bCs/>
                <w:iCs/>
                <w:szCs w:val="24"/>
                <w:lang w:val="vi-VN"/>
              </w:rPr>
            </w:pPr>
          </w:p>
        </w:tc>
      </w:tr>
    </w:tbl>
    <w:p w14:paraId="21C9A33B" w14:textId="77777777" w:rsidR="00A339A4" w:rsidRPr="00A339A4" w:rsidRDefault="00A339A4" w:rsidP="00A339A4">
      <w:pPr>
        <w:pStyle w:val="SectionVIHeader"/>
        <w:spacing w:before="60" w:after="60"/>
        <w:ind w:firstLine="709"/>
        <w:jc w:val="left"/>
        <w:rPr>
          <w:sz w:val="24"/>
          <w:szCs w:val="24"/>
        </w:rPr>
      </w:pPr>
      <w:r w:rsidRPr="00A339A4">
        <w:rPr>
          <w:sz w:val="24"/>
          <w:szCs w:val="24"/>
        </w:rPr>
        <w:t>Mục 2. Bản vẽ: Không yêu cầu</w:t>
      </w:r>
    </w:p>
    <w:p w14:paraId="4F87E5B9" w14:textId="77777777" w:rsidR="00A339A4" w:rsidRPr="00A339A4" w:rsidRDefault="00A339A4" w:rsidP="00A339A4">
      <w:pPr>
        <w:pStyle w:val="SectionVIHeader"/>
        <w:widowControl w:val="0"/>
        <w:spacing w:before="60" w:after="60"/>
        <w:ind w:firstLine="709"/>
        <w:jc w:val="left"/>
        <w:rPr>
          <w:sz w:val="24"/>
          <w:szCs w:val="24"/>
        </w:rPr>
      </w:pPr>
      <w:r w:rsidRPr="00A339A4">
        <w:rPr>
          <w:sz w:val="24"/>
          <w:szCs w:val="24"/>
        </w:rPr>
        <w:t>Mục 3. Kiểm tra và thử nghiệm</w:t>
      </w:r>
    </w:p>
    <w:p w14:paraId="2B84DB80" w14:textId="77777777" w:rsidR="00A339A4" w:rsidRPr="00A339A4" w:rsidRDefault="00A339A4" w:rsidP="00A339A4">
      <w:pPr>
        <w:spacing w:before="60" w:after="60"/>
        <w:ind w:firstLine="709"/>
        <w:rPr>
          <w:i/>
          <w:iCs/>
          <w:szCs w:val="24"/>
        </w:rPr>
      </w:pPr>
      <w:r w:rsidRPr="00A339A4">
        <w:rPr>
          <w:i/>
          <w:iCs/>
          <w:szCs w:val="24"/>
        </w:rPr>
        <w:t xml:space="preserve">Các kiểm tra và thử nghiệm cần tiến hành gồm có </w:t>
      </w:r>
    </w:p>
    <w:p w14:paraId="22E5898E" w14:textId="77777777" w:rsidR="00A339A4" w:rsidRPr="00A339A4" w:rsidRDefault="00A339A4" w:rsidP="00A339A4">
      <w:pPr>
        <w:spacing w:before="60" w:after="60"/>
        <w:ind w:firstLine="709"/>
        <w:rPr>
          <w:i/>
          <w:iCs/>
          <w:szCs w:val="24"/>
        </w:rPr>
      </w:pPr>
      <w:r w:rsidRPr="00A339A4">
        <w:rPr>
          <w:i/>
          <w:iCs/>
          <w:szCs w:val="24"/>
        </w:rPr>
        <w:lastRenderedPageBreak/>
        <w:t>- Kiểm tra kiểu dáng, nhãn mác, hình thức hàng hóa</w:t>
      </w:r>
    </w:p>
    <w:p w14:paraId="5ADACE12" w14:textId="77777777" w:rsidR="00A339A4" w:rsidRPr="00A339A4" w:rsidRDefault="00A339A4" w:rsidP="00A339A4">
      <w:pPr>
        <w:spacing w:before="60" w:after="60"/>
        <w:ind w:firstLine="709"/>
        <w:rPr>
          <w:i/>
          <w:iCs/>
          <w:szCs w:val="24"/>
        </w:rPr>
      </w:pPr>
      <w:r w:rsidRPr="00A339A4">
        <w:rPr>
          <w:i/>
          <w:iCs/>
          <w:szCs w:val="24"/>
        </w:rPr>
        <w:t xml:space="preserve">- Kiểm tra thông số so với các yêu cầu của HSMT và bàn giao, nghiệm thu đưa vào sử dụng. </w:t>
      </w:r>
    </w:p>
    <w:p w14:paraId="17207F4E" w14:textId="77777777" w:rsidR="00A339A4" w:rsidRPr="00A339A4" w:rsidRDefault="00A339A4" w:rsidP="00A339A4">
      <w:pPr>
        <w:spacing w:before="60" w:after="60"/>
        <w:ind w:firstLine="709"/>
        <w:rPr>
          <w:i/>
          <w:iCs/>
          <w:szCs w:val="24"/>
        </w:rPr>
      </w:pPr>
      <w:r w:rsidRPr="00A339A4">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54C082FD" w14:textId="77777777" w:rsidR="00A339A4" w:rsidRPr="00A339A4" w:rsidRDefault="00A339A4" w:rsidP="00A339A4">
      <w:pPr>
        <w:spacing w:before="60" w:after="60"/>
        <w:ind w:firstLine="709"/>
        <w:rPr>
          <w:i/>
          <w:iCs/>
          <w:szCs w:val="24"/>
        </w:rPr>
      </w:pPr>
      <w:r w:rsidRPr="00A339A4">
        <w:rPr>
          <w:i/>
          <w:iCs/>
          <w:szCs w:val="24"/>
        </w:rPr>
        <w:t xml:space="preserve">- Toàn bộ các thử nghiệm phải tiến hành với sự có mặt của đại diện Chủ đầu tư và bên chào thầu </w:t>
      </w:r>
    </w:p>
    <w:p w14:paraId="03B83EB5" w14:textId="4E1B77B3" w:rsidR="000E4426" w:rsidRPr="00A339A4" w:rsidRDefault="00A339A4" w:rsidP="00A339A4">
      <w:pPr>
        <w:spacing w:before="60" w:after="60"/>
        <w:ind w:firstLine="709"/>
        <w:rPr>
          <w:i/>
          <w:iCs/>
          <w:szCs w:val="24"/>
        </w:rPr>
      </w:pPr>
      <w:r w:rsidRPr="00A339A4">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A33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A4"/>
    <w:rsid w:val="000E4426"/>
    <w:rsid w:val="00A3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C64"/>
  <w15:chartTrackingRefBased/>
  <w15:docId w15:val="{AB52883E-CBDB-40A1-825F-72BB23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A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A339A4"/>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A339A4"/>
    <w:pPr>
      <w:jc w:val="center"/>
    </w:pPr>
    <w:rPr>
      <w:b/>
      <w:sz w:val="44"/>
    </w:rPr>
  </w:style>
  <w:style w:type="character" w:customStyle="1" w:styleId="SubtitleChar">
    <w:name w:val="Subtitle Char"/>
    <w:basedOn w:val="DefaultParagraphFont"/>
    <w:link w:val="Subtitle"/>
    <w:rsid w:val="00A339A4"/>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A339A4"/>
    <w:pPr>
      <w:spacing w:before="120" w:after="240"/>
      <w:jc w:val="center"/>
    </w:pPr>
    <w:rPr>
      <w:b/>
      <w:sz w:val="36"/>
    </w:rPr>
  </w:style>
  <w:style w:type="table" w:styleId="TableGrid">
    <w:name w:val="Table Grid"/>
    <w:basedOn w:val="TableNormal"/>
    <w:uiPriority w:val="59"/>
    <w:rsid w:val="00A339A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2026-03-18T08:05:00Z</dcterms:created>
  <dcterms:modified xsi:type="dcterms:W3CDTF">2026-03-18T08:05:00Z</dcterms:modified>
</cp:coreProperties>
</file>