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036D3" w14:textId="77777777" w:rsidR="001F1191" w:rsidRPr="00760EE2" w:rsidRDefault="00BE38CF" w:rsidP="00BE38CF">
      <w:pPr>
        <w:pStyle w:val="TOC1"/>
        <w:spacing w:before="0" w:after="120"/>
        <w:ind w:left="567" w:right="0" w:hanging="567"/>
        <w:rPr>
          <w:szCs w:val="24"/>
          <w:lang w:val="nl-NL"/>
        </w:rPr>
      </w:pPr>
      <w:r w:rsidRPr="00F2213B">
        <w:rPr>
          <w:szCs w:val="24"/>
          <w:lang w:val="nl-NL"/>
        </w:rPr>
        <w:tab/>
      </w:r>
      <w:r w:rsidR="001F1191" w:rsidRPr="00760EE2">
        <w:rPr>
          <w:szCs w:val="24"/>
          <w:lang w:val="nl-NL"/>
        </w:rPr>
        <w:t>Mục 3. Tiêu chuẩn đánh giá về kỹ thuật</w:t>
      </w:r>
    </w:p>
    <w:p w14:paraId="30D40735" w14:textId="77777777" w:rsidR="00BE38CF" w:rsidRPr="00760EE2" w:rsidRDefault="00BE38CF" w:rsidP="00BE38CF">
      <w:pPr>
        <w:pStyle w:val="TOC1"/>
        <w:spacing w:before="0" w:after="240"/>
        <w:ind w:left="567" w:right="0" w:hanging="567"/>
        <w:rPr>
          <w:szCs w:val="24"/>
          <w:lang w:val="nl-NL"/>
        </w:rPr>
      </w:pPr>
      <w:bookmarkStart w:id="0" w:name="_Hlk154349315"/>
      <w:r w:rsidRPr="00760EE2">
        <w:rPr>
          <w:szCs w:val="24"/>
          <w:lang w:val="nl-NL"/>
        </w:rPr>
        <w:tab/>
        <w:t>Đánh giá theo phương pháp đạt/không đạt</w:t>
      </w:r>
    </w:p>
    <w:p w14:paraId="51254BD4" w14:textId="77777777" w:rsidR="00911647" w:rsidRPr="00760EE2" w:rsidRDefault="00911647" w:rsidP="00BE38CF">
      <w:pPr>
        <w:numPr>
          <w:ilvl w:val="0"/>
          <w:numId w:val="43"/>
        </w:numPr>
        <w:spacing w:after="240"/>
        <w:contextualSpacing/>
        <w:rPr>
          <w:szCs w:val="24"/>
          <w:lang w:val="vi-VN"/>
        </w:rPr>
      </w:pPr>
      <w:r w:rsidRPr="00760EE2">
        <w:rPr>
          <w:b/>
          <w:szCs w:val="24"/>
          <w:lang w:val="es-ES"/>
        </w:rPr>
        <w:t>Mức độ đáp ứng yêu cầu kỹ thuật của vật tư, thiết bị:</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5103"/>
        <w:gridCol w:w="1701"/>
      </w:tblGrid>
      <w:tr w:rsidR="005E34F1" w:rsidRPr="005E34F1" w14:paraId="691BBE4A" w14:textId="77777777" w:rsidTr="00714DE0">
        <w:tc>
          <w:tcPr>
            <w:tcW w:w="2552" w:type="dxa"/>
            <w:tcBorders>
              <w:top w:val="single" w:sz="4" w:space="0" w:color="auto"/>
              <w:left w:val="single" w:sz="4" w:space="0" w:color="auto"/>
              <w:bottom w:val="single" w:sz="4" w:space="0" w:color="auto"/>
              <w:right w:val="single" w:sz="4" w:space="0" w:color="auto"/>
            </w:tcBorders>
            <w:vAlign w:val="center"/>
          </w:tcPr>
          <w:p w14:paraId="1EDADA1C" w14:textId="77777777" w:rsidR="00911647" w:rsidRPr="005E34F1" w:rsidRDefault="00911647" w:rsidP="003B21E2">
            <w:pPr>
              <w:widowControl w:val="0"/>
              <w:tabs>
                <w:tab w:val="left" w:pos="851"/>
              </w:tabs>
              <w:spacing w:before="120" w:after="120"/>
              <w:jc w:val="center"/>
              <w:rPr>
                <w:b/>
                <w:szCs w:val="24"/>
              </w:rPr>
            </w:pPr>
            <w:r w:rsidRPr="005E34F1">
              <w:rPr>
                <w:b/>
                <w:szCs w:val="24"/>
              </w:rPr>
              <w:t>Nội dung yêu cầu</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4CEE32B2" w14:textId="77777777" w:rsidR="00911647" w:rsidRPr="005E34F1" w:rsidRDefault="00911647" w:rsidP="003B21E2">
            <w:pPr>
              <w:widowControl w:val="0"/>
              <w:tabs>
                <w:tab w:val="left" w:pos="851"/>
              </w:tabs>
              <w:spacing w:before="120" w:after="120"/>
              <w:jc w:val="center"/>
              <w:rPr>
                <w:b/>
                <w:szCs w:val="24"/>
              </w:rPr>
            </w:pPr>
            <w:r w:rsidRPr="005E34F1">
              <w:rPr>
                <w:b/>
                <w:szCs w:val="24"/>
              </w:rPr>
              <w:t>Mức độ đáp ứng</w:t>
            </w:r>
          </w:p>
        </w:tc>
      </w:tr>
      <w:tr w:rsidR="005E34F1" w:rsidRPr="005E34F1" w14:paraId="402E1AE9" w14:textId="77777777" w:rsidTr="00714DE0">
        <w:trPr>
          <w:trHeight w:val="678"/>
        </w:trPr>
        <w:tc>
          <w:tcPr>
            <w:tcW w:w="2552" w:type="dxa"/>
            <w:vMerge w:val="restart"/>
            <w:vAlign w:val="center"/>
          </w:tcPr>
          <w:p w14:paraId="685FFEBD" w14:textId="5F17D0CB" w:rsidR="00BE38CF" w:rsidRPr="005E34F1" w:rsidRDefault="00BE38CF" w:rsidP="00BE38CF">
            <w:pPr>
              <w:widowControl w:val="0"/>
              <w:tabs>
                <w:tab w:val="left" w:pos="851"/>
              </w:tabs>
              <w:spacing w:before="120" w:after="120"/>
              <w:ind w:left="-18"/>
              <w:rPr>
                <w:bCs/>
                <w:szCs w:val="24"/>
              </w:rPr>
            </w:pPr>
            <w:r w:rsidRPr="005E34F1">
              <w:rPr>
                <w:bCs/>
                <w:szCs w:val="24"/>
              </w:rPr>
              <w:t xml:space="preserve">1.1. Đối với các loại vật tư, thiết bị chính được nêu tại </w:t>
            </w:r>
            <w:r w:rsidRPr="005E34F1">
              <w:rPr>
                <w:b/>
                <w:szCs w:val="24"/>
              </w:rPr>
              <w:t>Bảng 1.1a Mục I</w:t>
            </w:r>
            <w:r w:rsidR="008B7338" w:rsidRPr="005E34F1">
              <w:rPr>
                <w:b/>
                <w:szCs w:val="24"/>
              </w:rPr>
              <w:t>V</w:t>
            </w:r>
            <w:r w:rsidRPr="005E34F1">
              <w:rPr>
                <w:b/>
                <w:szCs w:val="24"/>
              </w:rPr>
              <w:t xml:space="preserve"> Chương V E-HSMT</w:t>
            </w:r>
          </w:p>
        </w:tc>
        <w:tc>
          <w:tcPr>
            <w:tcW w:w="5103" w:type="dxa"/>
            <w:vAlign w:val="center"/>
          </w:tcPr>
          <w:p w14:paraId="45BC7B0A" w14:textId="77777777" w:rsidR="00BE38CF" w:rsidRPr="005E34F1" w:rsidRDefault="00BE38CF" w:rsidP="00BE38CF">
            <w:pPr>
              <w:widowControl w:val="0"/>
              <w:tabs>
                <w:tab w:val="left" w:pos="851"/>
              </w:tabs>
              <w:spacing w:before="120" w:after="120"/>
              <w:ind w:left="-18" w:firstLine="223"/>
              <w:jc w:val="center"/>
              <w:rPr>
                <w:szCs w:val="24"/>
              </w:rPr>
            </w:pPr>
            <w:r w:rsidRPr="005E34F1">
              <w:rPr>
                <w:bCs/>
                <w:szCs w:val="24"/>
              </w:rPr>
              <w:t>Đáp ứng các yêu cầu về mặt kỹ thuật, nêu rõ nguồn gốc xuất xứ</w:t>
            </w:r>
          </w:p>
        </w:tc>
        <w:tc>
          <w:tcPr>
            <w:tcW w:w="1701" w:type="dxa"/>
            <w:vAlign w:val="center"/>
          </w:tcPr>
          <w:p w14:paraId="6AC91B6D" w14:textId="7A412A3A" w:rsidR="00BE38CF" w:rsidRPr="005E34F1" w:rsidRDefault="00133E6A" w:rsidP="00BE38CF">
            <w:pPr>
              <w:widowControl w:val="0"/>
              <w:tabs>
                <w:tab w:val="left" w:pos="851"/>
              </w:tabs>
              <w:spacing w:before="120" w:after="120"/>
              <w:jc w:val="center"/>
              <w:outlineLvl w:val="2"/>
              <w:rPr>
                <w:szCs w:val="24"/>
              </w:rPr>
            </w:pPr>
            <w:r w:rsidRPr="005E34F1">
              <w:rPr>
                <w:szCs w:val="24"/>
                <w:lang w:val="fr-FR"/>
              </w:rPr>
              <w:t>Đạt/ Chấp nhận được</w:t>
            </w:r>
          </w:p>
        </w:tc>
      </w:tr>
      <w:tr w:rsidR="005E34F1" w:rsidRPr="005E34F1" w14:paraId="674C188E" w14:textId="77777777" w:rsidTr="00714DE0">
        <w:trPr>
          <w:trHeight w:val="644"/>
        </w:trPr>
        <w:tc>
          <w:tcPr>
            <w:tcW w:w="2552" w:type="dxa"/>
            <w:vMerge/>
            <w:vAlign w:val="center"/>
          </w:tcPr>
          <w:p w14:paraId="43CB2F4A" w14:textId="77777777" w:rsidR="00911647" w:rsidRPr="005E34F1" w:rsidRDefault="00911647" w:rsidP="003B21E2">
            <w:pPr>
              <w:widowControl w:val="0"/>
              <w:tabs>
                <w:tab w:val="left" w:pos="851"/>
              </w:tabs>
              <w:spacing w:before="120" w:after="120"/>
              <w:ind w:left="-18"/>
              <w:jc w:val="center"/>
              <w:rPr>
                <w:bCs/>
                <w:szCs w:val="24"/>
              </w:rPr>
            </w:pPr>
          </w:p>
        </w:tc>
        <w:tc>
          <w:tcPr>
            <w:tcW w:w="5103" w:type="dxa"/>
            <w:vAlign w:val="center"/>
          </w:tcPr>
          <w:p w14:paraId="64E21122" w14:textId="77777777" w:rsidR="00911647" w:rsidRPr="005E34F1" w:rsidRDefault="00911647" w:rsidP="00BE38CF">
            <w:pPr>
              <w:widowControl w:val="0"/>
              <w:tabs>
                <w:tab w:val="left" w:pos="851"/>
              </w:tabs>
              <w:spacing w:before="120" w:after="120"/>
              <w:ind w:left="-18" w:firstLine="223"/>
              <w:jc w:val="center"/>
              <w:rPr>
                <w:szCs w:val="24"/>
              </w:rPr>
            </w:pPr>
            <w:r w:rsidRPr="005E34F1">
              <w:rPr>
                <w:bCs/>
                <w:szCs w:val="24"/>
              </w:rPr>
              <w:t>Không đáp ứng các yêu cầu về mặt kỹ thuật, không nêu rõ nguồn gốc xuất xứ</w:t>
            </w:r>
          </w:p>
        </w:tc>
        <w:tc>
          <w:tcPr>
            <w:tcW w:w="1701" w:type="dxa"/>
            <w:vAlign w:val="center"/>
          </w:tcPr>
          <w:p w14:paraId="4FB82ABB" w14:textId="77777777" w:rsidR="00911647" w:rsidRPr="005E34F1" w:rsidRDefault="00911647" w:rsidP="003B21E2">
            <w:pPr>
              <w:widowControl w:val="0"/>
              <w:tabs>
                <w:tab w:val="left" w:pos="851"/>
              </w:tabs>
              <w:spacing w:before="120" w:after="120"/>
              <w:jc w:val="center"/>
              <w:outlineLvl w:val="2"/>
              <w:rPr>
                <w:szCs w:val="24"/>
              </w:rPr>
            </w:pPr>
            <w:r w:rsidRPr="005E34F1">
              <w:rPr>
                <w:szCs w:val="24"/>
                <w:lang w:val="fr-FR"/>
              </w:rPr>
              <w:t>Không đạt</w:t>
            </w:r>
          </w:p>
        </w:tc>
      </w:tr>
      <w:tr w:rsidR="005E34F1" w:rsidRPr="005E34F1" w14:paraId="1390D0B4" w14:textId="77777777" w:rsidTr="00714DE0">
        <w:trPr>
          <w:trHeight w:val="511"/>
        </w:trPr>
        <w:tc>
          <w:tcPr>
            <w:tcW w:w="2552" w:type="dxa"/>
            <w:vMerge w:val="restart"/>
            <w:vAlign w:val="center"/>
          </w:tcPr>
          <w:p w14:paraId="6D56EA82" w14:textId="21C406EE" w:rsidR="00BE38CF" w:rsidRPr="005E34F1" w:rsidRDefault="00BE38CF" w:rsidP="00BE38CF">
            <w:pPr>
              <w:widowControl w:val="0"/>
              <w:tabs>
                <w:tab w:val="left" w:pos="851"/>
              </w:tabs>
              <w:spacing w:before="120" w:after="120"/>
              <w:ind w:left="-18"/>
              <w:rPr>
                <w:bCs/>
                <w:szCs w:val="24"/>
              </w:rPr>
            </w:pPr>
            <w:r w:rsidRPr="005E34F1">
              <w:rPr>
                <w:bCs/>
                <w:szCs w:val="24"/>
              </w:rPr>
              <w:t xml:space="preserve">1.2. Đối với các loại vật tư, vật liệu nhỏ lẻ được nêu tại </w:t>
            </w:r>
            <w:r w:rsidRPr="005E34F1">
              <w:rPr>
                <w:b/>
                <w:szCs w:val="24"/>
              </w:rPr>
              <w:t>Bảng 1.1b Mục I</w:t>
            </w:r>
            <w:r w:rsidR="003A368A" w:rsidRPr="005E34F1">
              <w:rPr>
                <w:b/>
                <w:szCs w:val="24"/>
              </w:rPr>
              <w:t>V</w:t>
            </w:r>
            <w:r w:rsidRPr="005E34F1">
              <w:rPr>
                <w:b/>
                <w:szCs w:val="24"/>
              </w:rPr>
              <w:t xml:space="preserve"> Chương V E-HSMT</w:t>
            </w:r>
          </w:p>
        </w:tc>
        <w:tc>
          <w:tcPr>
            <w:tcW w:w="5103" w:type="dxa"/>
            <w:vAlign w:val="center"/>
          </w:tcPr>
          <w:p w14:paraId="3A6F5EC9" w14:textId="77777777" w:rsidR="00BE38CF" w:rsidRPr="005E34F1" w:rsidRDefault="00BE38CF" w:rsidP="00BE38CF">
            <w:pPr>
              <w:widowControl w:val="0"/>
              <w:tabs>
                <w:tab w:val="left" w:pos="851"/>
              </w:tabs>
              <w:spacing w:before="120" w:after="120"/>
              <w:ind w:left="-18"/>
              <w:jc w:val="center"/>
              <w:rPr>
                <w:bCs/>
                <w:szCs w:val="24"/>
              </w:rPr>
            </w:pPr>
            <w:r w:rsidRPr="005E34F1">
              <w:rPr>
                <w:bCs/>
                <w:szCs w:val="24"/>
              </w:rPr>
              <w:t>Có chào đầy đủ nguồn gốc xuất xứ</w:t>
            </w:r>
          </w:p>
        </w:tc>
        <w:tc>
          <w:tcPr>
            <w:tcW w:w="1701" w:type="dxa"/>
            <w:vAlign w:val="center"/>
          </w:tcPr>
          <w:p w14:paraId="5D940BAD" w14:textId="66B643E2" w:rsidR="00BE38CF" w:rsidRPr="005E34F1" w:rsidRDefault="00133E6A" w:rsidP="00BE38CF">
            <w:pPr>
              <w:widowControl w:val="0"/>
              <w:tabs>
                <w:tab w:val="left" w:pos="851"/>
              </w:tabs>
              <w:spacing w:before="120" w:after="120"/>
              <w:jc w:val="center"/>
              <w:outlineLvl w:val="2"/>
              <w:rPr>
                <w:szCs w:val="24"/>
                <w:lang w:val="fr-FR"/>
              </w:rPr>
            </w:pPr>
            <w:r w:rsidRPr="005E34F1">
              <w:rPr>
                <w:szCs w:val="24"/>
                <w:lang w:val="fr-FR"/>
              </w:rPr>
              <w:t>Đạt/ Chấp nhận được</w:t>
            </w:r>
          </w:p>
        </w:tc>
      </w:tr>
      <w:tr w:rsidR="005E34F1" w:rsidRPr="005E34F1" w14:paraId="356B2EA1" w14:textId="77777777" w:rsidTr="00714DE0">
        <w:tc>
          <w:tcPr>
            <w:tcW w:w="2552" w:type="dxa"/>
            <w:vMerge/>
            <w:vAlign w:val="center"/>
          </w:tcPr>
          <w:p w14:paraId="35A34F99" w14:textId="77777777" w:rsidR="00911647" w:rsidRPr="005E34F1" w:rsidRDefault="00911647" w:rsidP="003B21E2">
            <w:pPr>
              <w:widowControl w:val="0"/>
              <w:tabs>
                <w:tab w:val="left" w:pos="851"/>
              </w:tabs>
              <w:spacing w:before="120" w:after="120"/>
              <w:ind w:left="-18"/>
              <w:jc w:val="center"/>
              <w:rPr>
                <w:bCs/>
                <w:szCs w:val="24"/>
              </w:rPr>
            </w:pPr>
          </w:p>
        </w:tc>
        <w:tc>
          <w:tcPr>
            <w:tcW w:w="5103" w:type="dxa"/>
            <w:vAlign w:val="center"/>
          </w:tcPr>
          <w:p w14:paraId="553181FD" w14:textId="77777777" w:rsidR="00911647" w:rsidRPr="005E34F1" w:rsidRDefault="00911647" w:rsidP="003B21E2">
            <w:pPr>
              <w:widowControl w:val="0"/>
              <w:tabs>
                <w:tab w:val="left" w:pos="851"/>
              </w:tabs>
              <w:spacing w:before="120" w:after="120"/>
              <w:ind w:left="-18"/>
              <w:jc w:val="center"/>
              <w:rPr>
                <w:bCs/>
                <w:szCs w:val="24"/>
              </w:rPr>
            </w:pPr>
            <w:r w:rsidRPr="005E34F1">
              <w:rPr>
                <w:bCs/>
                <w:szCs w:val="24"/>
              </w:rPr>
              <w:t>Không chào nguồn gốc xuất xứ</w:t>
            </w:r>
          </w:p>
        </w:tc>
        <w:tc>
          <w:tcPr>
            <w:tcW w:w="1701" w:type="dxa"/>
            <w:vAlign w:val="center"/>
          </w:tcPr>
          <w:p w14:paraId="6754A5D8" w14:textId="77777777" w:rsidR="00911647" w:rsidRPr="005E34F1" w:rsidRDefault="00911647" w:rsidP="003B21E2">
            <w:pPr>
              <w:widowControl w:val="0"/>
              <w:tabs>
                <w:tab w:val="left" w:pos="851"/>
              </w:tabs>
              <w:spacing w:before="120" w:after="120"/>
              <w:jc w:val="center"/>
              <w:outlineLvl w:val="2"/>
              <w:rPr>
                <w:szCs w:val="24"/>
                <w:lang w:val="fr-FR"/>
              </w:rPr>
            </w:pPr>
            <w:r w:rsidRPr="005E34F1">
              <w:rPr>
                <w:szCs w:val="24"/>
                <w:lang w:val="fr-FR"/>
              </w:rPr>
              <w:t>Không đạt</w:t>
            </w:r>
          </w:p>
        </w:tc>
      </w:tr>
      <w:tr w:rsidR="005E34F1" w:rsidRPr="005E34F1" w14:paraId="6A6B8C64" w14:textId="77777777" w:rsidTr="00714DE0">
        <w:trPr>
          <w:trHeight w:val="459"/>
        </w:trPr>
        <w:tc>
          <w:tcPr>
            <w:tcW w:w="2552" w:type="dxa"/>
            <w:vMerge w:val="restart"/>
            <w:vAlign w:val="center"/>
          </w:tcPr>
          <w:p w14:paraId="6BE8A430" w14:textId="77777777" w:rsidR="00911647" w:rsidRPr="005E34F1" w:rsidRDefault="00911647" w:rsidP="003B21E2">
            <w:pPr>
              <w:widowControl w:val="0"/>
              <w:tabs>
                <w:tab w:val="left" w:pos="851"/>
              </w:tabs>
              <w:spacing w:before="120" w:after="120"/>
              <w:ind w:left="-18"/>
              <w:jc w:val="center"/>
              <w:rPr>
                <w:b/>
                <w:bCs/>
                <w:szCs w:val="24"/>
              </w:rPr>
            </w:pPr>
            <w:r w:rsidRPr="005E34F1">
              <w:rPr>
                <w:b/>
                <w:bCs/>
                <w:szCs w:val="24"/>
              </w:rPr>
              <w:t>Kết luận</w:t>
            </w:r>
          </w:p>
        </w:tc>
        <w:tc>
          <w:tcPr>
            <w:tcW w:w="5103" w:type="dxa"/>
            <w:vAlign w:val="center"/>
          </w:tcPr>
          <w:p w14:paraId="56EFAD23" w14:textId="77777777" w:rsidR="00911647" w:rsidRPr="005E34F1" w:rsidRDefault="00911647" w:rsidP="009355D8">
            <w:pPr>
              <w:widowControl w:val="0"/>
              <w:tabs>
                <w:tab w:val="left" w:pos="851"/>
              </w:tabs>
              <w:spacing w:before="120" w:after="120"/>
              <w:ind w:left="-18"/>
              <w:rPr>
                <w:bCs/>
                <w:szCs w:val="24"/>
              </w:rPr>
            </w:pPr>
            <w:r w:rsidRPr="005E34F1">
              <w:rPr>
                <w:szCs w:val="24"/>
              </w:rPr>
              <w:t>Các tiêu chuẩn chi tiế</w:t>
            </w:r>
            <w:r w:rsidR="009355D8" w:rsidRPr="005E34F1">
              <w:rPr>
                <w:szCs w:val="24"/>
              </w:rPr>
              <w:t>t 1.1, 1.2 được xác định là đạt</w:t>
            </w:r>
          </w:p>
        </w:tc>
        <w:tc>
          <w:tcPr>
            <w:tcW w:w="1701" w:type="dxa"/>
            <w:vAlign w:val="center"/>
          </w:tcPr>
          <w:p w14:paraId="43D2008A" w14:textId="77777777" w:rsidR="00911647" w:rsidRPr="005E34F1" w:rsidRDefault="00911647" w:rsidP="003B21E2">
            <w:pPr>
              <w:widowControl w:val="0"/>
              <w:tabs>
                <w:tab w:val="left" w:pos="851"/>
              </w:tabs>
              <w:spacing w:before="120" w:after="120"/>
              <w:jc w:val="center"/>
              <w:outlineLvl w:val="2"/>
              <w:rPr>
                <w:b/>
                <w:bCs/>
                <w:szCs w:val="24"/>
                <w:lang w:val="fr-FR"/>
              </w:rPr>
            </w:pPr>
            <w:r w:rsidRPr="005E34F1">
              <w:rPr>
                <w:b/>
                <w:bCs/>
                <w:szCs w:val="24"/>
                <w:lang w:val="fr-FR"/>
              </w:rPr>
              <w:t>Đạt</w:t>
            </w:r>
          </w:p>
        </w:tc>
      </w:tr>
      <w:tr w:rsidR="005E34F1" w:rsidRPr="005E34F1" w14:paraId="208522C2" w14:textId="77777777" w:rsidTr="00714DE0">
        <w:trPr>
          <w:trHeight w:val="423"/>
        </w:trPr>
        <w:tc>
          <w:tcPr>
            <w:tcW w:w="2552" w:type="dxa"/>
            <w:vMerge/>
            <w:vAlign w:val="center"/>
          </w:tcPr>
          <w:p w14:paraId="3AF5C580" w14:textId="77777777" w:rsidR="00911647" w:rsidRPr="005E34F1" w:rsidRDefault="00911647" w:rsidP="003B21E2">
            <w:pPr>
              <w:widowControl w:val="0"/>
              <w:tabs>
                <w:tab w:val="left" w:pos="851"/>
              </w:tabs>
              <w:spacing w:before="120" w:after="120"/>
              <w:ind w:left="-18"/>
              <w:jc w:val="center"/>
              <w:rPr>
                <w:bCs/>
                <w:szCs w:val="24"/>
              </w:rPr>
            </w:pPr>
          </w:p>
        </w:tc>
        <w:tc>
          <w:tcPr>
            <w:tcW w:w="5103" w:type="dxa"/>
            <w:vAlign w:val="center"/>
          </w:tcPr>
          <w:p w14:paraId="01A68BEE" w14:textId="77777777" w:rsidR="00911647" w:rsidRPr="005E34F1" w:rsidRDefault="00911647" w:rsidP="003B21E2">
            <w:pPr>
              <w:widowControl w:val="0"/>
              <w:tabs>
                <w:tab w:val="left" w:pos="851"/>
              </w:tabs>
              <w:spacing w:before="120" w:after="120"/>
              <w:ind w:left="-18"/>
              <w:rPr>
                <w:szCs w:val="24"/>
              </w:rPr>
            </w:pPr>
            <w:r w:rsidRPr="005E34F1">
              <w:rPr>
                <w:szCs w:val="24"/>
              </w:rPr>
              <w:t>Có 1 tiêu chuẩn chi tiết được xác định là không đạt.</w:t>
            </w:r>
          </w:p>
        </w:tc>
        <w:tc>
          <w:tcPr>
            <w:tcW w:w="1701" w:type="dxa"/>
            <w:vAlign w:val="center"/>
          </w:tcPr>
          <w:p w14:paraId="6D52E76D" w14:textId="77777777" w:rsidR="00911647" w:rsidRPr="005E34F1" w:rsidRDefault="00911647" w:rsidP="003B21E2">
            <w:pPr>
              <w:widowControl w:val="0"/>
              <w:tabs>
                <w:tab w:val="left" w:pos="851"/>
              </w:tabs>
              <w:spacing w:before="120" w:after="120"/>
              <w:jc w:val="center"/>
              <w:outlineLvl w:val="2"/>
              <w:rPr>
                <w:b/>
                <w:bCs/>
                <w:szCs w:val="24"/>
                <w:lang w:val="fr-FR"/>
              </w:rPr>
            </w:pPr>
            <w:r w:rsidRPr="005E34F1">
              <w:rPr>
                <w:b/>
                <w:bCs/>
                <w:szCs w:val="24"/>
                <w:lang w:val="fr-FR"/>
              </w:rPr>
              <w:t>Không đạt</w:t>
            </w:r>
          </w:p>
        </w:tc>
      </w:tr>
    </w:tbl>
    <w:p w14:paraId="2E93298B" w14:textId="77777777" w:rsidR="00911647" w:rsidRPr="00760EE2" w:rsidRDefault="00911647" w:rsidP="00911647">
      <w:pPr>
        <w:spacing w:before="20" w:after="20"/>
        <w:ind w:left="893"/>
        <w:contextualSpacing/>
        <w:jc w:val="center"/>
        <w:rPr>
          <w:b/>
          <w:szCs w:val="24"/>
          <w:lang w:val="es-ES"/>
        </w:rPr>
      </w:pPr>
    </w:p>
    <w:p w14:paraId="5EAD94C2" w14:textId="77777777" w:rsidR="00911647" w:rsidRPr="00760EE2" w:rsidRDefault="00911647" w:rsidP="00911647">
      <w:pPr>
        <w:widowControl w:val="0"/>
        <w:spacing w:before="120" w:after="120" w:line="264" w:lineRule="auto"/>
        <w:ind w:firstLine="720"/>
        <w:rPr>
          <w:szCs w:val="24"/>
          <w:lang w:val="es-ES"/>
        </w:rPr>
      </w:pPr>
      <w:r w:rsidRPr="00760EE2">
        <w:rPr>
          <w:b/>
          <w:szCs w:val="24"/>
          <w:lang w:val="es-ES"/>
        </w:rPr>
        <w:t>2. Giải pháp kỹ thuật</w:t>
      </w:r>
      <w:r w:rsidR="003E106A" w:rsidRPr="00760EE2">
        <w:rPr>
          <w:b/>
          <w:szCs w:val="24"/>
          <w:lang w:val="es-ES"/>
        </w:rPr>
        <w:t>, biện pháp tổ chức thi công</w:t>
      </w:r>
      <w:r w:rsidRPr="00760EE2">
        <w:rPr>
          <w:szCs w:val="24"/>
          <w:lang w:val="es-ES"/>
        </w:rPr>
        <w: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5103"/>
        <w:gridCol w:w="1730"/>
      </w:tblGrid>
      <w:tr w:rsidR="008C4766" w:rsidRPr="00FD1919" w14:paraId="4E2C2BAA" w14:textId="77777777" w:rsidTr="00DF7077">
        <w:trPr>
          <w:trHeight w:val="454"/>
          <w:tblHeader/>
        </w:trPr>
        <w:tc>
          <w:tcPr>
            <w:tcW w:w="2523" w:type="dxa"/>
            <w:tcBorders>
              <w:top w:val="single" w:sz="4" w:space="0" w:color="auto"/>
              <w:left w:val="single" w:sz="4" w:space="0" w:color="auto"/>
              <w:bottom w:val="single" w:sz="4" w:space="0" w:color="auto"/>
              <w:right w:val="single" w:sz="4" w:space="0" w:color="auto"/>
            </w:tcBorders>
            <w:vAlign w:val="center"/>
          </w:tcPr>
          <w:p w14:paraId="5E160A3C" w14:textId="77777777" w:rsidR="008C4766" w:rsidRPr="00FD1919" w:rsidRDefault="008C4766" w:rsidP="00DF7077">
            <w:pPr>
              <w:widowControl w:val="0"/>
              <w:tabs>
                <w:tab w:val="left" w:pos="851"/>
              </w:tabs>
              <w:spacing w:before="60" w:after="60"/>
              <w:jc w:val="center"/>
              <w:rPr>
                <w:b/>
                <w:szCs w:val="24"/>
              </w:rPr>
            </w:pPr>
            <w:r w:rsidRPr="00FD1919">
              <w:rPr>
                <w:b/>
                <w:szCs w:val="24"/>
              </w:rPr>
              <w:t>Nội dung yêu cầu</w:t>
            </w:r>
          </w:p>
        </w:tc>
        <w:tc>
          <w:tcPr>
            <w:tcW w:w="6833" w:type="dxa"/>
            <w:gridSpan w:val="2"/>
            <w:tcBorders>
              <w:top w:val="single" w:sz="4" w:space="0" w:color="auto"/>
              <w:left w:val="single" w:sz="4" w:space="0" w:color="auto"/>
              <w:bottom w:val="single" w:sz="4" w:space="0" w:color="auto"/>
              <w:right w:val="single" w:sz="4" w:space="0" w:color="auto"/>
            </w:tcBorders>
            <w:vAlign w:val="center"/>
          </w:tcPr>
          <w:p w14:paraId="0E9390F1" w14:textId="77777777" w:rsidR="008C4766" w:rsidRPr="00FD1919" w:rsidRDefault="008C4766" w:rsidP="00DF7077">
            <w:pPr>
              <w:widowControl w:val="0"/>
              <w:tabs>
                <w:tab w:val="left" w:pos="851"/>
              </w:tabs>
              <w:spacing w:before="60" w:after="60"/>
              <w:jc w:val="center"/>
              <w:rPr>
                <w:b/>
                <w:szCs w:val="24"/>
              </w:rPr>
            </w:pPr>
            <w:r w:rsidRPr="00FD1919">
              <w:rPr>
                <w:b/>
                <w:szCs w:val="24"/>
              </w:rPr>
              <w:t>Mức độ đáp ứng</w:t>
            </w:r>
          </w:p>
        </w:tc>
      </w:tr>
      <w:tr w:rsidR="008C4766" w:rsidRPr="00FD1919" w14:paraId="2D3C8CD0" w14:textId="77777777" w:rsidTr="00DF7077">
        <w:trPr>
          <w:trHeight w:val="1291"/>
        </w:trPr>
        <w:tc>
          <w:tcPr>
            <w:tcW w:w="2523" w:type="dxa"/>
            <w:vMerge w:val="restart"/>
            <w:vAlign w:val="center"/>
          </w:tcPr>
          <w:p w14:paraId="0F9408DB" w14:textId="77777777" w:rsidR="008C4766" w:rsidRPr="00FD1919" w:rsidRDefault="008C4766" w:rsidP="00DF7077">
            <w:pPr>
              <w:spacing w:before="60" w:after="60"/>
              <w:rPr>
                <w:szCs w:val="24"/>
              </w:rPr>
            </w:pPr>
            <w:r w:rsidRPr="00FD1919">
              <w:rPr>
                <w:b/>
                <w:bCs/>
                <w:szCs w:val="24"/>
              </w:rPr>
              <w:t>2.1</w:t>
            </w:r>
            <w:r w:rsidRPr="00FD1919">
              <w:rPr>
                <w:szCs w:val="24"/>
              </w:rPr>
              <w:t>. Hiểu biết về vị trí và nhận thức đầy đủ về mặt bằng thi công.</w:t>
            </w:r>
          </w:p>
        </w:tc>
        <w:tc>
          <w:tcPr>
            <w:tcW w:w="5103" w:type="dxa"/>
            <w:vAlign w:val="center"/>
          </w:tcPr>
          <w:p w14:paraId="3D2462D8" w14:textId="77777777" w:rsidR="008C4766" w:rsidRPr="00FD1919" w:rsidRDefault="008C4766" w:rsidP="00DF7077">
            <w:pPr>
              <w:widowControl w:val="0"/>
              <w:tabs>
                <w:tab w:val="left" w:pos="851"/>
              </w:tabs>
              <w:spacing w:before="60" w:after="60"/>
              <w:ind w:left="-18" w:firstLine="426"/>
              <w:rPr>
                <w:szCs w:val="24"/>
              </w:rPr>
            </w:pPr>
            <w:r w:rsidRPr="00FD1919">
              <w:rPr>
                <w:szCs w:val="24"/>
              </w:rPr>
              <w:t>Hiểu về vị trí của công trình; về thuận lợi và khó khăn mặt bằng thi công, có các phương án phối hợp giải quyết giữa địa phương, chủ đầu tư và nhà thầu để phục vụ quá trình thi công, phương án đền bù do ảnh hưởng thi công...</w:t>
            </w:r>
          </w:p>
        </w:tc>
        <w:tc>
          <w:tcPr>
            <w:tcW w:w="1730" w:type="dxa"/>
            <w:vAlign w:val="center"/>
          </w:tcPr>
          <w:p w14:paraId="37F0D588" w14:textId="77777777" w:rsidR="008C4766" w:rsidRPr="00FD1919" w:rsidRDefault="008C4766" w:rsidP="00DF7077">
            <w:pPr>
              <w:widowControl w:val="0"/>
              <w:tabs>
                <w:tab w:val="left" w:pos="851"/>
              </w:tabs>
              <w:spacing w:before="60" w:after="60"/>
              <w:jc w:val="center"/>
              <w:outlineLvl w:val="2"/>
              <w:rPr>
                <w:b/>
                <w:szCs w:val="24"/>
              </w:rPr>
            </w:pPr>
            <w:r w:rsidRPr="00FD1919">
              <w:rPr>
                <w:b/>
                <w:szCs w:val="24"/>
              </w:rPr>
              <w:t>Đạt/Chấp nhận được</w:t>
            </w:r>
          </w:p>
        </w:tc>
      </w:tr>
      <w:tr w:rsidR="008C4766" w:rsidRPr="00FD1919" w14:paraId="2B9FE91F" w14:textId="77777777" w:rsidTr="00DF7077">
        <w:trPr>
          <w:trHeight w:val="1073"/>
        </w:trPr>
        <w:tc>
          <w:tcPr>
            <w:tcW w:w="2523" w:type="dxa"/>
            <w:vMerge/>
            <w:vAlign w:val="center"/>
          </w:tcPr>
          <w:p w14:paraId="06F2C934" w14:textId="77777777" w:rsidR="008C4766" w:rsidRPr="00FD1919" w:rsidRDefault="008C4766" w:rsidP="00DF7077">
            <w:pPr>
              <w:pStyle w:val="Header"/>
              <w:spacing w:before="60" w:after="60"/>
              <w:rPr>
                <w:sz w:val="24"/>
                <w:szCs w:val="24"/>
              </w:rPr>
            </w:pPr>
          </w:p>
        </w:tc>
        <w:tc>
          <w:tcPr>
            <w:tcW w:w="5103" w:type="dxa"/>
            <w:vAlign w:val="center"/>
          </w:tcPr>
          <w:p w14:paraId="2B1D87DD" w14:textId="77777777" w:rsidR="008C4766" w:rsidRPr="00FD1919" w:rsidRDefault="008C4766" w:rsidP="00DF7077">
            <w:pPr>
              <w:widowControl w:val="0"/>
              <w:tabs>
                <w:tab w:val="left" w:pos="851"/>
              </w:tabs>
              <w:spacing w:before="60" w:after="60"/>
              <w:ind w:left="-18" w:firstLine="426"/>
              <w:rPr>
                <w:szCs w:val="24"/>
              </w:rPr>
            </w:pPr>
            <w:r w:rsidRPr="00FD1919">
              <w:rPr>
                <w:szCs w:val="24"/>
              </w:rPr>
              <w:t>Không am hiểu địa bàn, không có phương án phối hợp giữa địa phương, chủ đầu tư và nhà thầu trong quá trình thi công, mặt bằng thi công.</w:t>
            </w:r>
          </w:p>
        </w:tc>
        <w:tc>
          <w:tcPr>
            <w:tcW w:w="1730" w:type="dxa"/>
            <w:vAlign w:val="center"/>
          </w:tcPr>
          <w:p w14:paraId="26F1F710" w14:textId="77777777" w:rsidR="008C4766" w:rsidRPr="00FD1919" w:rsidRDefault="008C4766" w:rsidP="00DF7077">
            <w:pPr>
              <w:widowControl w:val="0"/>
              <w:tabs>
                <w:tab w:val="left" w:pos="851"/>
              </w:tabs>
              <w:spacing w:before="60" w:after="60"/>
              <w:jc w:val="center"/>
              <w:outlineLvl w:val="2"/>
              <w:rPr>
                <w:b/>
                <w:szCs w:val="24"/>
              </w:rPr>
            </w:pPr>
            <w:r w:rsidRPr="00FD1919">
              <w:rPr>
                <w:b/>
                <w:szCs w:val="24"/>
              </w:rPr>
              <w:t>Không đạt</w:t>
            </w:r>
          </w:p>
        </w:tc>
      </w:tr>
      <w:tr w:rsidR="008C4766" w:rsidRPr="00FD1919" w14:paraId="5D2445B1" w14:textId="77777777" w:rsidTr="00DF7077">
        <w:trPr>
          <w:trHeight w:val="1839"/>
        </w:trPr>
        <w:tc>
          <w:tcPr>
            <w:tcW w:w="2523" w:type="dxa"/>
            <w:vMerge w:val="restart"/>
            <w:vAlign w:val="center"/>
          </w:tcPr>
          <w:p w14:paraId="30BF089A" w14:textId="77777777" w:rsidR="008C4766" w:rsidRPr="00FD1919" w:rsidRDefault="008C4766" w:rsidP="00DF7077">
            <w:pPr>
              <w:spacing w:before="60" w:after="60"/>
              <w:rPr>
                <w:szCs w:val="24"/>
              </w:rPr>
            </w:pPr>
            <w:r w:rsidRPr="00FD1919">
              <w:rPr>
                <w:b/>
                <w:bCs/>
                <w:szCs w:val="24"/>
              </w:rPr>
              <w:t>2.2.</w:t>
            </w:r>
            <w:r w:rsidRPr="00FD1919">
              <w:rPr>
                <w:szCs w:val="24"/>
              </w:rPr>
              <w:t xml:space="preserve"> Tổ chức mặt bằng công trường: thiết bị thi công, lán trại và biện pháp bảo quản, kho bãi tập kết vật liệu, chất thải, bố trí cổng ra vào, rào chắn, biển báo, cấp nước, thoát nước, giao thông, liên lạc trong quá trình thi công.</w:t>
            </w:r>
          </w:p>
        </w:tc>
        <w:tc>
          <w:tcPr>
            <w:tcW w:w="5103" w:type="dxa"/>
            <w:vAlign w:val="center"/>
          </w:tcPr>
          <w:p w14:paraId="2BB9DA95" w14:textId="77777777" w:rsidR="008C4766" w:rsidRPr="00FD1919" w:rsidRDefault="008C4766" w:rsidP="00DF7077">
            <w:pPr>
              <w:widowControl w:val="0"/>
              <w:tabs>
                <w:tab w:val="left" w:pos="851"/>
              </w:tabs>
              <w:spacing w:before="60" w:after="60"/>
              <w:ind w:left="-18" w:firstLine="426"/>
              <w:rPr>
                <w:szCs w:val="24"/>
              </w:rPr>
            </w:pPr>
            <w:r w:rsidRPr="00FD1919">
              <w:rPr>
                <w:szCs w:val="24"/>
              </w:rPr>
              <w:t>Có phương án tổ chức mặt bằng phù hợp với điều kiện biện pháp thi công, tiến độ thi công và hiện trạng công trình xây dựng. Có đầy đủ kế hoạch bố trí kho bãi, lán trại trong biện pháp thi công.</w:t>
            </w:r>
          </w:p>
        </w:tc>
        <w:tc>
          <w:tcPr>
            <w:tcW w:w="1730" w:type="dxa"/>
            <w:vAlign w:val="center"/>
          </w:tcPr>
          <w:p w14:paraId="1403496B" w14:textId="77777777" w:rsidR="008C4766" w:rsidRPr="00FD1919" w:rsidRDefault="008C4766" w:rsidP="00DF7077">
            <w:pPr>
              <w:widowControl w:val="0"/>
              <w:tabs>
                <w:tab w:val="left" w:pos="851"/>
              </w:tabs>
              <w:spacing w:before="60" w:after="60"/>
              <w:jc w:val="center"/>
              <w:outlineLvl w:val="2"/>
              <w:rPr>
                <w:b/>
                <w:szCs w:val="24"/>
              </w:rPr>
            </w:pPr>
            <w:r w:rsidRPr="00FD1919">
              <w:rPr>
                <w:b/>
                <w:szCs w:val="24"/>
              </w:rPr>
              <w:t>Đạt/Chấp nhận được</w:t>
            </w:r>
          </w:p>
        </w:tc>
      </w:tr>
      <w:tr w:rsidR="008C4766" w:rsidRPr="00CE2874" w14:paraId="714942C2" w14:textId="77777777" w:rsidTr="00DF7077">
        <w:trPr>
          <w:trHeight w:val="70"/>
        </w:trPr>
        <w:tc>
          <w:tcPr>
            <w:tcW w:w="2523" w:type="dxa"/>
            <w:vMerge/>
            <w:vAlign w:val="center"/>
          </w:tcPr>
          <w:p w14:paraId="53927D81" w14:textId="77777777" w:rsidR="008C4766" w:rsidRPr="00FD1919" w:rsidRDefault="008C4766" w:rsidP="00DF7077">
            <w:pPr>
              <w:spacing w:before="60" w:after="60"/>
              <w:rPr>
                <w:szCs w:val="24"/>
              </w:rPr>
            </w:pPr>
          </w:p>
        </w:tc>
        <w:tc>
          <w:tcPr>
            <w:tcW w:w="5103" w:type="dxa"/>
            <w:vAlign w:val="center"/>
          </w:tcPr>
          <w:p w14:paraId="35E58E6A" w14:textId="77777777" w:rsidR="008C4766" w:rsidRPr="00FD1919" w:rsidRDefault="008C4766" w:rsidP="00DF7077">
            <w:pPr>
              <w:widowControl w:val="0"/>
              <w:tabs>
                <w:tab w:val="left" w:pos="851"/>
              </w:tabs>
              <w:spacing w:before="60" w:after="60"/>
              <w:ind w:left="-18" w:firstLine="426"/>
              <w:rPr>
                <w:szCs w:val="24"/>
              </w:rPr>
            </w:pPr>
            <w:r w:rsidRPr="00FD1919">
              <w:rPr>
                <w:szCs w:val="24"/>
              </w:rPr>
              <w:t>Không trình bày tổ chức mặt bằng công trường, hoặc có trình bày nhưng không phù hợp với điều kiện biện pháp thi công, tiến độ thi công và hiện trạng công trình xây dựng.</w:t>
            </w:r>
          </w:p>
        </w:tc>
        <w:tc>
          <w:tcPr>
            <w:tcW w:w="1730" w:type="dxa"/>
            <w:vAlign w:val="center"/>
          </w:tcPr>
          <w:p w14:paraId="42953619" w14:textId="77777777" w:rsidR="008C4766" w:rsidRPr="00FD1919" w:rsidRDefault="008C4766" w:rsidP="00DF7077">
            <w:pPr>
              <w:widowControl w:val="0"/>
              <w:tabs>
                <w:tab w:val="left" w:pos="851"/>
              </w:tabs>
              <w:spacing w:before="60" w:after="60"/>
              <w:jc w:val="center"/>
              <w:outlineLvl w:val="2"/>
              <w:rPr>
                <w:b/>
                <w:szCs w:val="24"/>
              </w:rPr>
            </w:pPr>
            <w:r w:rsidRPr="00FD1919">
              <w:rPr>
                <w:b/>
                <w:szCs w:val="24"/>
              </w:rPr>
              <w:t>Không đạt</w:t>
            </w:r>
          </w:p>
        </w:tc>
      </w:tr>
      <w:tr w:rsidR="008C4766" w:rsidRPr="00FD1919" w14:paraId="1CF805D3" w14:textId="77777777" w:rsidTr="00DF7077">
        <w:trPr>
          <w:trHeight w:val="1229"/>
        </w:trPr>
        <w:tc>
          <w:tcPr>
            <w:tcW w:w="2523" w:type="dxa"/>
            <w:vMerge w:val="restart"/>
            <w:vAlign w:val="center"/>
          </w:tcPr>
          <w:p w14:paraId="2292F8FA" w14:textId="3990B498" w:rsidR="008C4766" w:rsidRPr="00FD1919" w:rsidRDefault="008C4766" w:rsidP="002E2B68">
            <w:pPr>
              <w:spacing w:before="60" w:after="60"/>
              <w:rPr>
                <w:szCs w:val="24"/>
              </w:rPr>
            </w:pPr>
            <w:r w:rsidRPr="00FD1919">
              <w:rPr>
                <w:b/>
                <w:bCs/>
                <w:szCs w:val="24"/>
              </w:rPr>
              <w:t>2.3.</w:t>
            </w:r>
            <w:r w:rsidRPr="00FD1919">
              <w:rPr>
                <w:szCs w:val="24"/>
              </w:rPr>
              <w:t xml:space="preserve"> </w:t>
            </w:r>
            <w:r w:rsidR="000A52EF" w:rsidRPr="00976A93">
              <w:rPr>
                <w:szCs w:val="24"/>
              </w:rPr>
              <w:t xml:space="preserve">Có giải pháp kỹ thuật, biện pháp thi công các hạng mục </w:t>
            </w:r>
            <w:bookmarkStart w:id="1" w:name="_GoBack"/>
            <w:r w:rsidR="000A52EF" w:rsidRPr="006249A5">
              <w:rPr>
                <w:szCs w:val="24"/>
              </w:rPr>
              <w:t xml:space="preserve">chính (Lắp đặt các thiết </w:t>
            </w:r>
            <w:r w:rsidR="000A52EF" w:rsidRPr="006249A5">
              <w:rPr>
                <w:szCs w:val="24"/>
              </w:rPr>
              <w:lastRenderedPageBreak/>
              <w:t xml:space="preserve">bị mới </w:t>
            </w:r>
            <w:r w:rsidR="000A52EF" w:rsidRPr="006249A5">
              <w:rPr>
                <w:i/>
                <w:iCs/>
                <w:szCs w:val="24"/>
              </w:rPr>
              <w:t>(Tủ máy cắt lộ đi 24kV - 630A, 25kA/1s, Tủ MK, Chống sét van đường dây, 1 pha 110kV-10kA)</w:t>
            </w:r>
            <w:r w:rsidR="000A52EF" w:rsidRPr="006249A5">
              <w:rPr>
                <w:szCs w:val="24"/>
              </w:rPr>
              <w:t xml:space="preserve">, thu hồi thiết bị cũ) theo đúng trình tự và yêu </w:t>
            </w:r>
            <w:bookmarkEnd w:id="1"/>
            <w:r w:rsidR="000A52EF" w:rsidRPr="00976A93">
              <w:rPr>
                <w:szCs w:val="24"/>
              </w:rPr>
              <w:t>cầu kỹ thuật.</w:t>
            </w:r>
          </w:p>
        </w:tc>
        <w:tc>
          <w:tcPr>
            <w:tcW w:w="5103" w:type="dxa"/>
            <w:vAlign w:val="center"/>
          </w:tcPr>
          <w:p w14:paraId="7B6642E4" w14:textId="77777777" w:rsidR="008C4766" w:rsidRPr="00FD1919" w:rsidRDefault="008C4766" w:rsidP="00DF7077">
            <w:pPr>
              <w:widowControl w:val="0"/>
              <w:tabs>
                <w:tab w:val="left" w:pos="851"/>
              </w:tabs>
              <w:spacing w:before="60" w:after="60"/>
              <w:ind w:left="-18" w:firstLine="426"/>
              <w:rPr>
                <w:szCs w:val="24"/>
              </w:rPr>
            </w:pPr>
            <w:r w:rsidRPr="00FD1919">
              <w:rPr>
                <w:szCs w:val="24"/>
              </w:rPr>
              <w:lastRenderedPageBreak/>
              <w:t>Có giải pháp kỹ thuật, biện pháp thi công đầy đủ, theo đúng trình tự và yêu cầu kỹ thuật; Có các bản vẽ thể hiện rõ các biện pháp thi công</w:t>
            </w:r>
          </w:p>
        </w:tc>
        <w:tc>
          <w:tcPr>
            <w:tcW w:w="1730" w:type="dxa"/>
            <w:vAlign w:val="center"/>
          </w:tcPr>
          <w:p w14:paraId="1D212E40" w14:textId="77777777" w:rsidR="008C4766" w:rsidRPr="00FD1919" w:rsidRDefault="008C4766" w:rsidP="00DF7077">
            <w:pPr>
              <w:widowControl w:val="0"/>
              <w:tabs>
                <w:tab w:val="left" w:pos="851"/>
              </w:tabs>
              <w:spacing w:before="60" w:after="60"/>
              <w:jc w:val="center"/>
              <w:outlineLvl w:val="2"/>
              <w:rPr>
                <w:b/>
                <w:szCs w:val="24"/>
              </w:rPr>
            </w:pPr>
            <w:r w:rsidRPr="00FD1919">
              <w:rPr>
                <w:b/>
                <w:szCs w:val="24"/>
              </w:rPr>
              <w:t>Đạt</w:t>
            </w:r>
          </w:p>
        </w:tc>
      </w:tr>
      <w:tr w:rsidR="008C4766" w:rsidRPr="00FD1919" w14:paraId="3613D183" w14:textId="77777777" w:rsidTr="00DF7077">
        <w:trPr>
          <w:trHeight w:val="1119"/>
        </w:trPr>
        <w:tc>
          <w:tcPr>
            <w:tcW w:w="2523" w:type="dxa"/>
            <w:vMerge/>
            <w:vAlign w:val="center"/>
          </w:tcPr>
          <w:p w14:paraId="72042872" w14:textId="77777777" w:rsidR="008C4766" w:rsidRPr="00FD1919" w:rsidRDefault="008C4766" w:rsidP="00DF7077">
            <w:pPr>
              <w:spacing w:before="60" w:after="60"/>
              <w:rPr>
                <w:b/>
                <w:bCs/>
                <w:szCs w:val="24"/>
              </w:rPr>
            </w:pPr>
          </w:p>
        </w:tc>
        <w:tc>
          <w:tcPr>
            <w:tcW w:w="5103" w:type="dxa"/>
            <w:vAlign w:val="center"/>
          </w:tcPr>
          <w:p w14:paraId="2490917B" w14:textId="77777777" w:rsidR="008C4766" w:rsidRPr="00FD1919" w:rsidRDefault="008C4766" w:rsidP="00DF7077">
            <w:pPr>
              <w:widowControl w:val="0"/>
              <w:tabs>
                <w:tab w:val="left" w:pos="851"/>
              </w:tabs>
              <w:spacing w:before="60" w:after="60"/>
              <w:ind w:left="-18" w:firstLine="426"/>
              <w:rPr>
                <w:szCs w:val="24"/>
              </w:rPr>
            </w:pPr>
            <w:r w:rsidRPr="00FD1919">
              <w:rPr>
                <w:szCs w:val="24"/>
              </w:rPr>
              <w:t>Đề xuất giải pháp kỹ thuật, biện pháp thi công không đầy đủ, không đúng trình tự và yêu cầu kỹ thuật</w:t>
            </w:r>
          </w:p>
        </w:tc>
        <w:tc>
          <w:tcPr>
            <w:tcW w:w="1730" w:type="dxa"/>
            <w:vAlign w:val="center"/>
          </w:tcPr>
          <w:p w14:paraId="5929DD18" w14:textId="77777777" w:rsidR="008C4766" w:rsidRPr="00FD1919" w:rsidRDefault="008C4766" w:rsidP="00DF7077">
            <w:pPr>
              <w:widowControl w:val="0"/>
              <w:tabs>
                <w:tab w:val="left" w:pos="851"/>
              </w:tabs>
              <w:spacing w:before="60" w:after="60"/>
              <w:jc w:val="center"/>
              <w:outlineLvl w:val="2"/>
              <w:rPr>
                <w:b/>
                <w:szCs w:val="24"/>
              </w:rPr>
            </w:pPr>
            <w:r w:rsidRPr="00FD1919">
              <w:rPr>
                <w:b/>
                <w:szCs w:val="24"/>
              </w:rPr>
              <w:t>Không đạt</w:t>
            </w:r>
          </w:p>
        </w:tc>
      </w:tr>
      <w:tr w:rsidR="008C4766" w:rsidRPr="00FD1919" w14:paraId="6E5D768F" w14:textId="77777777" w:rsidTr="00DF7077">
        <w:trPr>
          <w:trHeight w:val="1119"/>
        </w:trPr>
        <w:tc>
          <w:tcPr>
            <w:tcW w:w="2523" w:type="dxa"/>
            <w:vMerge w:val="restart"/>
            <w:vAlign w:val="center"/>
          </w:tcPr>
          <w:p w14:paraId="315968BB" w14:textId="77777777" w:rsidR="008C4766" w:rsidRPr="00A222B4" w:rsidRDefault="008C4766" w:rsidP="00DF7077">
            <w:pPr>
              <w:spacing w:before="60" w:after="60"/>
              <w:rPr>
                <w:b/>
                <w:bCs/>
                <w:szCs w:val="24"/>
              </w:rPr>
            </w:pPr>
            <w:r w:rsidRPr="00A222B4">
              <w:rPr>
                <w:b/>
                <w:szCs w:val="24"/>
                <w:lang w:eastAsia="x-none"/>
              </w:rPr>
              <w:t>2.4.</w:t>
            </w:r>
            <w:r w:rsidRPr="00A222B4">
              <w:rPr>
                <w:szCs w:val="24"/>
                <w:lang w:eastAsia="x-none"/>
              </w:rPr>
              <w:t xml:space="preserve"> Tính hiệu quả của việc cung cấp dịch vụ thí nghiệm hiệu chỉnh kết nối SCADA</w:t>
            </w:r>
          </w:p>
        </w:tc>
        <w:tc>
          <w:tcPr>
            <w:tcW w:w="5103" w:type="dxa"/>
          </w:tcPr>
          <w:p w14:paraId="4E13951D" w14:textId="77777777" w:rsidR="008C4766" w:rsidRPr="00FD1919" w:rsidRDefault="008C4766" w:rsidP="00DF7077">
            <w:pPr>
              <w:widowControl w:val="0"/>
              <w:tabs>
                <w:tab w:val="left" w:pos="851"/>
              </w:tabs>
              <w:spacing w:before="60" w:after="60"/>
              <w:ind w:left="-18" w:firstLine="426"/>
              <w:rPr>
                <w:szCs w:val="24"/>
              </w:rPr>
            </w:pPr>
            <w:r w:rsidRPr="00FD1919">
              <w:rPr>
                <w:spacing w:val="-6"/>
                <w:szCs w:val="24"/>
                <w:lang w:eastAsia="x-none"/>
              </w:rPr>
              <w:t xml:space="preserve">Có thuyết minh biện pháp thi công thể hiện được hiệu quả của việc cung cấp dịch vụ Thí nghiệm hiệu chỉnh kết nối SCADA, đáp ứng các yêu cầu về tiến độ dự án; mức độ đáp ứng về chất lượng của công tác thí nghiệm hiệu chỉnh kết nối SCADA nhằm khẳng định các chức năng của hệ thống điều khiển, bảo vệ, đo lường của dự án đều đáp ứng các yêu cầu kỹ thuật vận hành theo các quy định, quy phạm hiện hành. </w:t>
            </w:r>
          </w:p>
        </w:tc>
        <w:tc>
          <w:tcPr>
            <w:tcW w:w="1730" w:type="dxa"/>
            <w:vAlign w:val="center"/>
          </w:tcPr>
          <w:p w14:paraId="604C68CD" w14:textId="77777777" w:rsidR="008C4766" w:rsidRPr="00FD1919" w:rsidRDefault="008C4766" w:rsidP="00DF7077">
            <w:pPr>
              <w:widowControl w:val="0"/>
              <w:tabs>
                <w:tab w:val="left" w:pos="851"/>
              </w:tabs>
              <w:spacing w:before="60" w:after="60"/>
              <w:jc w:val="center"/>
              <w:outlineLvl w:val="2"/>
              <w:rPr>
                <w:b/>
                <w:szCs w:val="24"/>
              </w:rPr>
            </w:pPr>
            <w:r w:rsidRPr="00FD1919">
              <w:rPr>
                <w:rFonts w:eastAsia="Calibri"/>
                <w:b/>
                <w:bCs/>
                <w:spacing w:val="-6"/>
                <w:szCs w:val="24"/>
              </w:rPr>
              <w:t>Đạt</w:t>
            </w:r>
          </w:p>
        </w:tc>
      </w:tr>
      <w:tr w:rsidR="008C4766" w:rsidRPr="00FD1919" w14:paraId="6D04CE03" w14:textId="77777777" w:rsidTr="00DF7077">
        <w:trPr>
          <w:trHeight w:val="364"/>
        </w:trPr>
        <w:tc>
          <w:tcPr>
            <w:tcW w:w="2523" w:type="dxa"/>
            <w:vMerge/>
            <w:vAlign w:val="center"/>
          </w:tcPr>
          <w:p w14:paraId="129A2FFB" w14:textId="77777777" w:rsidR="008C4766" w:rsidRPr="00FD1919" w:rsidRDefault="008C4766" w:rsidP="00DF7077">
            <w:pPr>
              <w:spacing w:before="60" w:after="60"/>
              <w:rPr>
                <w:b/>
                <w:spacing w:val="-6"/>
                <w:szCs w:val="24"/>
                <w:lang w:eastAsia="x-none"/>
              </w:rPr>
            </w:pPr>
          </w:p>
        </w:tc>
        <w:tc>
          <w:tcPr>
            <w:tcW w:w="5103" w:type="dxa"/>
          </w:tcPr>
          <w:p w14:paraId="402F768B" w14:textId="77777777" w:rsidR="008C4766" w:rsidRPr="00FD1919" w:rsidRDefault="008C4766" w:rsidP="00DF7077">
            <w:pPr>
              <w:widowControl w:val="0"/>
              <w:tabs>
                <w:tab w:val="left" w:pos="851"/>
              </w:tabs>
              <w:spacing w:before="60" w:after="60"/>
              <w:ind w:left="-18" w:firstLine="426"/>
              <w:rPr>
                <w:spacing w:val="-6"/>
                <w:szCs w:val="24"/>
                <w:lang w:eastAsia="x-none"/>
              </w:rPr>
            </w:pPr>
            <w:r w:rsidRPr="00FD1919">
              <w:rPr>
                <w:spacing w:val="-6"/>
                <w:szCs w:val="24"/>
                <w:lang w:eastAsia="x-none"/>
              </w:rPr>
              <w:t>Không có thuyết minh biện pháp thi công, hoặc có thuyết minh nhưng không thể hiện được hiệu quả của việc cung cấp dịch vụ thí nghiệm hiệu chỉnh đối với các nội dung yêu cầu nêu trên</w:t>
            </w:r>
          </w:p>
        </w:tc>
        <w:tc>
          <w:tcPr>
            <w:tcW w:w="1730" w:type="dxa"/>
            <w:vAlign w:val="center"/>
          </w:tcPr>
          <w:p w14:paraId="77E37B79" w14:textId="77777777" w:rsidR="008C4766" w:rsidRPr="00FD1919" w:rsidRDefault="008C4766" w:rsidP="00DF7077">
            <w:pPr>
              <w:widowControl w:val="0"/>
              <w:tabs>
                <w:tab w:val="left" w:pos="851"/>
              </w:tabs>
              <w:spacing w:before="60" w:after="60"/>
              <w:jc w:val="center"/>
              <w:outlineLvl w:val="2"/>
              <w:rPr>
                <w:rFonts w:eastAsia="Calibri"/>
                <w:b/>
                <w:bCs/>
                <w:spacing w:val="-6"/>
                <w:szCs w:val="24"/>
              </w:rPr>
            </w:pPr>
            <w:r w:rsidRPr="00FD1919">
              <w:rPr>
                <w:rFonts w:eastAsia="Calibri"/>
                <w:b/>
                <w:bCs/>
                <w:spacing w:val="-6"/>
                <w:szCs w:val="24"/>
              </w:rPr>
              <w:t>Không đạt</w:t>
            </w:r>
          </w:p>
        </w:tc>
      </w:tr>
      <w:tr w:rsidR="008C4766" w:rsidRPr="00FD1919" w14:paraId="7E3CD4A2" w14:textId="77777777" w:rsidTr="00DF7077">
        <w:trPr>
          <w:trHeight w:val="364"/>
        </w:trPr>
        <w:tc>
          <w:tcPr>
            <w:tcW w:w="2523" w:type="dxa"/>
            <w:vMerge w:val="restart"/>
            <w:vAlign w:val="center"/>
          </w:tcPr>
          <w:p w14:paraId="6C602912" w14:textId="77777777" w:rsidR="008C4766" w:rsidRPr="00A222B4" w:rsidRDefault="008C4766" w:rsidP="00DF7077">
            <w:pPr>
              <w:spacing w:before="60" w:after="60"/>
              <w:rPr>
                <w:b/>
                <w:szCs w:val="24"/>
                <w:lang w:eastAsia="x-none"/>
              </w:rPr>
            </w:pPr>
            <w:r w:rsidRPr="00A222B4">
              <w:rPr>
                <w:b/>
                <w:szCs w:val="24"/>
                <w:lang w:eastAsia="x-none"/>
              </w:rPr>
              <w:t>2.5.</w:t>
            </w:r>
            <w:r w:rsidRPr="00A222B4">
              <w:rPr>
                <w:szCs w:val="24"/>
                <w:lang w:eastAsia="x-none"/>
              </w:rPr>
              <w:t xml:space="preserve"> Mức độ hiểu biết về tính chất và mục đích công việc </w:t>
            </w:r>
            <w:r w:rsidRPr="00A222B4">
              <w:rPr>
                <w:szCs w:val="24"/>
                <w:lang w:val="pl-PL"/>
              </w:rPr>
              <w:t>thí nghiệm hiệu chỉnh kết nối SCADA</w:t>
            </w:r>
          </w:p>
        </w:tc>
        <w:tc>
          <w:tcPr>
            <w:tcW w:w="5103" w:type="dxa"/>
          </w:tcPr>
          <w:p w14:paraId="40148B9A" w14:textId="77777777" w:rsidR="008C4766" w:rsidRPr="00FD1919" w:rsidRDefault="008C4766" w:rsidP="00DF7077">
            <w:pPr>
              <w:widowControl w:val="0"/>
              <w:tabs>
                <w:tab w:val="left" w:pos="851"/>
              </w:tabs>
              <w:spacing w:before="60" w:after="60"/>
              <w:ind w:left="-18" w:firstLine="426"/>
              <w:rPr>
                <w:spacing w:val="-6"/>
                <w:szCs w:val="24"/>
                <w:lang w:eastAsia="x-none"/>
              </w:rPr>
            </w:pPr>
            <w:r w:rsidRPr="00FD1919">
              <w:rPr>
                <w:spacing w:val="-6"/>
                <w:szCs w:val="24"/>
                <w:lang w:eastAsia="x-none"/>
              </w:rPr>
              <w:t>Có thuyết minh thể hiện được tính chất và mục đích của công tác thí nghiệm hiệu chỉnh của gói thầu.</w:t>
            </w:r>
          </w:p>
        </w:tc>
        <w:tc>
          <w:tcPr>
            <w:tcW w:w="1730" w:type="dxa"/>
            <w:vAlign w:val="center"/>
          </w:tcPr>
          <w:p w14:paraId="6F3C7AB8" w14:textId="77777777" w:rsidR="008C4766" w:rsidRPr="00FD1919" w:rsidRDefault="008C4766" w:rsidP="00DF7077">
            <w:pPr>
              <w:widowControl w:val="0"/>
              <w:tabs>
                <w:tab w:val="left" w:pos="851"/>
              </w:tabs>
              <w:spacing w:before="60" w:after="60"/>
              <w:jc w:val="center"/>
              <w:outlineLvl w:val="2"/>
              <w:rPr>
                <w:rFonts w:eastAsia="Calibri"/>
                <w:b/>
                <w:bCs/>
                <w:spacing w:val="-6"/>
                <w:szCs w:val="24"/>
              </w:rPr>
            </w:pPr>
            <w:r w:rsidRPr="00FD1919">
              <w:rPr>
                <w:rFonts w:eastAsia="Calibri"/>
                <w:b/>
                <w:bCs/>
                <w:spacing w:val="-6"/>
                <w:szCs w:val="24"/>
              </w:rPr>
              <w:t>Đạt</w:t>
            </w:r>
          </w:p>
        </w:tc>
      </w:tr>
      <w:tr w:rsidR="008C4766" w:rsidRPr="00FD1919" w14:paraId="3A642D72" w14:textId="77777777" w:rsidTr="00DF7077">
        <w:trPr>
          <w:trHeight w:val="364"/>
        </w:trPr>
        <w:tc>
          <w:tcPr>
            <w:tcW w:w="2523" w:type="dxa"/>
            <w:vMerge/>
            <w:vAlign w:val="center"/>
          </w:tcPr>
          <w:p w14:paraId="7EB64B5A" w14:textId="77777777" w:rsidR="008C4766" w:rsidRPr="00FD1919" w:rsidRDefault="008C4766" w:rsidP="00DF7077">
            <w:pPr>
              <w:spacing w:before="60" w:after="60"/>
              <w:rPr>
                <w:b/>
                <w:spacing w:val="-6"/>
                <w:szCs w:val="24"/>
                <w:lang w:eastAsia="x-none"/>
              </w:rPr>
            </w:pPr>
          </w:p>
        </w:tc>
        <w:tc>
          <w:tcPr>
            <w:tcW w:w="5103" w:type="dxa"/>
          </w:tcPr>
          <w:p w14:paraId="3275A951" w14:textId="77777777" w:rsidR="008C4766" w:rsidRPr="00FD1919" w:rsidRDefault="008C4766" w:rsidP="00DF7077">
            <w:pPr>
              <w:widowControl w:val="0"/>
              <w:tabs>
                <w:tab w:val="left" w:pos="851"/>
              </w:tabs>
              <w:spacing w:before="60" w:after="60"/>
              <w:ind w:left="-18" w:firstLine="426"/>
              <w:rPr>
                <w:spacing w:val="-6"/>
                <w:szCs w:val="24"/>
                <w:lang w:eastAsia="x-none"/>
              </w:rPr>
            </w:pPr>
            <w:r w:rsidRPr="00FD1919">
              <w:rPr>
                <w:spacing w:val="-6"/>
                <w:szCs w:val="24"/>
                <w:lang w:eastAsia="x-none"/>
              </w:rPr>
              <w:t>Không có thuyết minh, hoặc có thuyết minh nhưng không thể hiện được các các nội dung nêu trên</w:t>
            </w:r>
          </w:p>
        </w:tc>
        <w:tc>
          <w:tcPr>
            <w:tcW w:w="1730" w:type="dxa"/>
            <w:vAlign w:val="center"/>
          </w:tcPr>
          <w:p w14:paraId="66ED585F" w14:textId="77777777" w:rsidR="008C4766" w:rsidRPr="00FD1919" w:rsidRDefault="008C4766" w:rsidP="00DF7077">
            <w:pPr>
              <w:widowControl w:val="0"/>
              <w:tabs>
                <w:tab w:val="left" w:pos="851"/>
              </w:tabs>
              <w:spacing w:before="60" w:after="60"/>
              <w:jc w:val="center"/>
              <w:outlineLvl w:val="2"/>
              <w:rPr>
                <w:rFonts w:eastAsia="Calibri"/>
                <w:b/>
                <w:bCs/>
                <w:spacing w:val="-6"/>
                <w:szCs w:val="24"/>
              </w:rPr>
            </w:pPr>
            <w:r w:rsidRPr="00FD1919">
              <w:rPr>
                <w:rFonts w:eastAsia="Calibri"/>
                <w:b/>
                <w:bCs/>
                <w:spacing w:val="-6"/>
                <w:szCs w:val="24"/>
              </w:rPr>
              <w:t>Không đạt</w:t>
            </w:r>
          </w:p>
        </w:tc>
      </w:tr>
      <w:tr w:rsidR="008C4766" w:rsidRPr="00FD1919" w14:paraId="34C75E4F" w14:textId="77777777" w:rsidTr="00DF7077">
        <w:trPr>
          <w:trHeight w:val="364"/>
        </w:trPr>
        <w:tc>
          <w:tcPr>
            <w:tcW w:w="2523" w:type="dxa"/>
            <w:vMerge w:val="restart"/>
            <w:vAlign w:val="center"/>
          </w:tcPr>
          <w:p w14:paraId="30304EB3" w14:textId="77777777" w:rsidR="008C4766" w:rsidRPr="00FD1919" w:rsidRDefault="008C4766" w:rsidP="00DF7077">
            <w:pPr>
              <w:spacing w:before="60" w:after="60"/>
              <w:rPr>
                <w:b/>
                <w:spacing w:val="-6"/>
                <w:szCs w:val="24"/>
                <w:lang w:eastAsia="x-none"/>
              </w:rPr>
            </w:pPr>
            <w:r w:rsidRPr="00FD1919">
              <w:rPr>
                <w:b/>
                <w:spacing w:val="-6"/>
                <w:szCs w:val="24"/>
                <w:lang w:eastAsia="x-none"/>
              </w:rPr>
              <w:t>2.6.</w:t>
            </w:r>
            <w:r w:rsidRPr="00FD1919">
              <w:rPr>
                <w:spacing w:val="-6"/>
                <w:szCs w:val="24"/>
                <w:lang w:eastAsia="x-none"/>
              </w:rPr>
              <w:t xml:space="preserve"> </w:t>
            </w:r>
            <w:r w:rsidRPr="00FD1919">
              <w:rPr>
                <w:szCs w:val="24"/>
                <w:lang w:val="vi-VN"/>
              </w:rPr>
              <w:t>Tính hợp lý và khả thi của kế hoạch, các giải pháp kỹ thuật, biện pháp tổ chức cung cấp dịch vụ</w:t>
            </w:r>
            <w:r w:rsidRPr="00FD1919">
              <w:rPr>
                <w:szCs w:val="24"/>
              </w:rPr>
              <w:t xml:space="preserve"> </w:t>
            </w:r>
            <w:r w:rsidRPr="00FD1919">
              <w:rPr>
                <w:szCs w:val="24"/>
                <w:lang w:val="pl-PL"/>
              </w:rPr>
              <w:t xml:space="preserve">thí nghiệm hiệu chỉnh kết nối SCADA </w:t>
            </w:r>
          </w:p>
        </w:tc>
        <w:tc>
          <w:tcPr>
            <w:tcW w:w="5103" w:type="dxa"/>
          </w:tcPr>
          <w:p w14:paraId="4847EC2A" w14:textId="77777777" w:rsidR="008C4766" w:rsidRPr="00FD1919" w:rsidRDefault="008C4766" w:rsidP="00DF7077">
            <w:pPr>
              <w:widowControl w:val="0"/>
              <w:tabs>
                <w:tab w:val="left" w:pos="851"/>
              </w:tabs>
              <w:spacing w:before="60" w:after="60"/>
              <w:ind w:left="-18" w:firstLine="426"/>
              <w:rPr>
                <w:spacing w:val="-6"/>
                <w:szCs w:val="24"/>
                <w:lang w:eastAsia="x-none"/>
              </w:rPr>
            </w:pPr>
            <w:r w:rsidRPr="00FD1919">
              <w:rPr>
                <w:spacing w:val="-6"/>
                <w:szCs w:val="24"/>
                <w:lang w:eastAsia="x-none"/>
              </w:rPr>
              <w:t xml:space="preserve">Phương án tổ chức thi công có kế hoạch cụ thể, có </w:t>
            </w:r>
            <w:r w:rsidRPr="00FD1919">
              <w:rPr>
                <w:szCs w:val="24"/>
                <w:lang w:val="vi-VN"/>
              </w:rPr>
              <w:t>các giải pháp kỹ thuật, biện pháp tổ chức cung cấp dịch vụ</w:t>
            </w:r>
            <w:r w:rsidRPr="00FD1919">
              <w:rPr>
                <w:szCs w:val="24"/>
              </w:rPr>
              <w:t xml:space="preserve"> thí nghiệm hiệu chỉnh khả thi để đáp ứng các yêu cầu về tiến độ, chất lượng công tác thí nghiệm hiệu chỉnh kết nối SCADA</w:t>
            </w:r>
          </w:p>
        </w:tc>
        <w:tc>
          <w:tcPr>
            <w:tcW w:w="1730" w:type="dxa"/>
            <w:vAlign w:val="center"/>
          </w:tcPr>
          <w:p w14:paraId="0A3BD782" w14:textId="77777777" w:rsidR="008C4766" w:rsidRPr="00FD1919" w:rsidRDefault="008C4766" w:rsidP="00DF7077">
            <w:pPr>
              <w:widowControl w:val="0"/>
              <w:tabs>
                <w:tab w:val="left" w:pos="851"/>
              </w:tabs>
              <w:spacing w:before="60" w:after="60"/>
              <w:jc w:val="center"/>
              <w:outlineLvl w:val="2"/>
              <w:rPr>
                <w:rFonts w:eastAsia="Calibri"/>
                <w:b/>
                <w:bCs/>
                <w:spacing w:val="-6"/>
                <w:szCs w:val="24"/>
              </w:rPr>
            </w:pPr>
            <w:r w:rsidRPr="00FD1919">
              <w:rPr>
                <w:rFonts w:eastAsia="Calibri"/>
                <w:b/>
                <w:bCs/>
                <w:spacing w:val="-6"/>
                <w:szCs w:val="24"/>
              </w:rPr>
              <w:t>Đạt</w:t>
            </w:r>
          </w:p>
        </w:tc>
      </w:tr>
      <w:tr w:rsidR="008C4766" w:rsidRPr="00CE2874" w14:paraId="74F6411F" w14:textId="77777777" w:rsidTr="00DF7077">
        <w:trPr>
          <w:trHeight w:val="364"/>
        </w:trPr>
        <w:tc>
          <w:tcPr>
            <w:tcW w:w="2523" w:type="dxa"/>
            <w:vMerge/>
            <w:vAlign w:val="center"/>
          </w:tcPr>
          <w:p w14:paraId="5F79CC7F" w14:textId="77777777" w:rsidR="008C4766" w:rsidRPr="00FD1919" w:rsidRDefault="008C4766" w:rsidP="00DF7077">
            <w:pPr>
              <w:spacing w:before="60" w:after="60"/>
              <w:rPr>
                <w:b/>
                <w:spacing w:val="-6"/>
                <w:szCs w:val="24"/>
                <w:lang w:eastAsia="x-none"/>
              </w:rPr>
            </w:pPr>
          </w:p>
        </w:tc>
        <w:tc>
          <w:tcPr>
            <w:tcW w:w="5103" w:type="dxa"/>
          </w:tcPr>
          <w:p w14:paraId="5EA70F22" w14:textId="77777777" w:rsidR="008C4766" w:rsidRPr="00FD1919" w:rsidRDefault="008C4766" w:rsidP="00DF7077">
            <w:pPr>
              <w:widowControl w:val="0"/>
              <w:tabs>
                <w:tab w:val="left" w:pos="851"/>
              </w:tabs>
              <w:spacing w:before="60" w:after="60"/>
              <w:ind w:left="-18" w:firstLine="426"/>
              <w:rPr>
                <w:spacing w:val="-6"/>
                <w:szCs w:val="24"/>
                <w:lang w:eastAsia="x-none"/>
              </w:rPr>
            </w:pPr>
            <w:r w:rsidRPr="00FD1919">
              <w:rPr>
                <w:spacing w:val="-6"/>
                <w:szCs w:val="24"/>
                <w:lang w:eastAsia="x-none"/>
              </w:rPr>
              <w:t xml:space="preserve">Phương án tổ chức thi công không khả thi hoặc không đáp ứng </w:t>
            </w:r>
            <w:r w:rsidRPr="00FD1919">
              <w:rPr>
                <w:szCs w:val="24"/>
              </w:rPr>
              <w:t>các yêu cầu về tiến độ, chất lượng công tác thí nghiệm hiệu chỉnh kết nối SCADA</w:t>
            </w:r>
          </w:p>
        </w:tc>
        <w:tc>
          <w:tcPr>
            <w:tcW w:w="1730" w:type="dxa"/>
            <w:vAlign w:val="center"/>
          </w:tcPr>
          <w:p w14:paraId="49FC73E0" w14:textId="77777777" w:rsidR="008C4766" w:rsidRPr="00FD1919" w:rsidRDefault="008C4766" w:rsidP="00DF7077">
            <w:pPr>
              <w:widowControl w:val="0"/>
              <w:tabs>
                <w:tab w:val="left" w:pos="851"/>
              </w:tabs>
              <w:spacing w:before="60" w:after="60"/>
              <w:jc w:val="center"/>
              <w:outlineLvl w:val="2"/>
              <w:rPr>
                <w:rFonts w:eastAsia="Calibri"/>
                <w:b/>
                <w:bCs/>
                <w:spacing w:val="-6"/>
                <w:szCs w:val="24"/>
              </w:rPr>
            </w:pPr>
            <w:r w:rsidRPr="00FD1919">
              <w:rPr>
                <w:rFonts w:eastAsia="Calibri"/>
                <w:b/>
                <w:bCs/>
                <w:spacing w:val="-6"/>
                <w:szCs w:val="24"/>
              </w:rPr>
              <w:t>Không đạt</w:t>
            </w:r>
          </w:p>
        </w:tc>
      </w:tr>
      <w:tr w:rsidR="008C4766" w:rsidRPr="00FD1919" w14:paraId="3F02B598" w14:textId="77777777" w:rsidTr="00DF7077">
        <w:trPr>
          <w:trHeight w:val="364"/>
        </w:trPr>
        <w:tc>
          <w:tcPr>
            <w:tcW w:w="2523" w:type="dxa"/>
            <w:vMerge w:val="restart"/>
            <w:vAlign w:val="center"/>
          </w:tcPr>
          <w:p w14:paraId="262D3FEB" w14:textId="77777777" w:rsidR="008C4766" w:rsidRPr="00FD1919" w:rsidRDefault="008C4766" w:rsidP="00DF7077">
            <w:pPr>
              <w:spacing w:before="60" w:after="60"/>
              <w:rPr>
                <w:b/>
                <w:spacing w:val="-6"/>
                <w:szCs w:val="24"/>
                <w:lang w:eastAsia="x-none"/>
              </w:rPr>
            </w:pPr>
            <w:r w:rsidRPr="00FD1919">
              <w:rPr>
                <w:b/>
                <w:spacing w:val="-6"/>
                <w:szCs w:val="24"/>
                <w:lang w:eastAsia="x-none"/>
              </w:rPr>
              <w:t>2.7.</w:t>
            </w:r>
            <w:r w:rsidRPr="00FD1919">
              <w:rPr>
                <w:spacing w:val="-6"/>
                <w:szCs w:val="24"/>
                <w:lang w:eastAsia="x-none"/>
              </w:rPr>
              <w:t xml:space="preserve"> </w:t>
            </w:r>
            <w:r w:rsidRPr="00FD1919">
              <w:rPr>
                <w:spacing w:val="-6"/>
                <w:szCs w:val="24"/>
                <w:lang w:val="vi-VN" w:eastAsia="x-none"/>
              </w:rPr>
              <w:t xml:space="preserve">Biện pháp tổ chức thí nghiệm </w:t>
            </w:r>
            <w:r w:rsidRPr="00FD1919">
              <w:rPr>
                <w:spacing w:val="-6"/>
                <w:szCs w:val="24"/>
                <w:lang w:eastAsia="x-none"/>
              </w:rPr>
              <w:t>hiệu chỉnh</w:t>
            </w:r>
          </w:p>
        </w:tc>
        <w:tc>
          <w:tcPr>
            <w:tcW w:w="5103" w:type="dxa"/>
          </w:tcPr>
          <w:p w14:paraId="30F9E560" w14:textId="77777777" w:rsidR="008C4766" w:rsidRPr="00FD1919" w:rsidRDefault="008C4766" w:rsidP="00DF7077">
            <w:pPr>
              <w:widowControl w:val="0"/>
              <w:tabs>
                <w:tab w:val="left" w:pos="851"/>
              </w:tabs>
              <w:spacing w:before="60" w:after="60"/>
              <w:ind w:left="-18" w:firstLine="426"/>
              <w:rPr>
                <w:spacing w:val="-6"/>
                <w:szCs w:val="24"/>
                <w:lang w:eastAsia="x-none"/>
              </w:rPr>
            </w:pPr>
            <w:r w:rsidRPr="00FD1919">
              <w:rPr>
                <w:spacing w:val="-6"/>
                <w:szCs w:val="24"/>
                <w:lang w:eastAsia="x-none"/>
              </w:rPr>
              <w:t>Trình bày đủ, rõ ràng, chi tiết, có tính khả thi cao:</w:t>
            </w:r>
          </w:p>
          <w:p w14:paraId="7DE166E4" w14:textId="77777777" w:rsidR="008C4766" w:rsidRPr="00FD1919" w:rsidRDefault="008C4766" w:rsidP="00DF7077">
            <w:pPr>
              <w:widowControl w:val="0"/>
              <w:tabs>
                <w:tab w:val="left" w:pos="851"/>
              </w:tabs>
              <w:spacing w:before="60" w:after="60"/>
              <w:ind w:left="-18" w:firstLine="426"/>
              <w:rPr>
                <w:spacing w:val="-6"/>
                <w:szCs w:val="24"/>
                <w:lang w:eastAsia="x-none"/>
              </w:rPr>
            </w:pPr>
            <w:r w:rsidRPr="00FD1919">
              <w:rPr>
                <w:spacing w:val="-6"/>
                <w:szCs w:val="24"/>
                <w:lang w:eastAsia="x-none"/>
              </w:rPr>
              <w:t>- Thuyết minh về biện pháp và trình tự thí nghiệm hiệu chỉnh kết nối SCADA;</w:t>
            </w:r>
          </w:p>
          <w:p w14:paraId="4B3542EC" w14:textId="77777777" w:rsidR="008C4766" w:rsidRPr="00FD1919" w:rsidRDefault="008C4766" w:rsidP="00DF7077">
            <w:pPr>
              <w:widowControl w:val="0"/>
              <w:tabs>
                <w:tab w:val="left" w:pos="851"/>
              </w:tabs>
              <w:spacing w:before="60" w:after="60"/>
              <w:ind w:left="-18" w:firstLine="426"/>
              <w:rPr>
                <w:spacing w:val="-6"/>
                <w:szCs w:val="24"/>
                <w:lang w:eastAsia="x-none"/>
              </w:rPr>
            </w:pPr>
            <w:r w:rsidRPr="00FD1919">
              <w:rPr>
                <w:spacing w:val="-6"/>
                <w:szCs w:val="24"/>
                <w:lang w:eastAsia="x-none"/>
              </w:rPr>
              <w:t>- Quy trình kiểm tra chất lượng, cơ sở vật chất và trang thiết bị kiểm tra chất lượng thí nghiệm.</w:t>
            </w:r>
          </w:p>
        </w:tc>
        <w:tc>
          <w:tcPr>
            <w:tcW w:w="1730" w:type="dxa"/>
            <w:vAlign w:val="center"/>
          </w:tcPr>
          <w:p w14:paraId="55552895" w14:textId="77777777" w:rsidR="008C4766" w:rsidRPr="00FD1919" w:rsidRDefault="008C4766" w:rsidP="00DF7077">
            <w:pPr>
              <w:widowControl w:val="0"/>
              <w:tabs>
                <w:tab w:val="left" w:pos="851"/>
              </w:tabs>
              <w:spacing w:before="60" w:after="60"/>
              <w:jc w:val="center"/>
              <w:outlineLvl w:val="2"/>
              <w:rPr>
                <w:rFonts w:eastAsia="Calibri"/>
                <w:b/>
                <w:bCs/>
                <w:spacing w:val="-6"/>
                <w:szCs w:val="24"/>
              </w:rPr>
            </w:pPr>
            <w:r w:rsidRPr="00FD1919">
              <w:rPr>
                <w:rFonts w:eastAsia="Calibri"/>
                <w:b/>
                <w:bCs/>
                <w:spacing w:val="-6"/>
                <w:szCs w:val="24"/>
              </w:rPr>
              <w:t>Đạt</w:t>
            </w:r>
          </w:p>
        </w:tc>
      </w:tr>
      <w:tr w:rsidR="008C4766" w:rsidRPr="00FD1919" w14:paraId="49608CB2" w14:textId="77777777" w:rsidTr="00DF7077">
        <w:trPr>
          <w:trHeight w:val="364"/>
        </w:trPr>
        <w:tc>
          <w:tcPr>
            <w:tcW w:w="2523" w:type="dxa"/>
            <w:vMerge/>
            <w:vAlign w:val="center"/>
          </w:tcPr>
          <w:p w14:paraId="65FD5D69" w14:textId="77777777" w:rsidR="008C4766" w:rsidRPr="00FD1919" w:rsidRDefault="008C4766" w:rsidP="00DF7077">
            <w:pPr>
              <w:spacing w:before="60" w:after="60"/>
              <w:rPr>
                <w:b/>
                <w:spacing w:val="-6"/>
                <w:szCs w:val="24"/>
                <w:lang w:eastAsia="x-none"/>
              </w:rPr>
            </w:pPr>
          </w:p>
        </w:tc>
        <w:tc>
          <w:tcPr>
            <w:tcW w:w="5103" w:type="dxa"/>
          </w:tcPr>
          <w:p w14:paraId="43F57324" w14:textId="77777777" w:rsidR="008C4766" w:rsidRPr="00FD1919" w:rsidRDefault="008C4766" w:rsidP="00DF7077">
            <w:pPr>
              <w:widowControl w:val="0"/>
              <w:tabs>
                <w:tab w:val="left" w:pos="851"/>
              </w:tabs>
              <w:spacing w:before="60" w:after="60"/>
              <w:ind w:left="-18" w:firstLine="426"/>
              <w:rPr>
                <w:spacing w:val="-6"/>
                <w:szCs w:val="24"/>
                <w:lang w:eastAsia="x-none"/>
              </w:rPr>
            </w:pPr>
            <w:r w:rsidRPr="00FD1919">
              <w:rPr>
                <w:spacing w:val="-6"/>
                <w:szCs w:val="24"/>
                <w:lang w:eastAsia="x-none"/>
              </w:rPr>
              <w:t>Không nêu đầy đủ các yêu cầu trên,</w:t>
            </w:r>
          </w:p>
          <w:p w14:paraId="3A4EF86E" w14:textId="77777777" w:rsidR="008C4766" w:rsidRPr="00FD1919" w:rsidRDefault="008C4766" w:rsidP="00DF7077">
            <w:pPr>
              <w:widowControl w:val="0"/>
              <w:tabs>
                <w:tab w:val="left" w:pos="851"/>
              </w:tabs>
              <w:spacing w:before="60" w:after="60"/>
              <w:ind w:left="-18" w:firstLine="426"/>
              <w:rPr>
                <w:spacing w:val="-6"/>
                <w:szCs w:val="24"/>
                <w:lang w:eastAsia="x-none"/>
              </w:rPr>
            </w:pPr>
            <w:r w:rsidRPr="00FD1919">
              <w:rPr>
                <w:spacing w:val="-6"/>
                <w:szCs w:val="24"/>
                <w:lang w:eastAsia="x-none"/>
              </w:rPr>
              <w:t>Hoặc đưa ra chung chung và không phù hợp với biện pháp tổ chức của nhà thầu,</w:t>
            </w:r>
          </w:p>
          <w:p w14:paraId="029D7153" w14:textId="77777777" w:rsidR="008C4766" w:rsidRPr="00FD1919" w:rsidRDefault="008C4766" w:rsidP="00DF7077">
            <w:pPr>
              <w:widowControl w:val="0"/>
              <w:tabs>
                <w:tab w:val="left" w:pos="851"/>
              </w:tabs>
              <w:spacing w:before="60" w:after="60"/>
              <w:ind w:left="-18" w:firstLine="426"/>
              <w:rPr>
                <w:spacing w:val="-6"/>
                <w:szCs w:val="24"/>
                <w:lang w:eastAsia="x-none"/>
              </w:rPr>
            </w:pPr>
            <w:r w:rsidRPr="00FD1919">
              <w:rPr>
                <w:spacing w:val="-6"/>
                <w:szCs w:val="24"/>
                <w:lang w:eastAsia="x-none"/>
              </w:rPr>
              <w:t>Hoặc đưa ra thiếu tính khả thi.</w:t>
            </w:r>
          </w:p>
        </w:tc>
        <w:tc>
          <w:tcPr>
            <w:tcW w:w="1730" w:type="dxa"/>
            <w:vAlign w:val="center"/>
          </w:tcPr>
          <w:p w14:paraId="6D113D10" w14:textId="77777777" w:rsidR="008C4766" w:rsidRPr="00FD1919" w:rsidRDefault="008C4766" w:rsidP="00DF7077">
            <w:pPr>
              <w:widowControl w:val="0"/>
              <w:tabs>
                <w:tab w:val="left" w:pos="851"/>
              </w:tabs>
              <w:spacing w:before="60" w:after="60"/>
              <w:jc w:val="center"/>
              <w:outlineLvl w:val="2"/>
              <w:rPr>
                <w:rFonts w:eastAsia="Calibri"/>
                <w:b/>
                <w:bCs/>
                <w:spacing w:val="-6"/>
                <w:szCs w:val="24"/>
              </w:rPr>
            </w:pPr>
            <w:r w:rsidRPr="00FD1919">
              <w:rPr>
                <w:rFonts w:eastAsia="Calibri"/>
                <w:b/>
                <w:bCs/>
                <w:spacing w:val="-6"/>
                <w:szCs w:val="24"/>
              </w:rPr>
              <w:t>Không đạt</w:t>
            </w:r>
          </w:p>
        </w:tc>
      </w:tr>
      <w:tr w:rsidR="008C4766" w:rsidRPr="00FD1919" w14:paraId="4E8A16FA" w14:textId="77777777" w:rsidTr="00DF7077">
        <w:trPr>
          <w:trHeight w:val="364"/>
        </w:trPr>
        <w:tc>
          <w:tcPr>
            <w:tcW w:w="2523" w:type="dxa"/>
            <w:vMerge w:val="restart"/>
            <w:vAlign w:val="center"/>
          </w:tcPr>
          <w:p w14:paraId="18025937" w14:textId="77777777" w:rsidR="008C4766" w:rsidRPr="00FD1919" w:rsidRDefault="008C4766" w:rsidP="00DF7077">
            <w:pPr>
              <w:spacing w:before="60" w:after="60"/>
              <w:rPr>
                <w:b/>
                <w:spacing w:val="-6"/>
                <w:szCs w:val="24"/>
                <w:lang w:eastAsia="x-none"/>
              </w:rPr>
            </w:pPr>
            <w:r w:rsidRPr="00FD1919">
              <w:rPr>
                <w:b/>
                <w:iCs/>
                <w:spacing w:val="-6"/>
                <w:szCs w:val="24"/>
                <w:lang w:eastAsia="x-none"/>
              </w:rPr>
              <w:t>2.8.</w:t>
            </w:r>
            <w:r w:rsidRPr="00FD1919">
              <w:rPr>
                <w:iCs/>
                <w:spacing w:val="-6"/>
                <w:szCs w:val="24"/>
                <w:lang w:eastAsia="x-none"/>
              </w:rPr>
              <w:t xml:space="preserve"> </w:t>
            </w:r>
            <w:r w:rsidRPr="00FD1919">
              <w:rPr>
                <w:szCs w:val="24"/>
                <w:lang w:val="pl-PL"/>
              </w:rPr>
              <w:t>Mức độ đáp ứng các yêu cầu về tiêu chuẩn thực hiện dịch vụ thí nghiệm hiệu chỉnh kết nối SCADA</w:t>
            </w:r>
          </w:p>
        </w:tc>
        <w:tc>
          <w:tcPr>
            <w:tcW w:w="5103" w:type="dxa"/>
          </w:tcPr>
          <w:p w14:paraId="2D255093" w14:textId="77777777" w:rsidR="008C4766" w:rsidRPr="00FD1919" w:rsidRDefault="008C4766" w:rsidP="00DF7077">
            <w:pPr>
              <w:widowControl w:val="0"/>
              <w:tabs>
                <w:tab w:val="left" w:pos="851"/>
              </w:tabs>
              <w:spacing w:before="60" w:after="60"/>
              <w:ind w:left="-18" w:firstLine="426"/>
              <w:rPr>
                <w:spacing w:val="-6"/>
                <w:szCs w:val="24"/>
                <w:lang w:eastAsia="x-none"/>
              </w:rPr>
            </w:pPr>
            <w:r w:rsidRPr="00FD1919">
              <w:rPr>
                <w:spacing w:val="-6"/>
                <w:szCs w:val="24"/>
                <w:lang w:eastAsia="x-none"/>
              </w:rPr>
              <w:t>Có thuyết minh nêu rõ về các tiêu chuẩn thí nghiệm các hạng mục công việc thí nghiệm hiệu chỉnh của gói thầu để đáp ứng các tiêu chuẩn kỹ thuật hiện hành, về biện pháp giám sát và quản lý chất lượng khi thực hiện dịch vụ thí nghiệm hiệu chỉnh</w:t>
            </w:r>
          </w:p>
        </w:tc>
        <w:tc>
          <w:tcPr>
            <w:tcW w:w="1730" w:type="dxa"/>
            <w:vAlign w:val="center"/>
          </w:tcPr>
          <w:p w14:paraId="0B90D6B8" w14:textId="77777777" w:rsidR="008C4766" w:rsidRPr="00FD1919" w:rsidRDefault="008C4766" w:rsidP="00DF7077">
            <w:pPr>
              <w:widowControl w:val="0"/>
              <w:tabs>
                <w:tab w:val="left" w:pos="851"/>
              </w:tabs>
              <w:spacing w:before="60" w:after="60"/>
              <w:jc w:val="center"/>
              <w:outlineLvl w:val="2"/>
              <w:rPr>
                <w:rFonts w:eastAsia="Calibri"/>
                <w:b/>
                <w:bCs/>
                <w:spacing w:val="-6"/>
                <w:szCs w:val="24"/>
              </w:rPr>
            </w:pPr>
            <w:r w:rsidRPr="00FD1919">
              <w:rPr>
                <w:rFonts w:eastAsia="Calibri"/>
                <w:b/>
                <w:bCs/>
                <w:spacing w:val="-6"/>
                <w:szCs w:val="24"/>
              </w:rPr>
              <w:t>Đạt</w:t>
            </w:r>
          </w:p>
        </w:tc>
      </w:tr>
      <w:tr w:rsidR="008C4766" w:rsidRPr="00FD1919" w14:paraId="1C704E9A" w14:textId="77777777" w:rsidTr="00DF7077">
        <w:trPr>
          <w:trHeight w:val="364"/>
        </w:trPr>
        <w:tc>
          <w:tcPr>
            <w:tcW w:w="2523" w:type="dxa"/>
            <w:vMerge/>
            <w:vAlign w:val="center"/>
          </w:tcPr>
          <w:p w14:paraId="22A04F43" w14:textId="77777777" w:rsidR="008C4766" w:rsidRPr="00FD1919" w:rsidRDefault="008C4766" w:rsidP="00DF7077">
            <w:pPr>
              <w:spacing w:before="60" w:after="60"/>
              <w:rPr>
                <w:b/>
                <w:iCs/>
                <w:spacing w:val="-6"/>
                <w:szCs w:val="24"/>
                <w:lang w:eastAsia="x-none"/>
              </w:rPr>
            </w:pPr>
          </w:p>
        </w:tc>
        <w:tc>
          <w:tcPr>
            <w:tcW w:w="5103" w:type="dxa"/>
          </w:tcPr>
          <w:p w14:paraId="7B0D7A07" w14:textId="77777777" w:rsidR="008C4766" w:rsidRPr="00FD1919" w:rsidRDefault="008C4766" w:rsidP="00DF7077">
            <w:pPr>
              <w:widowControl w:val="0"/>
              <w:tabs>
                <w:tab w:val="left" w:pos="851"/>
              </w:tabs>
              <w:spacing w:before="60" w:after="60"/>
              <w:ind w:left="-18" w:firstLine="426"/>
              <w:rPr>
                <w:spacing w:val="-6"/>
                <w:szCs w:val="24"/>
                <w:lang w:eastAsia="x-none"/>
              </w:rPr>
            </w:pPr>
            <w:r w:rsidRPr="00FD1919">
              <w:rPr>
                <w:spacing w:val="-6"/>
                <w:szCs w:val="24"/>
                <w:lang w:eastAsia="x-none"/>
              </w:rPr>
              <w:t>Không có thuyết minh hoặc thuyết minh thiếu các tiêu chuẩn thí nghiệm các hạng mục công việc thí nghiệm hiệu chỉnh của gói thầu.</w:t>
            </w:r>
          </w:p>
        </w:tc>
        <w:tc>
          <w:tcPr>
            <w:tcW w:w="1730" w:type="dxa"/>
            <w:vAlign w:val="center"/>
          </w:tcPr>
          <w:p w14:paraId="4F0F63B1" w14:textId="77777777" w:rsidR="008C4766" w:rsidRPr="00FD1919" w:rsidRDefault="008C4766" w:rsidP="00DF7077">
            <w:pPr>
              <w:widowControl w:val="0"/>
              <w:tabs>
                <w:tab w:val="left" w:pos="851"/>
              </w:tabs>
              <w:spacing w:before="60" w:after="60"/>
              <w:jc w:val="center"/>
              <w:outlineLvl w:val="2"/>
              <w:rPr>
                <w:rFonts w:eastAsia="Calibri"/>
                <w:b/>
                <w:bCs/>
                <w:spacing w:val="-6"/>
                <w:szCs w:val="24"/>
              </w:rPr>
            </w:pPr>
            <w:r w:rsidRPr="00FD1919">
              <w:rPr>
                <w:rFonts w:eastAsia="Calibri"/>
                <w:b/>
                <w:bCs/>
                <w:spacing w:val="-6"/>
                <w:szCs w:val="24"/>
              </w:rPr>
              <w:t>Không đạt</w:t>
            </w:r>
          </w:p>
        </w:tc>
      </w:tr>
      <w:tr w:rsidR="008C4766" w:rsidRPr="00FD1919" w14:paraId="6DFB0705" w14:textId="77777777" w:rsidTr="00DF7077">
        <w:trPr>
          <w:trHeight w:val="1006"/>
        </w:trPr>
        <w:tc>
          <w:tcPr>
            <w:tcW w:w="2523" w:type="dxa"/>
            <w:vMerge w:val="restart"/>
            <w:vAlign w:val="center"/>
          </w:tcPr>
          <w:p w14:paraId="1B84207F" w14:textId="77777777" w:rsidR="008C4766" w:rsidRPr="00FD1919" w:rsidRDefault="008C4766" w:rsidP="00DF7077">
            <w:pPr>
              <w:widowControl w:val="0"/>
              <w:tabs>
                <w:tab w:val="left" w:pos="851"/>
              </w:tabs>
              <w:spacing w:before="60" w:after="60"/>
              <w:jc w:val="center"/>
              <w:outlineLvl w:val="0"/>
              <w:rPr>
                <w:b/>
                <w:szCs w:val="24"/>
              </w:rPr>
            </w:pPr>
            <w:r w:rsidRPr="00FD1919">
              <w:rPr>
                <w:b/>
                <w:szCs w:val="24"/>
              </w:rPr>
              <w:t>Kết luận</w:t>
            </w:r>
          </w:p>
        </w:tc>
        <w:tc>
          <w:tcPr>
            <w:tcW w:w="5103" w:type="dxa"/>
            <w:vAlign w:val="center"/>
          </w:tcPr>
          <w:p w14:paraId="36DF649B" w14:textId="77777777" w:rsidR="008C4766" w:rsidRPr="00FD1919" w:rsidRDefault="008C4766" w:rsidP="00DF7077">
            <w:pPr>
              <w:widowControl w:val="0"/>
              <w:tabs>
                <w:tab w:val="left" w:pos="851"/>
              </w:tabs>
              <w:spacing w:before="60" w:after="60"/>
              <w:ind w:left="-18" w:firstLine="51"/>
              <w:rPr>
                <w:szCs w:val="24"/>
              </w:rPr>
            </w:pPr>
            <w:r w:rsidRPr="00FD1919">
              <w:rPr>
                <w:szCs w:val="24"/>
              </w:rPr>
              <w:t>Các tiêu chuẩn chi tiết 2.1; 2.2 được xác định là đạt/Chấp nhận được và tiêu chuẩn chi tiết 2.3; 2.4;…2.8 đều được xác định là đạt.</w:t>
            </w:r>
          </w:p>
        </w:tc>
        <w:tc>
          <w:tcPr>
            <w:tcW w:w="1730" w:type="dxa"/>
            <w:vAlign w:val="center"/>
          </w:tcPr>
          <w:p w14:paraId="33235830" w14:textId="77777777" w:rsidR="008C4766" w:rsidRPr="00FD1919" w:rsidRDefault="008C4766" w:rsidP="00DF7077">
            <w:pPr>
              <w:widowControl w:val="0"/>
              <w:tabs>
                <w:tab w:val="left" w:pos="851"/>
              </w:tabs>
              <w:spacing w:before="60" w:after="60"/>
              <w:jc w:val="center"/>
              <w:outlineLvl w:val="2"/>
              <w:rPr>
                <w:szCs w:val="24"/>
              </w:rPr>
            </w:pPr>
            <w:r w:rsidRPr="00FD1919">
              <w:rPr>
                <w:b/>
                <w:szCs w:val="24"/>
              </w:rPr>
              <w:t>Đạt</w:t>
            </w:r>
          </w:p>
        </w:tc>
      </w:tr>
      <w:tr w:rsidR="008C4766" w:rsidRPr="00FD1919" w14:paraId="685D9D1C" w14:textId="77777777" w:rsidTr="00DF7077">
        <w:tc>
          <w:tcPr>
            <w:tcW w:w="2523" w:type="dxa"/>
            <w:vMerge/>
            <w:vAlign w:val="center"/>
          </w:tcPr>
          <w:p w14:paraId="524945FF" w14:textId="77777777" w:rsidR="008C4766" w:rsidRPr="00FD1919" w:rsidRDefault="008C4766" w:rsidP="00DF7077">
            <w:pPr>
              <w:widowControl w:val="0"/>
              <w:tabs>
                <w:tab w:val="left" w:pos="851"/>
              </w:tabs>
              <w:spacing w:before="60" w:after="60"/>
              <w:outlineLvl w:val="0"/>
              <w:rPr>
                <w:szCs w:val="24"/>
              </w:rPr>
            </w:pPr>
          </w:p>
        </w:tc>
        <w:tc>
          <w:tcPr>
            <w:tcW w:w="5103" w:type="dxa"/>
            <w:vAlign w:val="center"/>
          </w:tcPr>
          <w:p w14:paraId="600F3927" w14:textId="77777777" w:rsidR="008C4766" w:rsidRPr="00FD1919" w:rsidRDefault="008C4766" w:rsidP="00DF7077">
            <w:pPr>
              <w:widowControl w:val="0"/>
              <w:tabs>
                <w:tab w:val="left" w:pos="851"/>
              </w:tabs>
              <w:spacing w:before="60" w:after="60"/>
              <w:ind w:left="-18"/>
              <w:rPr>
                <w:spacing w:val="-4"/>
                <w:szCs w:val="24"/>
              </w:rPr>
            </w:pPr>
            <w:r w:rsidRPr="00FD1919">
              <w:rPr>
                <w:spacing w:val="-4"/>
                <w:szCs w:val="24"/>
              </w:rPr>
              <w:t>Có 1 tiêu chuẩn chi tiết được xác định là không đạt.</w:t>
            </w:r>
          </w:p>
        </w:tc>
        <w:tc>
          <w:tcPr>
            <w:tcW w:w="1730" w:type="dxa"/>
            <w:vAlign w:val="center"/>
          </w:tcPr>
          <w:p w14:paraId="43106E20" w14:textId="77777777" w:rsidR="008C4766" w:rsidRPr="00FD1919" w:rsidRDefault="008C4766" w:rsidP="00DF7077">
            <w:pPr>
              <w:widowControl w:val="0"/>
              <w:tabs>
                <w:tab w:val="left" w:pos="851"/>
              </w:tabs>
              <w:spacing w:before="60" w:after="60"/>
              <w:jc w:val="center"/>
              <w:outlineLvl w:val="2"/>
              <w:rPr>
                <w:szCs w:val="24"/>
              </w:rPr>
            </w:pPr>
            <w:r w:rsidRPr="00FD1919">
              <w:rPr>
                <w:b/>
                <w:szCs w:val="24"/>
              </w:rPr>
              <w:t>Không đạt</w:t>
            </w:r>
          </w:p>
        </w:tc>
      </w:tr>
    </w:tbl>
    <w:p w14:paraId="6FCC4F32" w14:textId="0DAD2043" w:rsidR="00911647" w:rsidRPr="00760EE2" w:rsidRDefault="003E106A" w:rsidP="00911647">
      <w:pPr>
        <w:widowControl w:val="0"/>
        <w:spacing w:before="240" w:after="120" w:line="264" w:lineRule="auto"/>
        <w:ind w:firstLine="720"/>
        <w:rPr>
          <w:b/>
          <w:szCs w:val="24"/>
          <w:lang w:val="es-ES"/>
        </w:rPr>
      </w:pPr>
      <w:r w:rsidRPr="00760EE2">
        <w:rPr>
          <w:b/>
          <w:szCs w:val="24"/>
          <w:lang w:val="es-ES"/>
        </w:rPr>
        <w:t>3</w:t>
      </w:r>
      <w:r w:rsidR="00911647" w:rsidRPr="00760EE2">
        <w:rPr>
          <w:b/>
          <w:szCs w:val="24"/>
          <w:lang w:val="es-ES"/>
        </w:rPr>
        <w:t>. Tiến độ thi công:</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5103"/>
        <w:gridCol w:w="1701"/>
      </w:tblGrid>
      <w:tr w:rsidR="00632663" w:rsidRPr="00632663" w14:paraId="5FDD2CCD" w14:textId="77777777" w:rsidTr="00714DE0">
        <w:trPr>
          <w:tblHeader/>
        </w:trPr>
        <w:tc>
          <w:tcPr>
            <w:tcW w:w="2552" w:type="dxa"/>
            <w:tcBorders>
              <w:top w:val="single" w:sz="4" w:space="0" w:color="auto"/>
              <w:left w:val="single" w:sz="4" w:space="0" w:color="auto"/>
              <w:bottom w:val="single" w:sz="4" w:space="0" w:color="auto"/>
              <w:right w:val="single" w:sz="4" w:space="0" w:color="auto"/>
            </w:tcBorders>
            <w:vAlign w:val="center"/>
          </w:tcPr>
          <w:p w14:paraId="3FBDA9AD" w14:textId="77777777" w:rsidR="008C4766" w:rsidRPr="00632663" w:rsidRDefault="008C4766" w:rsidP="00DF7077">
            <w:pPr>
              <w:widowControl w:val="0"/>
              <w:tabs>
                <w:tab w:val="left" w:pos="851"/>
              </w:tabs>
              <w:spacing w:before="120" w:after="120"/>
              <w:jc w:val="center"/>
              <w:rPr>
                <w:b/>
                <w:szCs w:val="24"/>
              </w:rPr>
            </w:pPr>
            <w:r w:rsidRPr="00632663">
              <w:rPr>
                <w:b/>
                <w:szCs w:val="24"/>
              </w:rPr>
              <w:t>Nội dung yêu cầu</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6A231B5A" w14:textId="77777777" w:rsidR="008C4766" w:rsidRPr="00632663" w:rsidRDefault="008C4766" w:rsidP="00DF7077">
            <w:pPr>
              <w:widowControl w:val="0"/>
              <w:tabs>
                <w:tab w:val="left" w:pos="851"/>
              </w:tabs>
              <w:spacing w:before="120" w:after="120"/>
              <w:ind w:firstLine="426"/>
              <w:jc w:val="center"/>
              <w:rPr>
                <w:b/>
                <w:szCs w:val="24"/>
              </w:rPr>
            </w:pPr>
            <w:r w:rsidRPr="00632663">
              <w:rPr>
                <w:b/>
                <w:szCs w:val="24"/>
              </w:rPr>
              <w:t>Mức độ đáp ứng</w:t>
            </w:r>
          </w:p>
        </w:tc>
      </w:tr>
      <w:tr w:rsidR="00632663" w:rsidRPr="00632663" w14:paraId="2E8BAD57" w14:textId="77777777" w:rsidTr="00714DE0">
        <w:tc>
          <w:tcPr>
            <w:tcW w:w="2552" w:type="dxa"/>
            <w:vMerge w:val="restart"/>
            <w:vAlign w:val="center"/>
          </w:tcPr>
          <w:p w14:paraId="430C9DE6" w14:textId="179F47A4" w:rsidR="008C4766" w:rsidRPr="00632663" w:rsidRDefault="008C4766" w:rsidP="00DF7077">
            <w:pPr>
              <w:widowControl w:val="0"/>
              <w:tabs>
                <w:tab w:val="left" w:pos="851"/>
              </w:tabs>
              <w:spacing w:before="120" w:after="120"/>
              <w:ind w:firstLine="37"/>
              <w:outlineLvl w:val="0"/>
              <w:rPr>
                <w:szCs w:val="24"/>
              </w:rPr>
            </w:pPr>
            <w:r w:rsidRPr="00632663">
              <w:rPr>
                <w:b/>
                <w:bCs/>
                <w:szCs w:val="24"/>
              </w:rPr>
              <w:t>3.1.</w:t>
            </w:r>
            <w:r w:rsidRPr="00632663">
              <w:rPr>
                <w:szCs w:val="24"/>
              </w:rPr>
              <w:t xml:space="preserve"> Thời gian thi công: không quá </w:t>
            </w:r>
            <w:r w:rsidR="00D42F9E">
              <w:rPr>
                <w:b/>
                <w:bCs/>
                <w:szCs w:val="24"/>
              </w:rPr>
              <w:t>12</w:t>
            </w:r>
            <w:r w:rsidRPr="00632663">
              <w:rPr>
                <w:b/>
                <w:bCs/>
                <w:szCs w:val="24"/>
              </w:rPr>
              <w:t>0</w:t>
            </w:r>
            <w:r w:rsidRPr="00632663">
              <w:rPr>
                <w:szCs w:val="24"/>
              </w:rPr>
              <w:t xml:space="preserve"> ngày có tính điều kiện thời tiết kể từ ngày khởi công</w:t>
            </w:r>
          </w:p>
        </w:tc>
        <w:tc>
          <w:tcPr>
            <w:tcW w:w="5103" w:type="dxa"/>
            <w:vAlign w:val="center"/>
          </w:tcPr>
          <w:p w14:paraId="561249D5" w14:textId="29BD7C05" w:rsidR="008C4766" w:rsidRPr="00632663" w:rsidRDefault="008C4766" w:rsidP="00DF7077">
            <w:pPr>
              <w:widowControl w:val="0"/>
              <w:tabs>
                <w:tab w:val="left" w:pos="851"/>
              </w:tabs>
              <w:spacing w:before="60" w:after="60"/>
              <w:ind w:left="-18" w:firstLine="426"/>
              <w:rPr>
                <w:szCs w:val="24"/>
              </w:rPr>
            </w:pPr>
            <w:r w:rsidRPr="00632663">
              <w:rPr>
                <w:szCs w:val="24"/>
              </w:rPr>
              <w:t xml:space="preserve">Đề xuất thời gian thi công không vượt quá </w:t>
            </w:r>
            <w:r w:rsidR="00D42F9E">
              <w:rPr>
                <w:b/>
                <w:szCs w:val="24"/>
              </w:rPr>
              <w:t>12</w:t>
            </w:r>
            <w:r w:rsidRPr="00632663">
              <w:rPr>
                <w:b/>
                <w:szCs w:val="24"/>
              </w:rPr>
              <w:t xml:space="preserve">0 </w:t>
            </w:r>
            <w:r w:rsidRPr="00632663">
              <w:rPr>
                <w:szCs w:val="24"/>
              </w:rPr>
              <w:t>ngày có tính đến điều kiện thời tiết.</w:t>
            </w:r>
          </w:p>
        </w:tc>
        <w:tc>
          <w:tcPr>
            <w:tcW w:w="1701" w:type="dxa"/>
            <w:vAlign w:val="center"/>
          </w:tcPr>
          <w:p w14:paraId="16A762F2" w14:textId="77777777" w:rsidR="008C4766" w:rsidRPr="00632663" w:rsidRDefault="008C4766" w:rsidP="00DF7077">
            <w:pPr>
              <w:widowControl w:val="0"/>
              <w:tabs>
                <w:tab w:val="left" w:pos="851"/>
              </w:tabs>
              <w:spacing w:before="120" w:after="120"/>
              <w:ind w:left="56" w:right="-57" w:hanging="113"/>
              <w:jc w:val="center"/>
              <w:outlineLvl w:val="2"/>
              <w:rPr>
                <w:bCs/>
                <w:szCs w:val="24"/>
              </w:rPr>
            </w:pPr>
            <w:r w:rsidRPr="00632663">
              <w:rPr>
                <w:bCs/>
                <w:szCs w:val="24"/>
              </w:rPr>
              <w:t>Đạt</w:t>
            </w:r>
          </w:p>
        </w:tc>
      </w:tr>
      <w:tr w:rsidR="00632663" w:rsidRPr="00632663" w14:paraId="2E9F09FA" w14:textId="77777777" w:rsidTr="00714DE0">
        <w:trPr>
          <w:trHeight w:val="393"/>
        </w:trPr>
        <w:tc>
          <w:tcPr>
            <w:tcW w:w="2552" w:type="dxa"/>
            <w:vMerge/>
            <w:vAlign w:val="center"/>
          </w:tcPr>
          <w:p w14:paraId="3F85AAC3" w14:textId="77777777" w:rsidR="008C4766" w:rsidRPr="00632663" w:rsidRDefault="008C4766" w:rsidP="00DF7077">
            <w:pPr>
              <w:widowControl w:val="0"/>
              <w:tabs>
                <w:tab w:val="left" w:pos="851"/>
              </w:tabs>
              <w:spacing w:before="120" w:after="120"/>
              <w:ind w:firstLine="37"/>
              <w:outlineLvl w:val="0"/>
              <w:rPr>
                <w:szCs w:val="24"/>
              </w:rPr>
            </w:pPr>
          </w:p>
        </w:tc>
        <w:tc>
          <w:tcPr>
            <w:tcW w:w="5103" w:type="dxa"/>
            <w:vAlign w:val="center"/>
          </w:tcPr>
          <w:p w14:paraId="05F4D19C" w14:textId="674C92E7" w:rsidR="008C4766" w:rsidRPr="00632663" w:rsidRDefault="008C4766" w:rsidP="00DF7077">
            <w:pPr>
              <w:widowControl w:val="0"/>
              <w:tabs>
                <w:tab w:val="left" w:pos="851"/>
              </w:tabs>
              <w:spacing w:before="60" w:after="60"/>
              <w:ind w:left="-18" w:firstLine="426"/>
              <w:rPr>
                <w:spacing w:val="-8"/>
                <w:szCs w:val="24"/>
              </w:rPr>
            </w:pPr>
            <w:r w:rsidRPr="00632663">
              <w:rPr>
                <w:spacing w:val="-8"/>
                <w:szCs w:val="24"/>
              </w:rPr>
              <w:t xml:space="preserve">Đề xuất về thời gian thi công vượt quá </w:t>
            </w:r>
            <w:r w:rsidR="00D42F9E">
              <w:rPr>
                <w:b/>
                <w:spacing w:val="-8"/>
                <w:szCs w:val="24"/>
              </w:rPr>
              <w:t>12</w:t>
            </w:r>
            <w:r w:rsidRPr="00632663">
              <w:rPr>
                <w:b/>
                <w:spacing w:val="-8"/>
                <w:szCs w:val="24"/>
              </w:rPr>
              <w:t>0</w:t>
            </w:r>
            <w:r w:rsidRPr="00632663">
              <w:rPr>
                <w:spacing w:val="-8"/>
                <w:szCs w:val="24"/>
              </w:rPr>
              <w:t xml:space="preserve"> ngày.                      </w:t>
            </w:r>
          </w:p>
        </w:tc>
        <w:tc>
          <w:tcPr>
            <w:tcW w:w="1701" w:type="dxa"/>
            <w:vAlign w:val="center"/>
          </w:tcPr>
          <w:p w14:paraId="1C1A0E30" w14:textId="77777777" w:rsidR="008C4766" w:rsidRPr="00632663" w:rsidRDefault="008C4766" w:rsidP="00DF7077">
            <w:pPr>
              <w:widowControl w:val="0"/>
              <w:tabs>
                <w:tab w:val="left" w:pos="851"/>
              </w:tabs>
              <w:spacing w:before="120" w:after="120"/>
              <w:ind w:left="56" w:right="-57" w:hanging="113"/>
              <w:jc w:val="center"/>
              <w:outlineLvl w:val="2"/>
              <w:rPr>
                <w:bCs/>
                <w:szCs w:val="24"/>
              </w:rPr>
            </w:pPr>
            <w:r w:rsidRPr="00632663">
              <w:rPr>
                <w:bCs/>
                <w:szCs w:val="24"/>
              </w:rPr>
              <w:t>Không đạt</w:t>
            </w:r>
          </w:p>
        </w:tc>
      </w:tr>
      <w:tr w:rsidR="00632663" w:rsidRPr="00632663" w14:paraId="1D9C66E8" w14:textId="77777777" w:rsidTr="00714DE0">
        <w:tc>
          <w:tcPr>
            <w:tcW w:w="2552" w:type="dxa"/>
            <w:vMerge w:val="restart"/>
            <w:vAlign w:val="center"/>
          </w:tcPr>
          <w:p w14:paraId="264E7AB0" w14:textId="77777777" w:rsidR="008C4766" w:rsidRPr="00632663" w:rsidRDefault="008C4766" w:rsidP="00DF7077">
            <w:pPr>
              <w:widowControl w:val="0"/>
              <w:tabs>
                <w:tab w:val="left" w:pos="851"/>
              </w:tabs>
              <w:spacing w:before="120" w:after="120"/>
              <w:ind w:firstLine="37"/>
              <w:outlineLvl w:val="0"/>
              <w:rPr>
                <w:szCs w:val="24"/>
              </w:rPr>
            </w:pPr>
            <w:r w:rsidRPr="00632663">
              <w:rPr>
                <w:b/>
                <w:bCs/>
                <w:szCs w:val="24"/>
              </w:rPr>
              <w:t>3.2.</w:t>
            </w:r>
            <w:r w:rsidRPr="00632663">
              <w:rPr>
                <w:szCs w:val="24"/>
              </w:rPr>
              <w:t xml:space="preserve"> Tính phù hợp: Giữa bố trí nhân lực và tiến độ thi công</w:t>
            </w:r>
          </w:p>
        </w:tc>
        <w:tc>
          <w:tcPr>
            <w:tcW w:w="5103" w:type="dxa"/>
            <w:vAlign w:val="center"/>
          </w:tcPr>
          <w:p w14:paraId="2BC574A0" w14:textId="77777777" w:rsidR="008C4766" w:rsidRPr="00632663" w:rsidRDefault="008C4766" w:rsidP="00DF7077">
            <w:pPr>
              <w:widowControl w:val="0"/>
              <w:tabs>
                <w:tab w:val="left" w:pos="851"/>
              </w:tabs>
              <w:spacing w:before="60" w:after="60"/>
              <w:ind w:left="-18" w:firstLine="426"/>
              <w:rPr>
                <w:szCs w:val="24"/>
              </w:rPr>
            </w:pPr>
            <w:r w:rsidRPr="00632663">
              <w:rPr>
                <w:szCs w:val="24"/>
              </w:rPr>
              <w:t xml:space="preserve">Đề xuất đầy đủ, hợp lý, khả thi </w:t>
            </w:r>
          </w:p>
        </w:tc>
        <w:tc>
          <w:tcPr>
            <w:tcW w:w="1701" w:type="dxa"/>
            <w:vAlign w:val="center"/>
          </w:tcPr>
          <w:p w14:paraId="5117EAED" w14:textId="77777777" w:rsidR="008C4766" w:rsidRPr="00632663" w:rsidRDefault="008C4766" w:rsidP="00DF7077">
            <w:pPr>
              <w:widowControl w:val="0"/>
              <w:tabs>
                <w:tab w:val="left" w:pos="851"/>
              </w:tabs>
              <w:spacing w:before="120" w:after="120"/>
              <w:ind w:left="56" w:right="-57" w:hanging="113"/>
              <w:jc w:val="center"/>
              <w:outlineLvl w:val="2"/>
              <w:rPr>
                <w:bCs/>
                <w:szCs w:val="24"/>
              </w:rPr>
            </w:pPr>
            <w:r w:rsidRPr="00632663">
              <w:rPr>
                <w:bCs/>
                <w:szCs w:val="24"/>
              </w:rPr>
              <w:t>Đạt</w:t>
            </w:r>
          </w:p>
        </w:tc>
      </w:tr>
      <w:tr w:rsidR="00632663" w:rsidRPr="00632663" w14:paraId="16066EF4" w14:textId="77777777" w:rsidTr="00714DE0">
        <w:tc>
          <w:tcPr>
            <w:tcW w:w="2552" w:type="dxa"/>
            <w:vMerge/>
            <w:vAlign w:val="center"/>
          </w:tcPr>
          <w:p w14:paraId="14249FD6" w14:textId="77777777" w:rsidR="008C4766" w:rsidRPr="00632663" w:rsidRDefault="008C4766" w:rsidP="00DF7077">
            <w:pPr>
              <w:widowControl w:val="0"/>
              <w:tabs>
                <w:tab w:val="left" w:pos="851"/>
              </w:tabs>
              <w:spacing w:before="120" w:after="120"/>
              <w:ind w:firstLine="37"/>
              <w:outlineLvl w:val="0"/>
              <w:rPr>
                <w:szCs w:val="24"/>
              </w:rPr>
            </w:pPr>
          </w:p>
        </w:tc>
        <w:tc>
          <w:tcPr>
            <w:tcW w:w="5103" w:type="dxa"/>
            <w:vAlign w:val="center"/>
          </w:tcPr>
          <w:p w14:paraId="5C148824" w14:textId="77777777" w:rsidR="008C4766" w:rsidRPr="00632663" w:rsidRDefault="008C4766" w:rsidP="00DF7077">
            <w:pPr>
              <w:widowControl w:val="0"/>
              <w:tabs>
                <w:tab w:val="left" w:pos="851"/>
              </w:tabs>
              <w:spacing w:before="60" w:after="60"/>
              <w:ind w:left="-18" w:firstLine="426"/>
              <w:rPr>
                <w:szCs w:val="24"/>
              </w:rPr>
            </w:pPr>
            <w:r w:rsidRPr="00632663">
              <w:rPr>
                <w:szCs w:val="24"/>
              </w:rPr>
              <w:t>Đề xuất không đầy đủ, hợp lý, khả thi</w:t>
            </w:r>
          </w:p>
        </w:tc>
        <w:tc>
          <w:tcPr>
            <w:tcW w:w="1701" w:type="dxa"/>
            <w:vAlign w:val="center"/>
          </w:tcPr>
          <w:p w14:paraId="1AB7BE26" w14:textId="77777777" w:rsidR="008C4766" w:rsidRPr="00632663" w:rsidRDefault="008C4766" w:rsidP="00DF7077">
            <w:pPr>
              <w:widowControl w:val="0"/>
              <w:tabs>
                <w:tab w:val="left" w:pos="851"/>
              </w:tabs>
              <w:spacing w:before="120" w:after="120"/>
              <w:ind w:left="56" w:right="-57" w:hanging="113"/>
              <w:jc w:val="center"/>
              <w:outlineLvl w:val="2"/>
              <w:rPr>
                <w:bCs/>
                <w:szCs w:val="24"/>
              </w:rPr>
            </w:pPr>
            <w:r w:rsidRPr="00632663">
              <w:rPr>
                <w:bCs/>
                <w:szCs w:val="24"/>
              </w:rPr>
              <w:t>Không đạt</w:t>
            </w:r>
          </w:p>
        </w:tc>
      </w:tr>
      <w:tr w:rsidR="00632663" w:rsidRPr="00632663" w14:paraId="428515A3" w14:textId="77777777" w:rsidTr="00714DE0">
        <w:tc>
          <w:tcPr>
            <w:tcW w:w="2552" w:type="dxa"/>
            <w:vMerge w:val="restart"/>
            <w:vAlign w:val="center"/>
          </w:tcPr>
          <w:p w14:paraId="0FDB547F" w14:textId="77777777" w:rsidR="008C4766" w:rsidRPr="00632663" w:rsidRDefault="008C4766" w:rsidP="00DF7077">
            <w:pPr>
              <w:widowControl w:val="0"/>
              <w:spacing w:before="120" w:after="120"/>
              <w:ind w:left="-18" w:firstLine="37"/>
              <w:rPr>
                <w:szCs w:val="24"/>
              </w:rPr>
            </w:pPr>
            <w:r w:rsidRPr="00632663">
              <w:rPr>
                <w:b/>
                <w:bCs/>
                <w:szCs w:val="24"/>
              </w:rPr>
              <w:t>3.3.</w:t>
            </w:r>
            <w:r w:rsidRPr="00632663">
              <w:rPr>
                <w:szCs w:val="24"/>
              </w:rPr>
              <w:t xml:space="preserve"> Biểu tiến độ thi công hợp lý, khả thi phù hợp với đề xuất kỹ thuật và đáp ứng yêu cầu của E-HSMT</w:t>
            </w:r>
          </w:p>
        </w:tc>
        <w:tc>
          <w:tcPr>
            <w:tcW w:w="5103" w:type="dxa"/>
            <w:vAlign w:val="center"/>
          </w:tcPr>
          <w:p w14:paraId="6C45350C" w14:textId="77777777" w:rsidR="008C4766" w:rsidRPr="00632663" w:rsidRDefault="008C4766" w:rsidP="00DF7077">
            <w:pPr>
              <w:widowControl w:val="0"/>
              <w:tabs>
                <w:tab w:val="left" w:pos="851"/>
              </w:tabs>
              <w:spacing w:before="60" w:after="60"/>
              <w:ind w:left="-18" w:firstLine="426"/>
              <w:rPr>
                <w:szCs w:val="24"/>
              </w:rPr>
            </w:pPr>
            <w:r w:rsidRPr="00632663">
              <w:rPr>
                <w:szCs w:val="24"/>
              </w:rPr>
              <w:t>Có Biểu tiến độ thi công hợp lý, khả thi và phù hợp với đề xuất kỹ thuật và đáp ứng yêu cầu của E-HSMT.</w:t>
            </w:r>
          </w:p>
        </w:tc>
        <w:tc>
          <w:tcPr>
            <w:tcW w:w="1701" w:type="dxa"/>
            <w:vAlign w:val="center"/>
          </w:tcPr>
          <w:p w14:paraId="3610EDF1" w14:textId="77777777" w:rsidR="008C4766" w:rsidRPr="00632663" w:rsidRDefault="008C4766" w:rsidP="00DF7077">
            <w:pPr>
              <w:widowControl w:val="0"/>
              <w:tabs>
                <w:tab w:val="left" w:pos="851"/>
              </w:tabs>
              <w:spacing w:before="120" w:after="120"/>
              <w:ind w:left="56" w:right="-57" w:hanging="113"/>
              <w:jc w:val="center"/>
              <w:outlineLvl w:val="2"/>
              <w:rPr>
                <w:bCs/>
                <w:szCs w:val="24"/>
              </w:rPr>
            </w:pPr>
            <w:r w:rsidRPr="00632663">
              <w:rPr>
                <w:bCs/>
                <w:szCs w:val="24"/>
              </w:rPr>
              <w:t>Đạt</w:t>
            </w:r>
          </w:p>
        </w:tc>
      </w:tr>
      <w:tr w:rsidR="00632663" w:rsidRPr="00632663" w14:paraId="6709D02B" w14:textId="77777777" w:rsidTr="00714DE0">
        <w:trPr>
          <w:trHeight w:val="1154"/>
        </w:trPr>
        <w:tc>
          <w:tcPr>
            <w:tcW w:w="2552" w:type="dxa"/>
            <w:vMerge/>
            <w:vAlign w:val="center"/>
          </w:tcPr>
          <w:p w14:paraId="069BD4F3" w14:textId="77777777" w:rsidR="008C4766" w:rsidRPr="00632663" w:rsidRDefault="008C4766" w:rsidP="00DF7077">
            <w:pPr>
              <w:widowControl w:val="0"/>
              <w:tabs>
                <w:tab w:val="left" w:pos="851"/>
              </w:tabs>
              <w:spacing w:before="120" w:after="120"/>
              <w:ind w:firstLine="426"/>
              <w:outlineLvl w:val="0"/>
              <w:rPr>
                <w:szCs w:val="24"/>
              </w:rPr>
            </w:pPr>
          </w:p>
        </w:tc>
        <w:tc>
          <w:tcPr>
            <w:tcW w:w="5103" w:type="dxa"/>
            <w:vAlign w:val="center"/>
          </w:tcPr>
          <w:p w14:paraId="234533BD" w14:textId="77777777" w:rsidR="008C4766" w:rsidRPr="00632663" w:rsidRDefault="008C4766" w:rsidP="00DF7077">
            <w:pPr>
              <w:widowControl w:val="0"/>
              <w:tabs>
                <w:tab w:val="left" w:pos="851"/>
              </w:tabs>
              <w:spacing w:before="60" w:after="60"/>
              <w:ind w:left="-18" w:firstLine="426"/>
              <w:rPr>
                <w:szCs w:val="24"/>
              </w:rPr>
            </w:pPr>
            <w:r w:rsidRPr="00632663">
              <w:rPr>
                <w:szCs w:val="24"/>
              </w:rPr>
              <w:t>Không có Biểu tiến độ thi công hoặc có Biểu tiến độ thi công nhưng không hợp lý, không khả thi, không phù hợp với đề xuất kỹ thuật.</w:t>
            </w:r>
          </w:p>
        </w:tc>
        <w:tc>
          <w:tcPr>
            <w:tcW w:w="1701" w:type="dxa"/>
            <w:vAlign w:val="center"/>
          </w:tcPr>
          <w:p w14:paraId="30DE9BC0" w14:textId="77777777" w:rsidR="008C4766" w:rsidRPr="00632663" w:rsidRDefault="008C4766" w:rsidP="00DF7077">
            <w:pPr>
              <w:widowControl w:val="0"/>
              <w:tabs>
                <w:tab w:val="left" w:pos="851"/>
              </w:tabs>
              <w:spacing w:before="120" w:after="120"/>
              <w:ind w:left="56" w:right="-57" w:hanging="113"/>
              <w:jc w:val="center"/>
              <w:outlineLvl w:val="2"/>
              <w:rPr>
                <w:bCs/>
                <w:szCs w:val="24"/>
              </w:rPr>
            </w:pPr>
            <w:r w:rsidRPr="00632663">
              <w:rPr>
                <w:bCs/>
                <w:szCs w:val="24"/>
              </w:rPr>
              <w:t>Không đạt</w:t>
            </w:r>
          </w:p>
        </w:tc>
      </w:tr>
      <w:tr w:rsidR="00632663" w:rsidRPr="00632663" w14:paraId="01BC290A" w14:textId="77777777" w:rsidTr="00714DE0">
        <w:tc>
          <w:tcPr>
            <w:tcW w:w="2552" w:type="dxa"/>
            <w:vMerge w:val="restart"/>
            <w:vAlign w:val="center"/>
          </w:tcPr>
          <w:p w14:paraId="7E83DD08" w14:textId="77777777" w:rsidR="008C4766" w:rsidRPr="00632663" w:rsidRDefault="008C4766" w:rsidP="00DF7077">
            <w:pPr>
              <w:widowControl w:val="0"/>
              <w:tabs>
                <w:tab w:val="left" w:pos="851"/>
              </w:tabs>
              <w:spacing w:before="120" w:after="120"/>
              <w:ind w:firstLine="426"/>
              <w:outlineLvl w:val="0"/>
              <w:rPr>
                <w:szCs w:val="24"/>
              </w:rPr>
            </w:pPr>
            <w:r w:rsidRPr="00632663">
              <w:rPr>
                <w:b/>
                <w:szCs w:val="24"/>
              </w:rPr>
              <w:t>Kết luận</w:t>
            </w:r>
          </w:p>
        </w:tc>
        <w:tc>
          <w:tcPr>
            <w:tcW w:w="5103" w:type="dxa"/>
            <w:vAlign w:val="center"/>
          </w:tcPr>
          <w:p w14:paraId="23C36CD3" w14:textId="77777777" w:rsidR="008C4766" w:rsidRPr="00632663" w:rsidRDefault="008C4766" w:rsidP="00DF7077">
            <w:pPr>
              <w:widowControl w:val="0"/>
              <w:tabs>
                <w:tab w:val="left" w:pos="851"/>
              </w:tabs>
              <w:spacing w:before="60" w:after="60"/>
              <w:ind w:left="-18" w:firstLine="426"/>
              <w:rPr>
                <w:spacing w:val="-12"/>
                <w:szCs w:val="24"/>
              </w:rPr>
            </w:pPr>
            <w:r w:rsidRPr="00632663">
              <w:rPr>
                <w:spacing w:val="-12"/>
                <w:szCs w:val="24"/>
              </w:rPr>
              <w:t>Tiêu chuẩn chi tiết 3.1; 3.2 và 3.3 được xác định là đạt.</w:t>
            </w:r>
          </w:p>
        </w:tc>
        <w:tc>
          <w:tcPr>
            <w:tcW w:w="1701" w:type="dxa"/>
            <w:vAlign w:val="center"/>
          </w:tcPr>
          <w:p w14:paraId="1B32AA4E" w14:textId="77777777" w:rsidR="008C4766" w:rsidRPr="00632663" w:rsidRDefault="008C4766" w:rsidP="00DF7077">
            <w:pPr>
              <w:widowControl w:val="0"/>
              <w:tabs>
                <w:tab w:val="left" w:pos="851"/>
              </w:tabs>
              <w:spacing w:before="120" w:after="120"/>
              <w:ind w:left="56" w:right="-57" w:hanging="113"/>
              <w:jc w:val="center"/>
              <w:outlineLvl w:val="2"/>
              <w:rPr>
                <w:b/>
                <w:szCs w:val="24"/>
              </w:rPr>
            </w:pPr>
            <w:r w:rsidRPr="00632663">
              <w:rPr>
                <w:b/>
                <w:szCs w:val="24"/>
              </w:rPr>
              <w:t>Đạt</w:t>
            </w:r>
          </w:p>
        </w:tc>
      </w:tr>
      <w:tr w:rsidR="00632663" w:rsidRPr="00632663" w14:paraId="009C82AE" w14:textId="77777777" w:rsidTr="00714DE0">
        <w:tc>
          <w:tcPr>
            <w:tcW w:w="2552" w:type="dxa"/>
            <w:vMerge/>
            <w:vAlign w:val="center"/>
          </w:tcPr>
          <w:p w14:paraId="2A7F08AD" w14:textId="77777777" w:rsidR="008C4766" w:rsidRPr="00632663" w:rsidRDefault="008C4766" w:rsidP="00DF7077">
            <w:pPr>
              <w:widowControl w:val="0"/>
              <w:tabs>
                <w:tab w:val="left" w:pos="851"/>
              </w:tabs>
              <w:spacing w:before="120" w:after="120"/>
              <w:ind w:firstLine="426"/>
              <w:outlineLvl w:val="0"/>
              <w:rPr>
                <w:szCs w:val="24"/>
              </w:rPr>
            </w:pPr>
          </w:p>
        </w:tc>
        <w:tc>
          <w:tcPr>
            <w:tcW w:w="5103" w:type="dxa"/>
            <w:vAlign w:val="center"/>
          </w:tcPr>
          <w:p w14:paraId="667C967C" w14:textId="77777777" w:rsidR="008C4766" w:rsidRPr="00632663" w:rsidRDefault="008C4766" w:rsidP="00DF7077">
            <w:pPr>
              <w:widowControl w:val="0"/>
              <w:tabs>
                <w:tab w:val="left" w:pos="851"/>
              </w:tabs>
              <w:spacing w:before="60" w:after="60"/>
              <w:ind w:left="-18" w:firstLine="426"/>
              <w:rPr>
                <w:spacing w:val="-8"/>
                <w:szCs w:val="24"/>
              </w:rPr>
            </w:pPr>
            <w:r w:rsidRPr="00632663">
              <w:rPr>
                <w:spacing w:val="-8"/>
                <w:szCs w:val="24"/>
              </w:rPr>
              <w:t>Có 1 tiêu chuẩn chi tiết được xác định là không đạt.</w:t>
            </w:r>
          </w:p>
        </w:tc>
        <w:tc>
          <w:tcPr>
            <w:tcW w:w="1701" w:type="dxa"/>
            <w:vAlign w:val="center"/>
          </w:tcPr>
          <w:p w14:paraId="54A60862" w14:textId="77777777" w:rsidR="008C4766" w:rsidRPr="00632663" w:rsidRDefault="008C4766" w:rsidP="00DF7077">
            <w:pPr>
              <w:widowControl w:val="0"/>
              <w:tabs>
                <w:tab w:val="left" w:pos="851"/>
              </w:tabs>
              <w:spacing w:before="120" w:after="120"/>
              <w:ind w:left="56" w:right="-57" w:hanging="113"/>
              <w:jc w:val="center"/>
              <w:outlineLvl w:val="2"/>
              <w:rPr>
                <w:b/>
                <w:szCs w:val="24"/>
              </w:rPr>
            </w:pPr>
            <w:r w:rsidRPr="00632663">
              <w:rPr>
                <w:b/>
                <w:szCs w:val="24"/>
              </w:rPr>
              <w:t>Không đạt</w:t>
            </w:r>
          </w:p>
        </w:tc>
      </w:tr>
    </w:tbl>
    <w:p w14:paraId="4F3D7D00" w14:textId="0814E1BE" w:rsidR="00911647" w:rsidRPr="00760EE2" w:rsidRDefault="00221C8B" w:rsidP="00911647">
      <w:pPr>
        <w:widowControl w:val="0"/>
        <w:spacing w:before="240" w:after="120" w:line="264" w:lineRule="auto"/>
        <w:ind w:firstLine="720"/>
        <w:rPr>
          <w:b/>
          <w:szCs w:val="24"/>
          <w:lang w:val="es-ES"/>
        </w:rPr>
      </w:pPr>
      <w:r w:rsidRPr="00760EE2">
        <w:rPr>
          <w:b/>
          <w:szCs w:val="24"/>
          <w:lang w:val="es-ES"/>
        </w:rPr>
        <w:t>4</w:t>
      </w:r>
      <w:r w:rsidR="00911647" w:rsidRPr="00760EE2">
        <w:rPr>
          <w:b/>
          <w:szCs w:val="24"/>
          <w:lang w:val="es-ES"/>
        </w:rPr>
        <w:t>. Biện pháp bảo đảm chất lượng:</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5103"/>
        <w:gridCol w:w="1814"/>
      </w:tblGrid>
      <w:tr w:rsidR="00911647" w:rsidRPr="00760EE2" w14:paraId="18439FC7" w14:textId="77777777" w:rsidTr="00714DE0">
        <w:trPr>
          <w:trHeight w:val="409"/>
        </w:trPr>
        <w:tc>
          <w:tcPr>
            <w:tcW w:w="2552" w:type="dxa"/>
          </w:tcPr>
          <w:p w14:paraId="04F14218" w14:textId="77777777" w:rsidR="00911647" w:rsidRPr="00760EE2" w:rsidRDefault="00911647" w:rsidP="00213E69">
            <w:pPr>
              <w:autoSpaceDE w:val="0"/>
              <w:autoSpaceDN w:val="0"/>
              <w:snapToGrid w:val="0"/>
              <w:spacing w:before="40" w:after="40"/>
              <w:ind w:left="360"/>
              <w:jc w:val="center"/>
              <w:rPr>
                <w:b/>
                <w:szCs w:val="24"/>
                <w:lang w:val="es-ES"/>
              </w:rPr>
            </w:pPr>
            <w:r w:rsidRPr="00760EE2">
              <w:rPr>
                <w:b/>
                <w:szCs w:val="24"/>
                <w:lang w:val="es-ES"/>
              </w:rPr>
              <w:t>Nội dung yêu cầu</w:t>
            </w:r>
          </w:p>
        </w:tc>
        <w:tc>
          <w:tcPr>
            <w:tcW w:w="6917" w:type="dxa"/>
            <w:gridSpan w:val="2"/>
          </w:tcPr>
          <w:p w14:paraId="36814512" w14:textId="77777777" w:rsidR="00911647" w:rsidRPr="00760EE2" w:rsidRDefault="00911647" w:rsidP="00213E69">
            <w:pPr>
              <w:autoSpaceDE w:val="0"/>
              <w:autoSpaceDN w:val="0"/>
              <w:snapToGrid w:val="0"/>
              <w:spacing w:before="40" w:after="40"/>
              <w:ind w:left="360"/>
              <w:jc w:val="center"/>
              <w:rPr>
                <w:b/>
                <w:szCs w:val="24"/>
                <w:lang w:val="es-ES"/>
              </w:rPr>
            </w:pPr>
            <w:r w:rsidRPr="00760EE2">
              <w:rPr>
                <w:b/>
                <w:szCs w:val="24"/>
                <w:lang w:val="es-ES"/>
              </w:rPr>
              <w:t>Mức độ đánh giá</w:t>
            </w:r>
          </w:p>
        </w:tc>
      </w:tr>
      <w:tr w:rsidR="00213E69" w:rsidRPr="00760EE2" w14:paraId="6C979D91" w14:textId="77777777" w:rsidTr="00714DE0">
        <w:trPr>
          <w:trHeight w:val="1118"/>
        </w:trPr>
        <w:tc>
          <w:tcPr>
            <w:tcW w:w="2552" w:type="dxa"/>
            <w:vMerge w:val="restart"/>
            <w:vAlign w:val="center"/>
          </w:tcPr>
          <w:p w14:paraId="75555FC5" w14:textId="77777777" w:rsidR="00213E69" w:rsidRPr="00760EE2" w:rsidRDefault="00213E69" w:rsidP="00213E69">
            <w:pPr>
              <w:widowControl w:val="0"/>
              <w:spacing w:before="40" w:after="40"/>
              <w:ind w:left="-18"/>
              <w:jc w:val="left"/>
              <w:rPr>
                <w:szCs w:val="24"/>
                <w:lang w:val="es-ES"/>
              </w:rPr>
            </w:pPr>
            <w:r w:rsidRPr="00760EE2">
              <w:rPr>
                <w:b/>
                <w:bCs/>
                <w:szCs w:val="24"/>
                <w:lang w:val="es-ES"/>
              </w:rPr>
              <w:t>4.1.</w:t>
            </w:r>
            <w:r w:rsidRPr="00760EE2">
              <w:rPr>
                <w:szCs w:val="24"/>
                <w:lang w:val="es-ES"/>
              </w:rPr>
              <w:t xml:space="preserve"> Quản lý chất lượng vật tư: các quy trình kiểm tra chất lượng vật tư, tiếp nhận, lưu kho, bảo quản; Quản lý chất lượng cho từng loại công tác thi công; lập biện pháp thi công; quy trình kiểm tra, nghiệm thu, lập hồ sơ hoàn công</w:t>
            </w:r>
          </w:p>
        </w:tc>
        <w:tc>
          <w:tcPr>
            <w:tcW w:w="5103" w:type="dxa"/>
            <w:vAlign w:val="center"/>
          </w:tcPr>
          <w:p w14:paraId="6747F788" w14:textId="77777777" w:rsidR="00213E69" w:rsidRPr="00760EE2" w:rsidRDefault="00213E69" w:rsidP="00213E69">
            <w:pPr>
              <w:tabs>
                <w:tab w:val="left" w:pos="189"/>
              </w:tabs>
              <w:autoSpaceDE w:val="0"/>
              <w:autoSpaceDN w:val="0"/>
              <w:snapToGrid w:val="0"/>
              <w:spacing w:before="40" w:after="40"/>
              <w:ind w:firstLine="458"/>
              <w:rPr>
                <w:szCs w:val="24"/>
                <w:lang w:val="es-ES"/>
              </w:rPr>
            </w:pPr>
            <w:r w:rsidRPr="00760EE2">
              <w:rPr>
                <w:szCs w:val="24"/>
                <w:lang w:val="es-ES"/>
              </w:rPr>
              <w:t xml:space="preserve">Có biện pháp bảo đảm chất lượng hợp lý, khả thi phù hợp với đề xuất về biện pháp tổ chức thi công </w:t>
            </w:r>
          </w:p>
        </w:tc>
        <w:tc>
          <w:tcPr>
            <w:tcW w:w="1814" w:type="dxa"/>
            <w:vAlign w:val="center"/>
          </w:tcPr>
          <w:p w14:paraId="4EF01D0F" w14:textId="387149C8" w:rsidR="00213E69" w:rsidRPr="00760EE2" w:rsidRDefault="00EC6782" w:rsidP="00213E69">
            <w:pPr>
              <w:autoSpaceDE w:val="0"/>
              <w:autoSpaceDN w:val="0"/>
              <w:snapToGrid w:val="0"/>
              <w:spacing w:before="40" w:after="40"/>
              <w:ind w:left="-108"/>
              <w:jc w:val="center"/>
              <w:rPr>
                <w:szCs w:val="24"/>
                <w:lang w:val="es-ES"/>
              </w:rPr>
            </w:pPr>
            <w:r w:rsidRPr="00760EE2">
              <w:rPr>
                <w:szCs w:val="24"/>
                <w:lang w:val="es-ES"/>
              </w:rPr>
              <w:t>Đạt/ Chấp nhận được</w:t>
            </w:r>
          </w:p>
        </w:tc>
      </w:tr>
      <w:tr w:rsidR="00213E69" w:rsidRPr="00760EE2" w14:paraId="755CFCE7" w14:textId="77777777" w:rsidTr="00714DE0">
        <w:trPr>
          <w:trHeight w:val="1688"/>
        </w:trPr>
        <w:tc>
          <w:tcPr>
            <w:tcW w:w="2552" w:type="dxa"/>
            <w:vMerge/>
            <w:vAlign w:val="center"/>
          </w:tcPr>
          <w:p w14:paraId="0F84AAB5" w14:textId="77777777" w:rsidR="00213E69" w:rsidRPr="00760EE2" w:rsidRDefault="00213E69" w:rsidP="00213E69">
            <w:pPr>
              <w:widowControl w:val="0"/>
              <w:spacing w:before="40" w:after="40"/>
              <w:ind w:left="-18"/>
              <w:jc w:val="left"/>
              <w:rPr>
                <w:szCs w:val="24"/>
                <w:lang w:val="es-ES"/>
              </w:rPr>
            </w:pPr>
          </w:p>
        </w:tc>
        <w:tc>
          <w:tcPr>
            <w:tcW w:w="5103" w:type="dxa"/>
            <w:vAlign w:val="center"/>
          </w:tcPr>
          <w:p w14:paraId="6F958BF0" w14:textId="77777777" w:rsidR="00213E69" w:rsidRPr="00760EE2" w:rsidRDefault="00213E69" w:rsidP="00213E69">
            <w:pPr>
              <w:tabs>
                <w:tab w:val="left" w:pos="189"/>
              </w:tabs>
              <w:autoSpaceDE w:val="0"/>
              <w:autoSpaceDN w:val="0"/>
              <w:snapToGrid w:val="0"/>
              <w:spacing w:before="40" w:after="40"/>
              <w:ind w:firstLine="458"/>
              <w:rPr>
                <w:szCs w:val="24"/>
                <w:lang w:val="es-ES"/>
              </w:rPr>
            </w:pPr>
            <w:r w:rsidRPr="00760EE2">
              <w:rPr>
                <w:szCs w:val="24"/>
                <w:lang w:val="es-ES"/>
              </w:rPr>
              <w:t>Không có biện pháp bảo đảm chất lượng hoặc có biện pháp bảo đảm chất lượng nhưng không hợp lý, không khả thi, không phù hợp với đề xuất về biện pháp tổ chức thi công.</w:t>
            </w:r>
          </w:p>
        </w:tc>
        <w:tc>
          <w:tcPr>
            <w:tcW w:w="1814" w:type="dxa"/>
            <w:vAlign w:val="center"/>
          </w:tcPr>
          <w:p w14:paraId="57265A24" w14:textId="77777777" w:rsidR="00213E69" w:rsidRPr="00760EE2" w:rsidRDefault="00213E69" w:rsidP="00213E69">
            <w:pPr>
              <w:autoSpaceDE w:val="0"/>
              <w:autoSpaceDN w:val="0"/>
              <w:snapToGrid w:val="0"/>
              <w:spacing w:before="40" w:after="40"/>
              <w:ind w:left="-108"/>
              <w:jc w:val="center"/>
              <w:rPr>
                <w:szCs w:val="24"/>
                <w:lang w:val="es-ES"/>
              </w:rPr>
            </w:pPr>
            <w:r w:rsidRPr="00760EE2">
              <w:rPr>
                <w:szCs w:val="24"/>
                <w:lang w:val="es-ES"/>
              </w:rPr>
              <w:t>Không đạt</w:t>
            </w:r>
          </w:p>
        </w:tc>
      </w:tr>
      <w:tr w:rsidR="00213E69" w:rsidRPr="00760EE2" w14:paraId="0D708666" w14:textId="77777777" w:rsidTr="00913151">
        <w:trPr>
          <w:trHeight w:val="737"/>
        </w:trPr>
        <w:tc>
          <w:tcPr>
            <w:tcW w:w="2552" w:type="dxa"/>
            <w:vMerge w:val="restart"/>
            <w:vAlign w:val="center"/>
          </w:tcPr>
          <w:p w14:paraId="76AA0F39" w14:textId="77777777" w:rsidR="00213E69" w:rsidRPr="00760EE2" w:rsidRDefault="00213E69" w:rsidP="00213E69">
            <w:pPr>
              <w:autoSpaceDE w:val="0"/>
              <w:autoSpaceDN w:val="0"/>
              <w:snapToGrid w:val="0"/>
              <w:spacing w:before="40" w:after="40"/>
              <w:ind w:left="142"/>
              <w:jc w:val="center"/>
              <w:rPr>
                <w:b/>
                <w:bCs/>
                <w:szCs w:val="24"/>
                <w:lang w:val="es-ES"/>
              </w:rPr>
            </w:pPr>
            <w:r w:rsidRPr="00760EE2">
              <w:rPr>
                <w:b/>
                <w:bCs/>
                <w:szCs w:val="24"/>
                <w:lang w:val="es-ES"/>
              </w:rPr>
              <w:t>Kết luận</w:t>
            </w:r>
          </w:p>
        </w:tc>
        <w:tc>
          <w:tcPr>
            <w:tcW w:w="5103" w:type="dxa"/>
            <w:vAlign w:val="center"/>
          </w:tcPr>
          <w:p w14:paraId="7516E900" w14:textId="7BE5877C" w:rsidR="00213E69" w:rsidRPr="00760EE2" w:rsidRDefault="00213E69" w:rsidP="00213E69">
            <w:pPr>
              <w:rPr>
                <w:szCs w:val="24"/>
                <w:lang w:val="es-ES"/>
              </w:rPr>
            </w:pPr>
            <w:r w:rsidRPr="00760EE2">
              <w:rPr>
                <w:szCs w:val="24"/>
                <w:lang w:val="es-ES"/>
              </w:rPr>
              <w:t>Tiêu chuẩn chi tiết 4.1 được xác định là đạt hoặc chấp nhận được.</w:t>
            </w:r>
          </w:p>
        </w:tc>
        <w:tc>
          <w:tcPr>
            <w:tcW w:w="1814" w:type="dxa"/>
            <w:vAlign w:val="center"/>
          </w:tcPr>
          <w:p w14:paraId="0AF5A967" w14:textId="77777777" w:rsidR="00213E69" w:rsidRPr="00760EE2" w:rsidRDefault="00213E69" w:rsidP="00213E69">
            <w:pPr>
              <w:autoSpaceDE w:val="0"/>
              <w:autoSpaceDN w:val="0"/>
              <w:snapToGrid w:val="0"/>
              <w:spacing w:before="40" w:after="40"/>
              <w:ind w:left="-108"/>
              <w:jc w:val="center"/>
              <w:rPr>
                <w:b/>
                <w:bCs/>
                <w:szCs w:val="24"/>
                <w:lang w:val="es-ES"/>
              </w:rPr>
            </w:pPr>
            <w:r w:rsidRPr="00760EE2">
              <w:rPr>
                <w:b/>
                <w:bCs/>
                <w:szCs w:val="24"/>
                <w:lang w:val="es-ES"/>
              </w:rPr>
              <w:t>Đạt</w:t>
            </w:r>
          </w:p>
        </w:tc>
      </w:tr>
      <w:tr w:rsidR="00213E69" w:rsidRPr="00760EE2" w14:paraId="426F9046" w14:textId="77777777" w:rsidTr="00913151">
        <w:trPr>
          <w:trHeight w:val="431"/>
        </w:trPr>
        <w:tc>
          <w:tcPr>
            <w:tcW w:w="2552" w:type="dxa"/>
            <w:vMerge/>
            <w:vAlign w:val="center"/>
          </w:tcPr>
          <w:p w14:paraId="30E0B073" w14:textId="77777777" w:rsidR="00213E69" w:rsidRPr="00760EE2" w:rsidRDefault="00213E69" w:rsidP="00213E69">
            <w:pPr>
              <w:autoSpaceDE w:val="0"/>
              <w:autoSpaceDN w:val="0"/>
              <w:snapToGrid w:val="0"/>
              <w:spacing w:before="40" w:after="40"/>
              <w:ind w:left="142"/>
              <w:jc w:val="center"/>
              <w:rPr>
                <w:szCs w:val="24"/>
                <w:lang w:val="es-ES"/>
              </w:rPr>
            </w:pPr>
          </w:p>
        </w:tc>
        <w:tc>
          <w:tcPr>
            <w:tcW w:w="5103" w:type="dxa"/>
            <w:vAlign w:val="center"/>
          </w:tcPr>
          <w:p w14:paraId="36DE0ADD" w14:textId="77777777" w:rsidR="00213E69" w:rsidRPr="00760EE2" w:rsidRDefault="00213E69" w:rsidP="00213E69">
            <w:pPr>
              <w:rPr>
                <w:szCs w:val="24"/>
                <w:lang w:val="es-ES"/>
              </w:rPr>
            </w:pPr>
            <w:r w:rsidRPr="00760EE2">
              <w:rPr>
                <w:szCs w:val="24"/>
                <w:lang w:val="es-ES"/>
              </w:rPr>
              <w:t>Có 1 tiêu chuẩn chi tiết được xác định là không đạt</w:t>
            </w:r>
          </w:p>
        </w:tc>
        <w:tc>
          <w:tcPr>
            <w:tcW w:w="1814" w:type="dxa"/>
            <w:vAlign w:val="center"/>
          </w:tcPr>
          <w:p w14:paraId="7F538704" w14:textId="77777777" w:rsidR="00213E69" w:rsidRPr="00760EE2" w:rsidRDefault="00213E69" w:rsidP="00213E69">
            <w:pPr>
              <w:autoSpaceDE w:val="0"/>
              <w:autoSpaceDN w:val="0"/>
              <w:snapToGrid w:val="0"/>
              <w:spacing w:before="40" w:after="40"/>
              <w:ind w:left="-108"/>
              <w:jc w:val="center"/>
              <w:rPr>
                <w:b/>
                <w:bCs/>
                <w:szCs w:val="24"/>
                <w:lang w:val="es-ES"/>
              </w:rPr>
            </w:pPr>
            <w:r w:rsidRPr="00760EE2">
              <w:rPr>
                <w:b/>
                <w:bCs/>
                <w:szCs w:val="24"/>
                <w:lang w:val="es-ES"/>
              </w:rPr>
              <w:t>Không đạt</w:t>
            </w:r>
          </w:p>
        </w:tc>
      </w:tr>
    </w:tbl>
    <w:p w14:paraId="4CFEB5F4" w14:textId="77777777" w:rsidR="00911647" w:rsidRPr="00760EE2" w:rsidRDefault="006208FA" w:rsidP="00911647">
      <w:pPr>
        <w:widowControl w:val="0"/>
        <w:spacing w:before="240" w:after="60" w:line="264" w:lineRule="auto"/>
        <w:ind w:firstLine="720"/>
        <w:rPr>
          <w:b/>
          <w:szCs w:val="24"/>
          <w:lang w:val="es-ES"/>
        </w:rPr>
      </w:pPr>
      <w:r w:rsidRPr="00760EE2">
        <w:rPr>
          <w:b/>
          <w:szCs w:val="24"/>
          <w:lang w:val="es-ES"/>
        </w:rPr>
        <w:t>5</w:t>
      </w:r>
      <w:r w:rsidR="00911647" w:rsidRPr="00760EE2">
        <w:rPr>
          <w:b/>
          <w:szCs w:val="24"/>
          <w:lang w:val="es-ES"/>
        </w:rPr>
        <w:t>. An toàn lao động, phòng cháy chữa cháy, vệ sinh môi trường:</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5103"/>
        <w:gridCol w:w="1814"/>
      </w:tblGrid>
      <w:tr w:rsidR="00911647" w:rsidRPr="00760EE2" w14:paraId="6A20CFB0" w14:textId="77777777" w:rsidTr="00714DE0">
        <w:trPr>
          <w:tblHeader/>
        </w:trPr>
        <w:tc>
          <w:tcPr>
            <w:tcW w:w="2552" w:type="dxa"/>
            <w:tcBorders>
              <w:top w:val="single" w:sz="4" w:space="0" w:color="auto"/>
              <w:left w:val="single" w:sz="4" w:space="0" w:color="auto"/>
              <w:bottom w:val="single" w:sz="4" w:space="0" w:color="auto"/>
              <w:right w:val="single" w:sz="4" w:space="0" w:color="auto"/>
            </w:tcBorders>
            <w:vAlign w:val="center"/>
          </w:tcPr>
          <w:p w14:paraId="62973A63" w14:textId="77777777" w:rsidR="00911647" w:rsidRPr="00760EE2" w:rsidRDefault="00911647" w:rsidP="003B21E2">
            <w:pPr>
              <w:widowControl w:val="0"/>
              <w:tabs>
                <w:tab w:val="left" w:pos="851"/>
              </w:tabs>
              <w:spacing w:before="120" w:after="120" w:line="264" w:lineRule="auto"/>
              <w:jc w:val="center"/>
              <w:rPr>
                <w:b/>
                <w:szCs w:val="24"/>
                <w:lang w:val="es-ES"/>
              </w:rPr>
            </w:pPr>
            <w:r w:rsidRPr="00760EE2">
              <w:rPr>
                <w:b/>
                <w:szCs w:val="24"/>
                <w:lang w:val="es-ES"/>
              </w:rPr>
              <w:t>Nội dung yêu cầu</w:t>
            </w:r>
          </w:p>
        </w:tc>
        <w:tc>
          <w:tcPr>
            <w:tcW w:w="6917" w:type="dxa"/>
            <w:gridSpan w:val="2"/>
            <w:tcBorders>
              <w:top w:val="single" w:sz="4" w:space="0" w:color="auto"/>
              <w:left w:val="single" w:sz="4" w:space="0" w:color="auto"/>
              <w:bottom w:val="single" w:sz="4" w:space="0" w:color="auto"/>
              <w:right w:val="single" w:sz="4" w:space="0" w:color="auto"/>
            </w:tcBorders>
            <w:vAlign w:val="center"/>
          </w:tcPr>
          <w:p w14:paraId="5EA7E59E" w14:textId="77777777" w:rsidR="00911647" w:rsidRPr="00760EE2" w:rsidRDefault="00911647" w:rsidP="003B21E2">
            <w:pPr>
              <w:widowControl w:val="0"/>
              <w:tabs>
                <w:tab w:val="left" w:pos="851"/>
              </w:tabs>
              <w:spacing w:before="120" w:after="120" w:line="264" w:lineRule="auto"/>
              <w:jc w:val="center"/>
              <w:rPr>
                <w:b/>
                <w:szCs w:val="24"/>
                <w:lang w:val="es-ES"/>
              </w:rPr>
            </w:pPr>
            <w:r w:rsidRPr="00760EE2">
              <w:rPr>
                <w:b/>
                <w:szCs w:val="24"/>
                <w:lang w:val="es-ES"/>
              </w:rPr>
              <w:t>Mức độ đáp ứng</w:t>
            </w:r>
          </w:p>
        </w:tc>
      </w:tr>
      <w:tr w:rsidR="00911647" w:rsidRPr="00760EE2" w14:paraId="37558C42" w14:textId="77777777" w:rsidTr="00714DE0">
        <w:tc>
          <w:tcPr>
            <w:tcW w:w="7655" w:type="dxa"/>
            <w:gridSpan w:val="2"/>
          </w:tcPr>
          <w:p w14:paraId="07CC855B" w14:textId="77777777" w:rsidR="00911647" w:rsidRPr="00760EE2" w:rsidRDefault="006208FA" w:rsidP="003B21E2">
            <w:pPr>
              <w:widowControl w:val="0"/>
              <w:tabs>
                <w:tab w:val="left" w:pos="851"/>
                <w:tab w:val="num" w:pos="1080"/>
              </w:tabs>
              <w:spacing w:line="264" w:lineRule="auto"/>
              <w:rPr>
                <w:b/>
                <w:szCs w:val="24"/>
                <w:lang w:val="es-ES"/>
              </w:rPr>
            </w:pPr>
            <w:r w:rsidRPr="00760EE2">
              <w:rPr>
                <w:b/>
                <w:szCs w:val="24"/>
                <w:lang w:val="es-ES"/>
              </w:rPr>
              <w:t>5</w:t>
            </w:r>
            <w:r w:rsidR="00911647" w:rsidRPr="00760EE2">
              <w:rPr>
                <w:b/>
                <w:szCs w:val="24"/>
                <w:lang w:val="es-ES"/>
              </w:rPr>
              <w:t xml:space="preserve">.1. </w:t>
            </w:r>
            <w:r w:rsidR="00911647" w:rsidRPr="00760EE2">
              <w:rPr>
                <w:bCs/>
                <w:szCs w:val="24"/>
                <w:lang w:val="es-ES"/>
              </w:rPr>
              <w:t>An toàn lao động</w:t>
            </w:r>
          </w:p>
        </w:tc>
        <w:tc>
          <w:tcPr>
            <w:tcW w:w="1814" w:type="dxa"/>
          </w:tcPr>
          <w:p w14:paraId="4C24B58C" w14:textId="77777777" w:rsidR="00911647" w:rsidRPr="00760EE2" w:rsidRDefault="00911647" w:rsidP="003B21E2">
            <w:pPr>
              <w:widowControl w:val="0"/>
              <w:tabs>
                <w:tab w:val="left" w:pos="851"/>
                <w:tab w:val="num" w:pos="1080"/>
              </w:tabs>
              <w:spacing w:line="264" w:lineRule="auto"/>
              <w:ind w:left="1080"/>
              <w:rPr>
                <w:szCs w:val="24"/>
                <w:lang w:val="es-ES"/>
              </w:rPr>
            </w:pPr>
          </w:p>
        </w:tc>
      </w:tr>
      <w:tr w:rsidR="00911647" w:rsidRPr="00760EE2" w14:paraId="51248A57" w14:textId="77777777" w:rsidTr="00714DE0">
        <w:tc>
          <w:tcPr>
            <w:tcW w:w="2552" w:type="dxa"/>
            <w:vMerge w:val="restart"/>
            <w:vAlign w:val="center"/>
          </w:tcPr>
          <w:p w14:paraId="67F295FE" w14:textId="77777777" w:rsidR="00911647" w:rsidRPr="00760EE2" w:rsidRDefault="00911647" w:rsidP="003B21E2">
            <w:pPr>
              <w:widowControl w:val="0"/>
              <w:tabs>
                <w:tab w:val="left" w:pos="851"/>
              </w:tabs>
              <w:spacing w:line="264" w:lineRule="auto"/>
              <w:ind w:left="-18"/>
              <w:rPr>
                <w:szCs w:val="24"/>
                <w:lang w:val="es-ES"/>
              </w:rPr>
            </w:pPr>
            <w:r w:rsidRPr="00760EE2">
              <w:rPr>
                <w:szCs w:val="24"/>
                <w:lang w:val="es-ES"/>
              </w:rPr>
              <w:t>Biện pháp an toàn lao động hợp lý, khả thi phù hợp với đề xuất về biện pháp tổ chức thi công</w:t>
            </w:r>
          </w:p>
        </w:tc>
        <w:tc>
          <w:tcPr>
            <w:tcW w:w="5103" w:type="dxa"/>
          </w:tcPr>
          <w:p w14:paraId="60711F31" w14:textId="77777777" w:rsidR="00911647" w:rsidRPr="00760EE2" w:rsidRDefault="00911647" w:rsidP="00213E69">
            <w:pPr>
              <w:tabs>
                <w:tab w:val="left" w:pos="189"/>
              </w:tabs>
              <w:autoSpaceDE w:val="0"/>
              <w:autoSpaceDN w:val="0"/>
              <w:snapToGrid w:val="0"/>
              <w:spacing w:before="40" w:after="40"/>
              <w:ind w:firstLine="458"/>
              <w:rPr>
                <w:szCs w:val="24"/>
                <w:lang w:val="es-ES"/>
              </w:rPr>
            </w:pPr>
            <w:r w:rsidRPr="00760EE2">
              <w:rPr>
                <w:szCs w:val="24"/>
                <w:lang w:val="es-ES"/>
              </w:rPr>
              <w:t>Có biện an toàn lao động hợp lý, khả thi phù hợp với đề xuất về biện pháp tổ chức thi công</w:t>
            </w:r>
          </w:p>
        </w:tc>
        <w:tc>
          <w:tcPr>
            <w:tcW w:w="1814" w:type="dxa"/>
            <w:vAlign w:val="center"/>
          </w:tcPr>
          <w:p w14:paraId="6EC6868C" w14:textId="77777777" w:rsidR="00911647" w:rsidRPr="00760EE2" w:rsidRDefault="00911647" w:rsidP="003B21E2">
            <w:pPr>
              <w:autoSpaceDE w:val="0"/>
              <w:autoSpaceDN w:val="0"/>
              <w:snapToGrid w:val="0"/>
              <w:spacing w:line="276" w:lineRule="auto"/>
              <w:ind w:left="-108"/>
              <w:jc w:val="center"/>
              <w:rPr>
                <w:szCs w:val="24"/>
                <w:lang w:val="es-ES"/>
              </w:rPr>
            </w:pPr>
            <w:r w:rsidRPr="00760EE2">
              <w:rPr>
                <w:szCs w:val="24"/>
                <w:lang w:val="es-ES"/>
              </w:rPr>
              <w:t>Đạt</w:t>
            </w:r>
          </w:p>
        </w:tc>
      </w:tr>
      <w:tr w:rsidR="00911647" w:rsidRPr="00760EE2" w14:paraId="2EFB3EAE" w14:textId="77777777" w:rsidTr="00714DE0">
        <w:tc>
          <w:tcPr>
            <w:tcW w:w="2552" w:type="dxa"/>
            <w:vMerge/>
          </w:tcPr>
          <w:p w14:paraId="01DC1196" w14:textId="77777777" w:rsidR="00911647" w:rsidRPr="00760EE2" w:rsidRDefault="00911647" w:rsidP="003B21E2">
            <w:pPr>
              <w:widowControl w:val="0"/>
              <w:tabs>
                <w:tab w:val="left" w:pos="851"/>
              </w:tabs>
              <w:suppressAutoHyphens/>
              <w:spacing w:line="264" w:lineRule="auto"/>
              <w:jc w:val="center"/>
              <w:outlineLvl w:val="2"/>
              <w:rPr>
                <w:szCs w:val="24"/>
                <w:lang w:val="es-ES"/>
              </w:rPr>
            </w:pPr>
          </w:p>
        </w:tc>
        <w:tc>
          <w:tcPr>
            <w:tcW w:w="5103" w:type="dxa"/>
          </w:tcPr>
          <w:p w14:paraId="729B6322" w14:textId="77777777" w:rsidR="00911647" w:rsidRPr="00760EE2" w:rsidRDefault="00911647" w:rsidP="00213E69">
            <w:pPr>
              <w:tabs>
                <w:tab w:val="left" w:pos="189"/>
              </w:tabs>
              <w:autoSpaceDE w:val="0"/>
              <w:autoSpaceDN w:val="0"/>
              <w:snapToGrid w:val="0"/>
              <w:spacing w:before="40" w:after="40"/>
              <w:ind w:firstLine="458"/>
              <w:rPr>
                <w:szCs w:val="24"/>
                <w:lang w:val="es-ES"/>
              </w:rPr>
            </w:pPr>
            <w:r w:rsidRPr="00760EE2">
              <w:rPr>
                <w:szCs w:val="24"/>
                <w:lang w:val="es-ES"/>
              </w:rPr>
              <w:t>Không có biện pháp an toàn lao động hoặc có biện pháp an toàn lao động nhưng không hợp lý, không khả thi, không phù hợp với đề xuất về biện pháp tổ chức thi công</w:t>
            </w:r>
          </w:p>
        </w:tc>
        <w:tc>
          <w:tcPr>
            <w:tcW w:w="1814" w:type="dxa"/>
            <w:vAlign w:val="center"/>
          </w:tcPr>
          <w:p w14:paraId="4E36FFAC" w14:textId="77777777" w:rsidR="00911647" w:rsidRPr="00760EE2" w:rsidRDefault="00911647" w:rsidP="003B21E2">
            <w:pPr>
              <w:autoSpaceDE w:val="0"/>
              <w:autoSpaceDN w:val="0"/>
              <w:snapToGrid w:val="0"/>
              <w:spacing w:line="276" w:lineRule="auto"/>
              <w:ind w:left="-108"/>
              <w:jc w:val="center"/>
              <w:rPr>
                <w:szCs w:val="24"/>
                <w:lang w:val="es-ES"/>
              </w:rPr>
            </w:pPr>
            <w:r w:rsidRPr="00760EE2">
              <w:rPr>
                <w:szCs w:val="24"/>
                <w:lang w:val="es-ES"/>
              </w:rPr>
              <w:t>Không đạt</w:t>
            </w:r>
          </w:p>
        </w:tc>
      </w:tr>
      <w:tr w:rsidR="00911647" w:rsidRPr="00760EE2" w14:paraId="229BF7BA" w14:textId="77777777" w:rsidTr="00714DE0">
        <w:tc>
          <w:tcPr>
            <w:tcW w:w="7655" w:type="dxa"/>
            <w:gridSpan w:val="2"/>
          </w:tcPr>
          <w:p w14:paraId="77A060D7" w14:textId="77777777" w:rsidR="00911647" w:rsidRPr="00760EE2" w:rsidRDefault="006208FA" w:rsidP="003B21E2">
            <w:pPr>
              <w:widowControl w:val="0"/>
              <w:tabs>
                <w:tab w:val="left" w:pos="851"/>
                <w:tab w:val="num" w:pos="1080"/>
              </w:tabs>
              <w:spacing w:line="264" w:lineRule="auto"/>
              <w:rPr>
                <w:b/>
                <w:szCs w:val="24"/>
                <w:lang w:val="es-ES"/>
              </w:rPr>
            </w:pPr>
            <w:r w:rsidRPr="00760EE2">
              <w:rPr>
                <w:b/>
                <w:szCs w:val="24"/>
                <w:lang w:val="es-ES"/>
              </w:rPr>
              <w:t>5</w:t>
            </w:r>
            <w:r w:rsidR="00911647" w:rsidRPr="00760EE2">
              <w:rPr>
                <w:b/>
                <w:szCs w:val="24"/>
                <w:lang w:val="es-ES"/>
              </w:rPr>
              <w:t xml:space="preserve">.2. </w:t>
            </w:r>
            <w:r w:rsidR="00911647" w:rsidRPr="00760EE2">
              <w:rPr>
                <w:bCs/>
                <w:szCs w:val="24"/>
                <w:lang w:val="es-ES"/>
              </w:rPr>
              <w:t>Phòng cháy, chữa cháy</w:t>
            </w:r>
          </w:p>
        </w:tc>
        <w:tc>
          <w:tcPr>
            <w:tcW w:w="1814" w:type="dxa"/>
          </w:tcPr>
          <w:p w14:paraId="5EB00AD2" w14:textId="77777777" w:rsidR="00911647" w:rsidRPr="00760EE2" w:rsidRDefault="00911647" w:rsidP="003B21E2">
            <w:pPr>
              <w:autoSpaceDE w:val="0"/>
              <w:autoSpaceDN w:val="0"/>
              <w:snapToGrid w:val="0"/>
              <w:spacing w:line="276" w:lineRule="auto"/>
              <w:ind w:left="-108"/>
              <w:jc w:val="center"/>
              <w:rPr>
                <w:szCs w:val="24"/>
                <w:lang w:val="es-ES"/>
              </w:rPr>
            </w:pPr>
          </w:p>
        </w:tc>
      </w:tr>
      <w:tr w:rsidR="00213E69" w:rsidRPr="00760EE2" w14:paraId="0BA8465B" w14:textId="77777777" w:rsidTr="00714DE0">
        <w:tc>
          <w:tcPr>
            <w:tcW w:w="2552" w:type="dxa"/>
            <w:vMerge w:val="restart"/>
            <w:vAlign w:val="center"/>
          </w:tcPr>
          <w:p w14:paraId="547B6174" w14:textId="77777777" w:rsidR="00213E69" w:rsidRPr="00760EE2" w:rsidRDefault="00213E69" w:rsidP="00213E69">
            <w:pPr>
              <w:widowControl w:val="0"/>
              <w:tabs>
                <w:tab w:val="left" w:pos="851"/>
              </w:tabs>
              <w:spacing w:line="264" w:lineRule="auto"/>
              <w:ind w:left="-18"/>
              <w:rPr>
                <w:szCs w:val="24"/>
                <w:lang w:val="es-ES"/>
              </w:rPr>
            </w:pPr>
            <w:r w:rsidRPr="00760EE2">
              <w:rPr>
                <w:szCs w:val="24"/>
                <w:lang w:val="es-ES"/>
              </w:rPr>
              <w:t>Biện pháp phòng cháy, chữa cháy hợp lý, khả thi, phù hợp với đề xuất về biện pháp tổ chức thi công</w:t>
            </w:r>
          </w:p>
        </w:tc>
        <w:tc>
          <w:tcPr>
            <w:tcW w:w="5103" w:type="dxa"/>
          </w:tcPr>
          <w:p w14:paraId="1C56728A" w14:textId="77777777" w:rsidR="00213E69" w:rsidRPr="00760EE2" w:rsidRDefault="00213E69" w:rsidP="00213E69">
            <w:pPr>
              <w:tabs>
                <w:tab w:val="left" w:pos="189"/>
              </w:tabs>
              <w:autoSpaceDE w:val="0"/>
              <w:autoSpaceDN w:val="0"/>
              <w:snapToGrid w:val="0"/>
              <w:spacing w:before="40" w:after="40"/>
              <w:ind w:firstLine="458"/>
              <w:rPr>
                <w:szCs w:val="24"/>
                <w:lang w:val="es-ES"/>
              </w:rPr>
            </w:pPr>
            <w:r w:rsidRPr="00760EE2">
              <w:rPr>
                <w:szCs w:val="24"/>
                <w:lang w:val="es-ES"/>
              </w:rPr>
              <w:t>Có biện phòng cháy, chữa cháy hợp lý, khả thi phù hợp với đề xuất về biện pháp tổ chức thi công</w:t>
            </w:r>
          </w:p>
        </w:tc>
        <w:tc>
          <w:tcPr>
            <w:tcW w:w="1814" w:type="dxa"/>
            <w:vAlign w:val="center"/>
          </w:tcPr>
          <w:p w14:paraId="3B74D1FA" w14:textId="77777777" w:rsidR="00213E69" w:rsidRPr="00760EE2" w:rsidRDefault="00213E69" w:rsidP="00213E69">
            <w:pPr>
              <w:autoSpaceDE w:val="0"/>
              <w:autoSpaceDN w:val="0"/>
              <w:snapToGrid w:val="0"/>
              <w:spacing w:line="276" w:lineRule="auto"/>
              <w:ind w:left="-108"/>
              <w:jc w:val="center"/>
              <w:rPr>
                <w:szCs w:val="24"/>
                <w:lang w:val="es-ES"/>
              </w:rPr>
            </w:pPr>
            <w:r w:rsidRPr="00760EE2">
              <w:rPr>
                <w:szCs w:val="24"/>
                <w:lang w:val="es-ES"/>
              </w:rPr>
              <w:t>Đạt</w:t>
            </w:r>
          </w:p>
        </w:tc>
      </w:tr>
      <w:tr w:rsidR="00213E69" w:rsidRPr="00760EE2" w14:paraId="37FF3B7A" w14:textId="77777777" w:rsidTr="00714DE0">
        <w:tc>
          <w:tcPr>
            <w:tcW w:w="2552" w:type="dxa"/>
            <w:vMerge/>
          </w:tcPr>
          <w:p w14:paraId="519FBF10" w14:textId="77777777" w:rsidR="00213E69" w:rsidRPr="00760EE2" w:rsidRDefault="00213E69" w:rsidP="00213E69">
            <w:pPr>
              <w:widowControl w:val="0"/>
              <w:tabs>
                <w:tab w:val="left" w:pos="851"/>
              </w:tabs>
              <w:suppressAutoHyphens/>
              <w:spacing w:line="264" w:lineRule="auto"/>
              <w:jc w:val="center"/>
              <w:outlineLvl w:val="2"/>
              <w:rPr>
                <w:szCs w:val="24"/>
                <w:lang w:val="es-ES"/>
              </w:rPr>
            </w:pPr>
          </w:p>
        </w:tc>
        <w:tc>
          <w:tcPr>
            <w:tcW w:w="5103" w:type="dxa"/>
          </w:tcPr>
          <w:p w14:paraId="7871B6E1" w14:textId="77777777" w:rsidR="00213E69" w:rsidRPr="00760EE2" w:rsidRDefault="00213E69" w:rsidP="00213E69">
            <w:pPr>
              <w:tabs>
                <w:tab w:val="left" w:pos="189"/>
              </w:tabs>
              <w:autoSpaceDE w:val="0"/>
              <w:autoSpaceDN w:val="0"/>
              <w:snapToGrid w:val="0"/>
              <w:spacing w:before="40" w:after="40"/>
              <w:ind w:firstLine="458"/>
              <w:rPr>
                <w:szCs w:val="24"/>
                <w:lang w:val="es-ES"/>
              </w:rPr>
            </w:pPr>
            <w:r w:rsidRPr="00760EE2">
              <w:rPr>
                <w:szCs w:val="24"/>
                <w:lang w:val="es-ES"/>
              </w:rPr>
              <w:t>Không có biện pháp phòng cháy, chữa cháy hoặc có biện pháp phòng cháy, chữa cháy nhưng không hợp lý, không khả thi, không phù hợp với đề xuất về biện pháp tổ chức thi công</w:t>
            </w:r>
          </w:p>
        </w:tc>
        <w:tc>
          <w:tcPr>
            <w:tcW w:w="1814" w:type="dxa"/>
            <w:vAlign w:val="center"/>
          </w:tcPr>
          <w:p w14:paraId="3D81CF6C" w14:textId="77777777" w:rsidR="00213E69" w:rsidRPr="00760EE2" w:rsidRDefault="00213E69" w:rsidP="00213E69">
            <w:pPr>
              <w:autoSpaceDE w:val="0"/>
              <w:autoSpaceDN w:val="0"/>
              <w:snapToGrid w:val="0"/>
              <w:spacing w:line="276" w:lineRule="auto"/>
              <w:ind w:left="-108"/>
              <w:jc w:val="center"/>
              <w:rPr>
                <w:szCs w:val="24"/>
                <w:lang w:val="es-ES"/>
              </w:rPr>
            </w:pPr>
            <w:r w:rsidRPr="00760EE2">
              <w:rPr>
                <w:szCs w:val="24"/>
                <w:lang w:val="es-ES"/>
              </w:rPr>
              <w:t>Không đạt</w:t>
            </w:r>
          </w:p>
        </w:tc>
      </w:tr>
      <w:tr w:rsidR="00213E69" w:rsidRPr="00760EE2" w14:paraId="225EBE5A" w14:textId="77777777" w:rsidTr="00714DE0">
        <w:tc>
          <w:tcPr>
            <w:tcW w:w="7655" w:type="dxa"/>
            <w:gridSpan w:val="2"/>
          </w:tcPr>
          <w:p w14:paraId="5599779C" w14:textId="77777777" w:rsidR="00213E69" w:rsidRPr="00760EE2" w:rsidRDefault="00213E69" w:rsidP="00213E69">
            <w:pPr>
              <w:widowControl w:val="0"/>
              <w:tabs>
                <w:tab w:val="left" w:pos="851"/>
              </w:tabs>
              <w:spacing w:line="264" w:lineRule="auto"/>
              <w:ind w:left="-18"/>
              <w:rPr>
                <w:b/>
                <w:szCs w:val="24"/>
                <w:lang w:val="es-ES"/>
              </w:rPr>
            </w:pPr>
            <w:r w:rsidRPr="00760EE2">
              <w:rPr>
                <w:b/>
                <w:szCs w:val="24"/>
                <w:lang w:val="es-ES"/>
              </w:rPr>
              <w:t xml:space="preserve">5.3. </w:t>
            </w:r>
            <w:r w:rsidRPr="00760EE2">
              <w:rPr>
                <w:bCs/>
                <w:szCs w:val="24"/>
                <w:lang w:val="es-ES"/>
              </w:rPr>
              <w:t>Vệ sinh môi trường</w:t>
            </w:r>
          </w:p>
        </w:tc>
        <w:tc>
          <w:tcPr>
            <w:tcW w:w="1814" w:type="dxa"/>
            <w:vAlign w:val="center"/>
          </w:tcPr>
          <w:p w14:paraId="7B8E6FAA" w14:textId="77777777" w:rsidR="00213E69" w:rsidRPr="00760EE2" w:rsidRDefault="00213E69" w:rsidP="00213E69">
            <w:pPr>
              <w:autoSpaceDE w:val="0"/>
              <w:autoSpaceDN w:val="0"/>
              <w:snapToGrid w:val="0"/>
              <w:spacing w:line="276" w:lineRule="auto"/>
              <w:ind w:left="-108"/>
              <w:jc w:val="center"/>
              <w:rPr>
                <w:szCs w:val="24"/>
                <w:lang w:val="es-ES"/>
              </w:rPr>
            </w:pPr>
          </w:p>
        </w:tc>
      </w:tr>
      <w:tr w:rsidR="00046108" w:rsidRPr="00760EE2" w14:paraId="716C9094" w14:textId="77777777" w:rsidTr="00714DE0">
        <w:tc>
          <w:tcPr>
            <w:tcW w:w="2552" w:type="dxa"/>
            <w:vMerge w:val="restart"/>
            <w:vAlign w:val="center"/>
          </w:tcPr>
          <w:p w14:paraId="27B94442" w14:textId="77777777" w:rsidR="00046108" w:rsidRPr="00760EE2" w:rsidRDefault="00046108" w:rsidP="00046108">
            <w:pPr>
              <w:widowControl w:val="0"/>
              <w:tabs>
                <w:tab w:val="left" w:pos="851"/>
              </w:tabs>
              <w:spacing w:line="264" w:lineRule="auto"/>
              <w:outlineLvl w:val="2"/>
              <w:rPr>
                <w:szCs w:val="24"/>
                <w:lang w:val="es-ES"/>
              </w:rPr>
            </w:pPr>
            <w:r w:rsidRPr="00760EE2">
              <w:rPr>
                <w:szCs w:val="24"/>
                <w:lang w:val="es-ES"/>
              </w:rPr>
              <w:t>Biện pháp bảo đảm vệ sinh môi trường hợp lý, khả thi phù hợp với đề xuất về biện pháp tổ chức thi công</w:t>
            </w:r>
          </w:p>
        </w:tc>
        <w:tc>
          <w:tcPr>
            <w:tcW w:w="5103" w:type="dxa"/>
          </w:tcPr>
          <w:p w14:paraId="097C6F59" w14:textId="77777777" w:rsidR="00046108" w:rsidRPr="00760EE2" w:rsidRDefault="00046108" w:rsidP="00046108">
            <w:pPr>
              <w:tabs>
                <w:tab w:val="left" w:pos="189"/>
              </w:tabs>
              <w:autoSpaceDE w:val="0"/>
              <w:autoSpaceDN w:val="0"/>
              <w:snapToGrid w:val="0"/>
              <w:spacing w:before="40" w:after="40"/>
              <w:ind w:firstLine="458"/>
              <w:rPr>
                <w:szCs w:val="24"/>
                <w:lang w:val="es-ES"/>
              </w:rPr>
            </w:pPr>
            <w:r w:rsidRPr="00760EE2">
              <w:rPr>
                <w:szCs w:val="24"/>
                <w:lang w:val="es-ES"/>
              </w:rPr>
              <w:t>Có biện pháp bảo đảm vệ sinh môi trường hợp lý, khả thi phù hợp với đề xuất về biện pháp tổ chức thi công.</w:t>
            </w:r>
          </w:p>
        </w:tc>
        <w:tc>
          <w:tcPr>
            <w:tcW w:w="1814" w:type="dxa"/>
            <w:vAlign w:val="center"/>
          </w:tcPr>
          <w:p w14:paraId="05C854DF" w14:textId="77777777" w:rsidR="00046108" w:rsidRPr="00760EE2" w:rsidRDefault="00046108" w:rsidP="00046108">
            <w:pPr>
              <w:autoSpaceDE w:val="0"/>
              <w:autoSpaceDN w:val="0"/>
              <w:snapToGrid w:val="0"/>
              <w:spacing w:line="276" w:lineRule="auto"/>
              <w:ind w:left="-108"/>
              <w:jc w:val="center"/>
              <w:rPr>
                <w:szCs w:val="24"/>
                <w:lang w:val="es-ES"/>
              </w:rPr>
            </w:pPr>
            <w:r w:rsidRPr="00760EE2">
              <w:rPr>
                <w:szCs w:val="24"/>
                <w:lang w:val="es-ES"/>
              </w:rPr>
              <w:t>Đạt</w:t>
            </w:r>
          </w:p>
        </w:tc>
      </w:tr>
      <w:tr w:rsidR="00046108" w:rsidRPr="00760EE2" w14:paraId="73A57A51" w14:textId="77777777" w:rsidTr="00714DE0">
        <w:tc>
          <w:tcPr>
            <w:tcW w:w="2552" w:type="dxa"/>
            <w:vMerge/>
          </w:tcPr>
          <w:p w14:paraId="6CF365FD" w14:textId="77777777" w:rsidR="00046108" w:rsidRPr="00760EE2" w:rsidRDefault="00046108" w:rsidP="00046108">
            <w:pPr>
              <w:widowControl w:val="0"/>
              <w:tabs>
                <w:tab w:val="left" w:pos="851"/>
              </w:tabs>
              <w:suppressAutoHyphens/>
              <w:spacing w:line="264" w:lineRule="auto"/>
              <w:jc w:val="center"/>
              <w:outlineLvl w:val="2"/>
              <w:rPr>
                <w:szCs w:val="24"/>
                <w:lang w:val="es-ES"/>
              </w:rPr>
            </w:pPr>
          </w:p>
        </w:tc>
        <w:tc>
          <w:tcPr>
            <w:tcW w:w="5103" w:type="dxa"/>
          </w:tcPr>
          <w:p w14:paraId="509C8E39" w14:textId="77777777" w:rsidR="00046108" w:rsidRPr="00760EE2" w:rsidRDefault="00046108" w:rsidP="00046108">
            <w:pPr>
              <w:tabs>
                <w:tab w:val="left" w:pos="189"/>
              </w:tabs>
              <w:autoSpaceDE w:val="0"/>
              <w:autoSpaceDN w:val="0"/>
              <w:snapToGrid w:val="0"/>
              <w:spacing w:before="40" w:after="40"/>
              <w:ind w:firstLine="458"/>
              <w:rPr>
                <w:szCs w:val="24"/>
                <w:lang w:val="es-ES"/>
              </w:rPr>
            </w:pPr>
            <w:r w:rsidRPr="00760EE2">
              <w:rPr>
                <w:szCs w:val="24"/>
                <w:lang w:val="es-ES"/>
              </w:rPr>
              <w:t>Không có biện pháp bảo đảm vệ sinh môi trường hoặc có biện pháp bảo đảm vệ sinh môi trường nhưng không hợp lý, không khả thi, không phù hợp với đề xuất về biện pháp tổ chức thi công</w:t>
            </w:r>
          </w:p>
        </w:tc>
        <w:tc>
          <w:tcPr>
            <w:tcW w:w="1814" w:type="dxa"/>
            <w:vAlign w:val="center"/>
          </w:tcPr>
          <w:p w14:paraId="21090F87" w14:textId="77777777" w:rsidR="00046108" w:rsidRPr="00760EE2" w:rsidRDefault="00046108" w:rsidP="00046108">
            <w:pPr>
              <w:autoSpaceDE w:val="0"/>
              <w:autoSpaceDN w:val="0"/>
              <w:snapToGrid w:val="0"/>
              <w:spacing w:line="276" w:lineRule="auto"/>
              <w:ind w:left="-108"/>
              <w:jc w:val="center"/>
              <w:rPr>
                <w:szCs w:val="24"/>
                <w:lang w:val="es-ES"/>
              </w:rPr>
            </w:pPr>
            <w:r w:rsidRPr="00760EE2">
              <w:rPr>
                <w:szCs w:val="24"/>
                <w:lang w:val="es-ES"/>
              </w:rPr>
              <w:t>Không đạt</w:t>
            </w:r>
          </w:p>
        </w:tc>
      </w:tr>
      <w:tr w:rsidR="00046108" w:rsidRPr="00760EE2" w14:paraId="7FF2504E" w14:textId="77777777" w:rsidTr="00714DE0">
        <w:tc>
          <w:tcPr>
            <w:tcW w:w="2552" w:type="dxa"/>
            <w:vMerge w:val="restart"/>
            <w:vAlign w:val="center"/>
          </w:tcPr>
          <w:p w14:paraId="2E52722F" w14:textId="77777777" w:rsidR="00046108" w:rsidRPr="00760EE2" w:rsidRDefault="00046108" w:rsidP="00046108">
            <w:pPr>
              <w:widowControl w:val="0"/>
              <w:tabs>
                <w:tab w:val="left" w:pos="851"/>
              </w:tabs>
              <w:spacing w:line="264" w:lineRule="auto"/>
              <w:outlineLvl w:val="2"/>
              <w:rPr>
                <w:b/>
                <w:szCs w:val="24"/>
                <w:lang w:val="es-ES"/>
              </w:rPr>
            </w:pPr>
            <w:r w:rsidRPr="00760EE2">
              <w:rPr>
                <w:b/>
                <w:szCs w:val="24"/>
                <w:lang w:val="es-ES"/>
              </w:rPr>
              <w:t>Kết luận</w:t>
            </w:r>
          </w:p>
        </w:tc>
        <w:tc>
          <w:tcPr>
            <w:tcW w:w="5103" w:type="dxa"/>
          </w:tcPr>
          <w:p w14:paraId="2BF33930" w14:textId="77777777" w:rsidR="00046108" w:rsidRPr="00760EE2" w:rsidRDefault="00046108" w:rsidP="00046108">
            <w:pPr>
              <w:rPr>
                <w:szCs w:val="24"/>
                <w:lang w:val="es-ES"/>
              </w:rPr>
            </w:pPr>
            <w:r w:rsidRPr="00760EE2">
              <w:rPr>
                <w:szCs w:val="24"/>
                <w:lang w:val="es-ES"/>
              </w:rPr>
              <w:t>Tiêu chuẩn chi tiết 5.1; 5.2 và 5.3 được xác định là đạt</w:t>
            </w:r>
          </w:p>
        </w:tc>
        <w:tc>
          <w:tcPr>
            <w:tcW w:w="1814" w:type="dxa"/>
            <w:vAlign w:val="center"/>
          </w:tcPr>
          <w:p w14:paraId="2CE59E30" w14:textId="77777777" w:rsidR="00046108" w:rsidRPr="00760EE2" w:rsidRDefault="00046108" w:rsidP="00046108">
            <w:pPr>
              <w:autoSpaceDE w:val="0"/>
              <w:autoSpaceDN w:val="0"/>
              <w:snapToGrid w:val="0"/>
              <w:spacing w:line="276" w:lineRule="auto"/>
              <w:ind w:left="-108"/>
              <w:jc w:val="center"/>
              <w:rPr>
                <w:b/>
                <w:bCs/>
                <w:szCs w:val="24"/>
                <w:lang w:val="es-ES"/>
              </w:rPr>
            </w:pPr>
            <w:r w:rsidRPr="00760EE2">
              <w:rPr>
                <w:b/>
                <w:bCs/>
                <w:szCs w:val="24"/>
                <w:lang w:val="es-ES"/>
              </w:rPr>
              <w:t>Đạt</w:t>
            </w:r>
          </w:p>
        </w:tc>
      </w:tr>
      <w:tr w:rsidR="00046108" w:rsidRPr="00760EE2" w14:paraId="0D510417" w14:textId="77777777" w:rsidTr="00714DE0">
        <w:tc>
          <w:tcPr>
            <w:tcW w:w="2552" w:type="dxa"/>
            <w:vMerge/>
            <w:vAlign w:val="center"/>
          </w:tcPr>
          <w:p w14:paraId="0DFFBB5F" w14:textId="77777777" w:rsidR="00046108" w:rsidRPr="00760EE2" w:rsidRDefault="00046108" w:rsidP="00046108">
            <w:pPr>
              <w:widowControl w:val="0"/>
              <w:tabs>
                <w:tab w:val="left" w:pos="851"/>
              </w:tabs>
              <w:suppressAutoHyphens/>
              <w:spacing w:line="264" w:lineRule="auto"/>
              <w:jc w:val="center"/>
              <w:outlineLvl w:val="2"/>
              <w:rPr>
                <w:szCs w:val="24"/>
                <w:lang w:val="es-ES"/>
              </w:rPr>
            </w:pPr>
          </w:p>
        </w:tc>
        <w:tc>
          <w:tcPr>
            <w:tcW w:w="5103" w:type="dxa"/>
          </w:tcPr>
          <w:p w14:paraId="26C3E8E1" w14:textId="77777777" w:rsidR="00046108" w:rsidRPr="00760EE2" w:rsidRDefault="00046108" w:rsidP="00046108">
            <w:pPr>
              <w:rPr>
                <w:szCs w:val="24"/>
                <w:lang w:val="es-ES"/>
              </w:rPr>
            </w:pPr>
            <w:r w:rsidRPr="00760EE2">
              <w:rPr>
                <w:szCs w:val="24"/>
                <w:lang w:val="es-ES"/>
              </w:rPr>
              <w:t>Có 1 tiêu chuẩn chi tiết được xác định là không đạt</w:t>
            </w:r>
          </w:p>
        </w:tc>
        <w:tc>
          <w:tcPr>
            <w:tcW w:w="1814" w:type="dxa"/>
            <w:vAlign w:val="center"/>
          </w:tcPr>
          <w:p w14:paraId="44C9D083" w14:textId="77777777" w:rsidR="00046108" w:rsidRPr="00760EE2" w:rsidRDefault="00046108" w:rsidP="00046108">
            <w:pPr>
              <w:autoSpaceDE w:val="0"/>
              <w:autoSpaceDN w:val="0"/>
              <w:snapToGrid w:val="0"/>
              <w:spacing w:line="276" w:lineRule="auto"/>
              <w:ind w:left="-108"/>
              <w:jc w:val="center"/>
              <w:rPr>
                <w:b/>
                <w:bCs/>
                <w:szCs w:val="24"/>
                <w:lang w:val="es-ES"/>
              </w:rPr>
            </w:pPr>
            <w:r w:rsidRPr="00760EE2">
              <w:rPr>
                <w:b/>
                <w:bCs/>
                <w:szCs w:val="24"/>
                <w:lang w:val="es-ES"/>
              </w:rPr>
              <w:t>Không đạt</w:t>
            </w:r>
          </w:p>
        </w:tc>
      </w:tr>
    </w:tbl>
    <w:p w14:paraId="7816994E" w14:textId="77777777" w:rsidR="00911647" w:rsidRPr="00760EE2" w:rsidRDefault="00CF363B" w:rsidP="00911647">
      <w:pPr>
        <w:autoSpaceDE w:val="0"/>
        <w:autoSpaceDN w:val="0"/>
        <w:adjustRightInd w:val="0"/>
        <w:spacing w:before="80" w:line="420" w:lineRule="exact"/>
        <w:ind w:firstLine="720"/>
        <w:rPr>
          <w:b/>
          <w:bCs/>
          <w:szCs w:val="24"/>
        </w:rPr>
      </w:pPr>
      <w:r w:rsidRPr="00760EE2">
        <w:rPr>
          <w:b/>
          <w:bCs/>
          <w:szCs w:val="24"/>
        </w:rPr>
        <w:t>6</w:t>
      </w:r>
      <w:r w:rsidR="00911647" w:rsidRPr="00760EE2">
        <w:rPr>
          <w:b/>
          <w:bCs/>
          <w:szCs w:val="24"/>
        </w:rPr>
        <w:t xml:space="preserve">. </w:t>
      </w:r>
      <w:r w:rsidR="00046108" w:rsidRPr="00760EE2">
        <w:rPr>
          <w:b/>
          <w:bCs/>
          <w:szCs w:val="24"/>
        </w:rPr>
        <w:t>Bảo hành</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5103"/>
        <w:gridCol w:w="1814"/>
      </w:tblGrid>
      <w:tr w:rsidR="00911647" w:rsidRPr="00760EE2" w14:paraId="06485337" w14:textId="77777777" w:rsidTr="00714DE0">
        <w:trPr>
          <w:tblHeader/>
        </w:trPr>
        <w:tc>
          <w:tcPr>
            <w:tcW w:w="2552" w:type="dxa"/>
          </w:tcPr>
          <w:p w14:paraId="160432F5" w14:textId="77777777" w:rsidR="00911647" w:rsidRPr="00760EE2" w:rsidRDefault="00911647" w:rsidP="003B21E2">
            <w:pPr>
              <w:autoSpaceDE w:val="0"/>
              <w:autoSpaceDN w:val="0"/>
              <w:snapToGrid w:val="0"/>
              <w:spacing w:before="120" w:after="120" w:line="276" w:lineRule="auto"/>
              <w:ind w:left="360"/>
              <w:jc w:val="center"/>
              <w:rPr>
                <w:b/>
                <w:szCs w:val="24"/>
                <w:lang w:val="es-ES"/>
              </w:rPr>
            </w:pPr>
            <w:r w:rsidRPr="00760EE2">
              <w:rPr>
                <w:b/>
                <w:szCs w:val="24"/>
                <w:lang w:val="es-ES"/>
              </w:rPr>
              <w:t>Nội dung yêu cầu</w:t>
            </w:r>
          </w:p>
        </w:tc>
        <w:tc>
          <w:tcPr>
            <w:tcW w:w="6917" w:type="dxa"/>
            <w:gridSpan w:val="2"/>
          </w:tcPr>
          <w:p w14:paraId="3A23B0F4" w14:textId="77777777" w:rsidR="00911647" w:rsidRPr="00760EE2" w:rsidRDefault="00911647" w:rsidP="003B21E2">
            <w:pPr>
              <w:autoSpaceDE w:val="0"/>
              <w:autoSpaceDN w:val="0"/>
              <w:snapToGrid w:val="0"/>
              <w:spacing w:before="120" w:after="120" w:line="276" w:lineRule="auto"/>
              <w:ind w:left="360"/>
              <w:jc w:val="center"/>
              <w:rPr>
                <w:b/>
                <w:szCs w:val="24"/>
                <w:lang w:val="es-ES"/>
              </w:rPr>
            </w:pPr>
            <w:r w:rsidRPr="00760EE2">
              <w:rPr>
                <w:b/>
                <w:szCs w:val="24"/>
                <w:lang w:val="es-ES"/>
              </w:rPr>
              <w:t>Mức độ đánh giá</w:t>
            </w:r>
          </w:p>
        </w:tc>
      </w:tr>
      <w:tr w:rsidR="00046108" w:rsidRPr="00760EE2" w14:paraId="13BDB456" w14:textId="77777777" w:rsidTr="00714DE0">
        <w:trPr>
          <w:trHeight w:val="357"/>
        </w:trPr>
        <w:tc>
          <w:tcPr>
            <w:tcW w:w="7655" w:type="dxa"/>
            <w:gridSpan w:val="2"/>
          </w:tcPr>
          <w:p w14:paraId="1FAD1EE7" w14:textId="77777777" w:rsidR="00046108" w:rsidRPr="00760EE2" w:rsidRDefault="00046108" w:rsidP="00046108">
            <w:pPr>
              <w:widowControl w:val="0"/>
              <w:tabs>
                <w:tab w:val="left" w:pos="851"/>
              </w:tabs>
              <w:spacing w:line="264" w:lineRule="auto"/>
              <w:ind w:left="-18"/>
              <w:rPr>
                <w:b/>
                <w:szCs w:val="24"/>
                <w:lang w:val="it-IT"/>
              </w:rPr>
            </w:pPr>
            <w:r w:rsidRPr="00760EE2">
              <w:rPr>
                <w:b/>
                <w:szCs w:val="24"/>
                <w:lang w:val="es-ES"/>
              </w:rPr>
              <w:t>6.1. Bảo hành</w:t>
            </w:r>
          </w:p>
        </w:tc>
        <w:tc>
          <w:tcPr>
            <w:tcW w:w="1814" w:type="dxa"/>
            <w:vAlign w:val="center"/>
          </w:tcPr>
          <w:p w14:paraId="4F87470E" w14:textId="77777777" w:rsidR="00046108" w:rsidRPr="00760EE2" w:rsidRDefault="00046108" w:rsidP="00046108">
            <w:pPr>
              <w:autoSpaceDE w:val="0"/>
              <w:autoSpaceDN w:val="0"/>
              <w:snapToGrid w:val="0"/>
              <w:spacing w:line="276" w:lineRule="auto"/>
              <w:ind w:left="-108"/>
              <w:jc w:val="center"/>
              <w:rPr>
                <w:szCs w:val="24"/>
                <w:lang w:val="es-ES"/>
              </w:rPr>
            </w:pPr>
          </w:p>
        </w:tc>
      </w:tr>
      <w:tr w:rsidR="00046108" w:rsidRPr="00760EE2" w14:paraId="315DE8D4" w14:textId="77777777" w:rsidTr="00714DE0">
        <w:trPr>
          <w:trHeight w:val="693"/>
        </w:trPr>
        <w:tc>
          <w:tcPr>
            <w:tcW w:w="2552" w:type="dxa"/>
            <w:vMerge w:val="restart"/>
            <w:vAlign w:val="center"/>
          </w:tcPr>
          <w:p w14:paraId="6FBC0F52" w14:textId="77777777" w:rsidR="00046108" w:rsidRPr="00760EE2" w:rsidRDefault="00046108" w:rsidP="00046108">
            <w:pPr>
              <w:widowControl w:val="0"/>
              <w:tabs>
                <w:tab w:val="left" w:pos="851"/>
              </w:tabs>
              <w:spacing w:line="264" w:lineRule="auto"/>
              <w:outlineLvl w:val="2"/>
              <w:rPr>
                <w:szCs w:val="24"/>
                <w:lang w:val="es-ES"/>
              </w:rPr>
            </w:pPr>
            <w:r w:rsidRPr="00760EE2">
              <w:rPr>
                <w:szCs w:val="24"/>
                <w:lang w:val="es-ES"/>
              </w:rPr>
              <w:t xml:space="preserve">Thời gian bảo hành </w:t>
            </w:r>
            <w:r w:rsidRPr="00760EE2">
              <w:rPr>
                <w:b/>
                <w:bCs/>
                <w:szCs w:val="24"/>
                <w:lang w:val="es-ES"/>
              </w:rPr>
              <w:t xml:space="preserve">18 </w:t>
            </w:r>
            <w:r w:rsidRPr="00760EE2">
              <w:rPr>
                <w:szCs w:val="24"/>
                <w:lang w:val="es-ES"/>
              </w:rPr>
              <w:t>tháng.</w:t>
            </w:r>
          </w:p>
        </w:tc>
        <w:tc>
          <w:tcPr>
            <w:tcW w:w="5103" w:type="dxa"/>
          </w:tcPr>
          <w:p w14:paraId="1CA4B2F4" w14:textId="77777777" w:rsidR="00046108" w:rsidRPr="00760EE2" w:rsidRDefault="00046108" w:rsidP="008C4766">
            <w:pPr>
              <w:tabs>
                <w:tab w:val="left" w:pos="189"/>
              </w:tabs>
              <w:autoSpaceDE w:val="0"/>
              <w:autoSpaceDN w:val="0"/>
              <w:snapToGrid w:val="0"/>
              <w:spacing w:before="40" w:after="40"/>
              <w:rPr>
                <w:szCs w:val="24"/>
                <w:lang w:val="es-ES"/>
              </w:rPr>
            </w:pPr>
            <w:r w:rsidRPr="00760EE2">
              <w:rPr>
                <w:szCs w:val="24"/>
                <w:lang w:val="es-ES"/>
              </w:rPr>
              <w:t xml:space="preserve">Có đề xuất thời gian bảo hành lớn hơn hoặc bằng </w:t>
            </w:r>
            <w:r w:rsidRPr="00760EE2">
              <w:rPr>
                <w:b/>
                <w:bCs/>
                <w:szCs w:val="24"/>
                <w:lang w:val="es-ES"/>
              </w:rPr>
              <w:t>18</w:t>
            </w:r>
            <w:r w:rsidRPr="00760EE2">
              <w:rPr>
                <w:szCs w:val="24"/>
                <w:lang w:val="es-ES"/>
              </w:rPr>
              <w:t xml:space="preserve"> tháng. </w:t>
            </w:r>
          </w:p>
        </w:tc>
        <w:tc>
          <w:tcPr>
            <w:tcW w:w="1814" w:type="dxa"/>
            <w:vAlign w:val="center"/>
          </w:tcPr>
          <w:p w14:paraId="7571FF59" w14:textId="77777777" w:rsidR="00046108" w:rsidRPr="00760EE2" w:rsidRDefault="00046108" w:rsidP="00046108">
            <w:pPr>
              <w:autoSpaceDE w:val="0"/>
              <w:autoSpaceDN w:val="0"/>
              <w:snapToGrid w:val="0"/>
              <w:spacing w:line="276" w:lineRule="auto"/>
              <w:ind w:left="-108"/>
              <w:jc w:val="center"/>
              <w:rPr>
                <w:szCs w:val="24"/>
                <w:lang w:val="es-ES"/>
              </w:rPr>
            </w:pPr>
            <w:r w:rsidRPr="00760EE2">
              <w:rPr>
                <w:szCs w:val="24"/>
                <w:lang w:val="es-ES"/>
              </w:rPr>
              <w:t>Đạt</w:t>
            </w:r>
          </w:p>
        </w:tc>
      </w:tr>
      <w:tr w:rsidR="00046108" w:rsidRPr="00760EE2" w14:paraId="44FD4B00" w14:textId="77777777" w:rsidTr="00714DE0">
        <w:trPr>
          <w:trHeight w:val="543"/>
        </w:trPr>
        <w:tc>
          <w:tcPr>
            <w:tcW w:w="2552" w:type="dxa"/>
            <w:vMerge/>
            <w:vAlign w:val="center"/>
          </w:tcPr>
          <w:p w14:paraId="7AB9CB47" w14:textId="77777777" w:rsidR="00046108" w:rsidRPr="00760EE2" w:rsidRDefault="00046108" w:rsidP="00046108">
            <w:pPr>
              <w:suppressAutoHyphens/>
              <w:outlineLvl w:val="0"/>
              <w:rPr>
                <w:szCs w:val="24"/>
                <w:lang w:val="es-ES"/>
              </w:rPr>
            </w:pPr>
          </w:p>
        </w:tc>
        <w:tc>
          <w:tcPr>
            <w:tcW w:w="5103" w:type="dxa"/>
          </w:tcPr>
          <w:p w14:paraId="44B860D3" w14:textId="77777777" w:rsidR="00046108" w:rsidRPr="00760EE2" w:rsidRDefault="00046108" w:rsidP="008C4766">
            <w:pPr>
              <w:tabs>
                <w:tab w:val="left" w:pos="189"/>
              </w:tabs>
              <w:autoSpaceDE w:val="0"/>
              <w:autoSpaceDN w:val="0"/>
              <w:snapToGrid w:val="0"/>
              <w:spacing w:before="40" w:after="40"/>
              <w:rPr>
                <w:szCs w:val="24"/>
                <w:lang w:val="es-ES"/>
              </w:rPr>
            </w:pPr>
            <w:r w:rsidRPr="00760EE2">
              <w:rPr>
                <w:szCs w:val="24"/>
                <w:lang w:val="es-ES"/>
              </w:rPr>
              <w:t xml:space="preserve">Có đề xuất thời gian bảo hành nhỏ hơn </w:t>
            </w:r>
            <w:r w:rsidRPr="00760EE2">
              <w:rPr>
                <w:b/>
                <w:bCs/>
                <w:szCs w:val="24"/>
                <w:lang w:val="es-ES"/>
              </w:rPr>
              <w:t>18</w:t>
            </w:r>
            <w:r w:rsidRPr="00760EE2">
              <w:rPr>
                <w:szCs w:val="24"/>
                <w:lang w:val="es-ES"/>
              </w:rPr>
              <w:t xml:space="preserve"> tháng.</w:t>
            </w:r>
          </w:p>
        </w:tc>
        <w:tc>
          <w:tcPr>
            <w:tcW w:w="1814" w:type="dxa"/>
            <w:vAlign w:val="center"/>
          </w:tcPr>
          <w:p w14:paraId="70674635" w14:textId="77777777" w:rsidR="00046108" w:rsidRPr="00760EE2" w:rsidRDefault="00046108" w:rsidP="00046108">
            <w:pPr>
              <w:autoSpaceDE w:val="0"/>
              <w:autoSpaceDN w:val="0"/>
              <w:snapToGrid w:val="0"/>
              <w:spacing w:line="276" w:lineRule="auto"/>
              <w:ind w:left="-108"/>
              <w:jc w:val="center"/>
              <w:rPr>
                <w:szCs w:val="24"/>
                <w:lang w:val="es-ES"/>
              </w:rPr>
            </w:pPr>
            <w:r w:rsidRPr="00760EE2">
              <w:rPr>
                <w:szCs w:val="24"/>
                <w:lang w:val="es-ES"/>
              </w:rPr>
              <w:t>Không đạt</w:t>
            </w:r>
          </w:p>
        </w:tc>
      </w:tr>
      <w:tr w:rsidR="00046108" w:rsidRPr="00760EE2" w14:paraId="7ACA44F5" w14:textId="77777777" w:rsidTr="00714DE0">
        <w:trPr>
          <w:trHeight w:val="543"/>
        </w:trPr>
        <w:tc>
          <w:tcPr>
            <w:tcW w:w="2552" w:type="dxa"/>
            <w:vMerge w:val="restart"/>
            <w:vAlign w:val="center"/>
          </w:tcPr>
          <w:p w14:paraId="443320A2" w14:textId="77777777" w:rsidR="00046108" w:rsidRPr="00760EE2" w:rsidRDefault="00046108" w:rsidP="00046108">
            <w:pPr>
              <w:autoSpaceDE w:val="0"/>
              <w:autoSpaceDN w:val="0"/>
              <w:snapToGrid w:val="0"/>
              <w:spacing w:line="276" w:lineRule="auto"/>
              <w:ind w:left="142"/>
              <w:jc w:val="left"/>
              <w:rPr>
                <w:b/>
                <w:bCs/>
                <w:szCs w:val="24"/>
                <w:lang w:val="es-ES"/>
              </w:rPr>
            </w:pPr>
            <w:r w:rsidRPr="00760EE2">
              <w:rPr>
                <w:b/>
                <w:bCs/>
                <w:szCs w:val="24"/>
                <w:lang w:val="es-ES"/>
              </w:rPr>
              <w:t>Kết luận</w:t>
            </w:r>
          </w:p>
        </w:tc>
        <w:tc>
          <w:tcPr>
            <w:tcW w:w="5103" w:type="dxa"/>
          </w:tcPr>
          <w:p w14:paraId="7877B453" w14:textId="77777777" w:rsidR="00046108" w:rsidRPr="00760EE2" w:rsidRDefault="00046108" w:rsidP="00046108">
            <w:pPr>
              <w:rPr>
                <w:szCs w:val="24"/>
                <w:lang w:val="es-ES"/>
              </w:rPr>
            </w:pPr>
            <w:r w:rsidRPr="00760EE2">
              <w:rPr>
                <w:szCs w:val="24"/>
                <w:lang w:val="es-ES"/>
              </w:rPr>
              <w:t>Tiêu chuẩn chi tiết 6.1 được xác định là đạt.</w:t>
            </w:r>
          </w:p>
        </w:tc>
        <w:tc>
          <w:tcPr>
            <w:tcW w:w="1814" w:type="dxa"/>
            <w:vAlign w:val="center"/>
          </w:tcPr>
          <w:p w14:paraId="234DCD50" w14:textId="77777777" w:rsidR="00046108" w:rsidRPr="00760EE2" w:rsidRDefault="00046108" w:rsidP="00046108">
            <w:pPr>
              <w:jc w:val="center"/>
              <w:rPr>
                <w:b/>
                <w:bCs/>
                <w:szCs w:val="24"/>
                <w:lang w:val="es-ES"/>
              </w:rPr>
            </w:pPr>
            <w:r w:rsidRPr="00760EE2">
              <w:rPr>
                <w:b/>
                <w:bCs/>
                <w:szCs w:val="24"/>
                <w:lang w:val="es-ES"/>
              </w:rPr>
              <w:t>Đạt</w:t>
            </w:r>
          </w:p>
        </w:tc>
      </w:tr>
      <w:tr w:rsidR="00046108" w:rsidRPr="00760EE2" w14:paraId="164AA76B" w14:textId="77777777" w:rsidTr="00714DE0">
        <w:trPr>
          <w:trHeight w:val="543"/>
        </w:trPr>
        <w:tc>
          <w:tcPr>
            <w:tcW w:w="2552" w:type="dxa"/>
            <w:vMerge/>
            <w:vAlign w:val="center"/>
          </w:tcPr>
          <w:p w14:paraId="3CC47579" w14:textId="77777777" w:rsidR="00046108" w:rsidRPr="00760EE2" w:rsidRDefault="00046108" w:rsidP="00046108">
            <w:pPr>
              <w:autoSpaceDE w:val="0"/>
              <w:autoSpaceDN w:val="0"/>
              <w:snapToGrid w:val="0"/>
              <w:spacing w:line="276" w:lineRule="auto"/>
              <w:ind w:left="142"/>
              <w:jc w:val="center"/>
              <w:rPr>
                <w:szCs w:val="24"/>
                <w:lang w:val="es-ES"/>
              </w:rPr>
            </w:pPr>
          </w:p>
        </w:tc>
        <w:tc>
          <w:tcPr>
            <w:tcW w:w="5103" w:type="dxa"/>
          </w:tcPr>
          <w:p w14:paraId="57DB7035" w14:textId="77777777" w:rsidR="00046108" w:rsidRPr="00760EE2" w:rsidRDefault="00046108" w:rsidP="00046108">
            <w:pPr>
              <w:rPr>
                <w:szCs w:val="24"/>
                <w:lang w:val="es-ES"/>
              </w:rPr>
            </w:pPr>
            <w:r w:rsidRPr="00760EE2">
              <w:rPr>
                <w:szCs w:val="24"/>
                <w:lang w:val="es-ES"/>
              </w:rPr>
              <w:t>Có tiêu chuẩn chi tiết được xác định là không đạt.</w:t>
            </w:r>
          </w:p>
        </w:tc>
        <w:tc>
          <w:tcPr>
            <w:tcW w:w="1814" w:type="dxa"/>
            <w:vAlign w:val="center"/>
          </w:tcPr>
          <w:p w14:paraId="186C8583" w14:textId="77777777" w:rsidR="00046108" w:rsidRPr="00760EE2" w:rsidRDefault="00046108" w:rsidP="00046108">
            <w:pPr>
              <w:jc w:val="center"/>
              <w:rPr>
                <w:b/>
                <w:bCs/>
                <w:szCs w:val="24"/>
                <w:lang w:val="es-ES"/>
              </w:rPr>
            </w:pPr>
            <w:r w:rsidRPr="00760EE2">
              <w:rPr>
                <w:b/>
                <w:bCs/>
                <w:szCs w:val="24"/>
                <w:lang w:val="es-ES"/>
              </w:rPr>
              <w:t>Không đạt</w:t>
            </w:r>
          </w:p>
        </w:tc>
      </w:tr>
    </w:tbl>
    <w:p w14:paraId="49056985" w14:textId="77777777" w:rsidR="00046108" w:rsidRPr="00760EE2" w:rsidRDefault="00046108" w:rsidP="00046108">
      <w:pPr>
        <w:autoSpaceDE w:val="0"/>
        <w:autoSpaceDN w:val="0"/>
        <w:adjustRightInd w:val="0"/>
        <w:spacing w:before="80" w:line="420" w:lineRule="exact"/>
        <w:ind w:firstLine="720"/>
        <w:rPr>
          <w:b/>
          <w:bCs/>
          <w:szCs w:val="24"/>
        </w:rPr>
      </w:pPr>
      <w:r w:rsidRPr="00760EE2">
        <w:rPr>
          <w:b/>
          <w:bCs/>
          <w:szCs w:val="24"/>
        </w:rPr>
        <w:t xml:space="preserve">7. </w:t>
      </w:r>
      <w:r w:rsidRPr="008C4766">
        <w:rPr>
          <w:rFonts w:ascii="Times New Roman Bold" w:hAnsi="Times New Roman Bold"/>
          <w:b/>
          <w:bCs/>
          <w:spacing w:val="-4"/>
          <w:szCs w:val="24"/>
        </w:rPr>
        <w:t>Thông tin về kết quả thực hiện hợp đồng gói thầu xây lắp, EPC, EC, PC của nhà thầu</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5216"/>
        <w:gridCol w:w="1701"/>
      </w:tblGrid>
      <w:tr w:rsidR="00046108" w:rsidRPr="00760EE2" w14:paraId="3605DE5F" w14:textId="77777777" w:rsidTr="00714DE0">
        <w:trPr>
          <w:tblHeader/>
        </w:trPr>
        <w:tc>
          <w:tcPr>
            <w:tcW w:w="2552" w:type="dxa"/>
          </w:tcPr>
          <w:p w14:paraId="6FADEF40" w14:textId="77777777" w:rsidR="00046108" w:rsidRPr="00760EE2" w:rsidRDefault="00046108">
            <w:pPr>
              <w:autoSpaceDE w:val="0"/>
              <w:autoSpaceDN w:val="0"/>
              <w:snapToGrid w:val="0"/>
              <w:spacing w:before="120" w:after="120" w:line="276" w:lineRule="auto"/>
              <w:ind w:left="360"/>
              <w:jc w:val="center"/>
              <w:rPr>
                <w:b/>
                <w:szCs w:val="24"/>
                <w:lang w:val="es-ES"/>
              </w:rPr>
            </w:pPr>
            <w:r w:rsidRPr="00760EE2">
              <w:rPr>
                <w:b/>
                <w:szCs w:val="24"/>
                <w:lang w:val="es-ES"/>
              </w:rPr>
              <w:t>Nội dung yêu cầu</w:t>
            </w:r>
          </w:p>
        </w:tc>
        <w:tc>
          <w:tcPr>
            <w:tcW w:w="6917" w:type="dxa"/>
            <w:gridSpan w:val="2"/>
          </w:tcPr>
          <w:p w14:paraId="7EC06594" w14:textId="77777777" w:rsidR="00046108" w:rsidRPr="00760EE2" w:rsidRDefault="00046108">
            <w:pPr>
              <w:autoSpaceDE w:val="0"/>
              <w:autoSpaceDN w:val="0"/>
              <w:snapToGrid w:val="0"/>
              <w:spacing w:before="120" w:after="120" w:line="276" w:lineRule="auto"/>
              <w:ind w:left="360"/>
              <w:jc w:val="center"/>
              <w:rPr>
                <w:b/>
                <w:szCs w:val="24"/>
                <w:lang w:val="es-ES"/>
              </w:rPr>
            </w:pPr>
            <w:r w:rsidRPr="00760EE2">
              <w:rPr>
                <w:b/>
                <w:szCs w:val="24"/>
                <w:lang w:val="es-ES"/>
              </w:rPr>
              <w:t>Mức độ đánh giá</w:t>
            </w:r>
          </w:p>
        </w:tc>
      </w:tr>
      <w:tr w:rsidR="00046108" w:rsidRPr="00760EE2" w14:paraId="34C83EB7" w14:textId="77777777" w:rsidTr="00714DE0">
        <w:trPr>
          <w:trHeight w:val="547"/>
        </w:trPr>
        <w:tc>
          <w:tcPr>
            <w:tcW w:w="7768" w:type="dxa"/>
            <w:gridSpan w:val="2"/>
          </w:tcPr>
          <w:p w14:paraId="1A30A2E1" w14:textId="5C069E71" w:rsidR="00046108" w:rsidRPr="00760EE2" w:rsidRDefault="00046108" w:rsidP="00046108">
            <w:pPr>
              <w:widowControl w:val="0"/>
              <w:tabs>
                <w:tab w:val="left" w:pos="851"/>
              </w:tabs>
              <w:spacing w:line="264" w:lineRule="auto"/>
              <w:ind w:left="-18"/>
              <w:rPr>
                <w:bCs/>
                <w:szCs w:val="24"/>
                <w:lang w:val="es-ES"/>
              </w:rPr>
            </w:pPr>
            <w:r w:rsidRPr="00760EE2">
              <w:rPr>
                <w:b/>
                <w:szCs w:val="24"/>
                <w:lang w:val="es-ES"/>
              </w:rPr>
              <w:t>7.1.</w:t>
            </w:r>
            <w:r w:rsidRPr="00760EE2">
              <w:rPr>
                <w:bCs/>
                <w:szCs w:val="24"/>
                <w:lang w:val="es-ES"/>
              </w:rPr>
              <w:t xml:space="preserve"> </w:t>
            </w:r>
            <w:r w:rsidR="002B64AC" w:rsidRPr="00760EE2">
              <w:rPr>
                <w:bCs/>
                <w:szCs w:val="24"/>
                <w:lang w:val="es-ES"/>
              </w:rPr>
              <w:t xml:space="preserve">Thông tin về kết quả thực hiện hợp đồng gói thầu xây lắp, EPC, EC, PC của nhà thầu theo quy định tại Điều 19 và Điều 20 của Nghị định số </w:t>
            </w:r>
            <w:r w:rsidR="002B64AC" w:rsidRPr="00760EE2">
              <w:rPr>
                <w:bCs/>
                <w:szCs w:val="24"/>
                <w:lang w:val="es-ES"/>
              </w:rPr>
              <w:lastRenderedPageBreak/>
              <w:t>214/2025/NĐ-CP</w:t>
            </w:r>
          </w:p>
        </w:tc>
        <w:tc>
          <w:tcPr>
            <w:tcW w:w="1701" w:type="dxa"/>
            <w:vAlign w:val="center"/>
          </w:tcPr>
          <w:p w14:paraId="56E54656" w14:textId="77777777" w:rsidR="00046108" w:rsidRPr="00760EE2" w:rsidRDefault="00046108" w:rsidP="00046108">
            <w:pPr>
              <w:autoSpaceDE w:val="0"/>
              <w:autoSpaceDN w:val="0"/>
              <w:snapToGrid w:val="0"/>
              <w:spacing w:line="276" w:lineRule="auto"/>
              <w:ind w:left="-108"/>
              <w:jc w:val="center"/>
              <w:rPr>
                <w:szCs w:val="24"/>
                <w:lang w:val="es-ES"/>
              </w:rPr>
            </w:pPr>
          </w:p>
        </w:tc>
      </w:tr>
      <w:tr w:rsidR="00046108" w:rsidRPr="00760EE2" w14:paraId="6ED1640E" w14:textId="77777777" w:rsidTr="00714DE0">
        <w:trPr>
          <w:trHeight w:val="962"/>
        </w:trPr>
        <w:tc>
          <w:tcPr>
            <w:tcW w:w="2552" w:type="dxa"/>
            <w:vMerge w:val="restart"/>
            <w:vAlign w:val="center"/>
          </w:tcPr>
          <w:p w14:paraId="011AB46C" w14:textId="578259BE" w:rsidR="00046108" w:rsidRPr="00760EE2" w:rsidRDefault="002B64AC" w:rsidP="00046108">
            <w:pPr>
              <w:widowControl w:val="0"/>
              <w:tabs>
                <w:tab w:val="left" w:pos="851"/>
              </w:tabs>
              <w:spacing w:line="264" w:lineRule="auto"/>
              <w:outlineLvl w:val="2"/>
              <w:rPr>
                <w:szCs w:val="24"/>
                <w:lang w:val="es-ES"/>
              </w:rPr>
            </w:pPr>
            <w:r w:rsidRPr="00760EE2">
              <w:rPr>
                <w:szCs w:val="24"/>
                <w:lang w:val="es-ES"/>
              </w:rPr>
              <w:t>Thông tin về kết quả thực hiện hợp đồng gói thầu xây lắp, EPC, EC, PC của nhà thầu theo quy định tại Điều 19 và Điều 20 của Nghị định số 214/2025/NĐ-CP</w:t>
            </w:r>
          </w:p>
        </w:tc>
        <w:tc>
          <w:tcPr>
            <w:tcW w:w="5216" w:type="dxa"/>
            <w:vAlign w:val="center"/>
          </w:tcPr>
          <w:p w14:paraId="788840B6" w14:textId="77777777" w:rsidR="00046108" w:rsidRPr="00760EE2" w:rsidRDefault="00046108" w:rsidP="00FF1D75">
            <w:pPr>
              <w:tabs>
                <w:tab w:val="left" w:pos="189"/>
              </w:tabs>
              <w:autoSpaceDE w:val="0"/>
              <w:autoSpaceDN w:val="0"/>
              <w:snapToGrid w:val="0"/>
              <w:spacing w:before="40" w:after="40"/>
              <w:ind w:firstLine="458"/>
              <w:rPr>
                <w:szCs w:val="24"/>
                <w:lang w:val="es-ES"/>
              </w:rPr>
            </w:pPr>
            <w:r w:rsidRPr="00760EE2">
              <w:rPr>
                <w:szCs w:val="24"/>
                <w:lang w:val="es-ES"/>
              </w:rPr>
              <w:t xml:space="preserve">Nhà thầu (nhà thầu độc lập hoặc thành viên liên danh) </w:t>
            </w:r>
            <w:r w:rsidRPr="00760EE2">
              <w:rPr>
                <w:b/>
                <w:bCs/>
                <w:szCs w:val="24"/>
                <w:lang w:val="es-ES"/>
              </w:rPr>
              <w:t>không có</w:t>
            </w:r>
            <w:r w:rsidRPr="00760EE2">
              <w:rPr>
                <w:szCs w:val="24"/>
                <w:lang w:val="es-ES"/>
              </w:rPr>
              <w:t xml:space="preserve"> hoặc có nhiều nhất </w:t>
            </w:r>
            <w:r w:rsidRPr="00760EE2">
              <w:rPr>
                <w:b/>
                <w:bCs/>
                <w:szCs w:val="24"/>
                <w:lang w:val="es-ES"/>
              </w:rPr>
              <w:t>01 hợp đồng</w:t>
            </w:r>
            <w:r w:rsidRPr="00760EE2">
              <w:rPr>
                <w:szCs w:val="24"/>
                <w:lang w:val="es-ES"/>
              </w:rPr>
              <w:t xml:space="preserve"> bị đánh giá vi phạm về kết quả thực hiện hợp đồng tại “Thông tin về kết quả thực hiện hợp đồng của nhà thầu” trên hệ thống mạng đấu thầu quốc gia </w:t>
            </w:r>
            <w:r w:rsidRPr="00760EE2">
              <w:rPr>
                <w:i/>
                <w:iCs/>
                <w:szCs w:val="24"/>
                <w:lang w:val="es-ES"/>
              </w:rPr>
              <w:t>(áp dụng kết quả kể từ ngày đăng tải thông tin trong thời hạn 01 năm tính đến thời điểm đóng thầu)</w:t>
            </w:r>
            <w:r w:rsidRPr="00760EE2">
              <w:rPr>
                <w:szCs w:val="24"/>
                <w:lang w:val="es-ES"/>
              </w:rPr>
              <w:t>.</w:t>
            </w:r>
          </w:p>
        </w:tc>
        <w:tc>
          <w:tcPr>
            <w:tcW w:w="1701" w:type="dxa"/>
            <w:vAlign w:val="center"/>
          </w:tcPr>
          <w:p w14:paraId="1E279023" w14:textId="77777777" w:rsidR="00046108" w:rsidRPr="00760EE2" w:rsidRDefault="00046108" w:rsidP="00046108">
            <w:pPr>
              <w:autoSpaceDE w:val="0"/>
              <w:autoSpaceDN w:val="0"/>
              <w:snapToGrid w:val="0"/>
              <w:spacing w:line="276" w:lineRule="auto"/>
              <w:ind w:left="-108"/>
              <w:jc w:val="center"/>
              <w:rPr>
                <w:szCs w:val="24"/>
                <w:lang w:val="es-ES"/>
              </w:rPr>
            </w:pPr>
            <w:r w:rsidRPr="00760EE2">
              <w:rPr>
                <w:szCs w:val="24"/>
                <w:lang w:val="es-ES"/>
              </w:rPr>
              <w:t>Đạt</w:t>
            </w:r>
          </w:p>
        </w:tc>
      </w:tr>
      <w:tr w:rsidR="00046108" w:rsidRPr="00760EE2" w14:paraId="51F90624" w14:textId="77777777" w:rsidTr="00714DE0">
        <w:trPr>
          <w:trHeight w:val="543"/>
        </w:trPr>
        <w:tc>
          <w:tcPr>
            <w:tcW w:w="2552" w:type="dxa"/>
            <w:vMerge/>
          </w:tcPr>
          <w:p w14:paraId="71F86904" w14:textId="77777777" w:rsidR="00046108" w:rsidRPr="00760EE2" w:rsidRDefault="00046108" w:rsidP="00046108">
            <w:pPr>
              <w:suppressAutoHyphens/>
              <w:outlineLvl w:val="0"/>
              <w:rPr>
                <w:szCs w:val="24"/>
                <w:lang w:val="es-ES"/>
              </w:rPr>
            </w:pPr>
          </w:p>
        </w:tc>
        <w:tc>
          <w:tcPr>
            <w:tcW w:w="5216" w:type="dxa"/>
            <w:vAlign w:val="center"/>
          </w:tcPr>
          <w:p w14:paraId="61E1A913" w14:textId="77777777" w:rsidR="00046108" w:rsidRPr="00760EE2" w:rsidRDefault="00046108" w:rsidP="00046108">
            <w:pPr>
              <w:tabs>
                <w:tab w:val="left" w:pos="189"/>
              </w:tabs>
              <w:autoSpaceDE w:val="0"/>
              <w:autoSpaceDN w:val="0"/>
              <w:snapToGrid w:val="0"/>
              <w:spacing w:before="40" w:after="40"/>
              <w:ind w:firstLine="458"/>
              <w:rPr>
                <w:szCs w:val="24"/>
                <w:lang w:val="es-ES"/>
              </w:rPr>
            </w:pPr>
            <w:r w:rsidRPr="00760EE2">
              <w:rPr>
                <w:szCs w:val="24"/>
                <w:lang w:val="es-ES"/>
              </w:rPr>
              <w:t xml:space="preserve">Nhà thầu (nhà thầu độc lập hoặc thành viên liên danh) có từ </w:t>
            </w:r>
            <w:r w:rsidRPr="00760EE2">
              <w:rPr>
                <w:b/>
                <w:bCs/>
                <w:szCs w:val="24"/>
                <w:lang w:val="es-ES"/>
              </w:rPr>
              <w:t>02 hợp đồng</w:t>
            </w:r>
            <w:r w:rsidRPr="00760EE2">
              <w:rPr>
                <w:szCs w:val="24"/>
                <w:lang w:val="es-ES"/>
              </w:rPr>
              <w:t xml:space="preserve"> trở lên bị đánh giá vi phạm về kết quả thực hiện hợp đồng tại “Thông tin về kết quả thực hiện hợp đồng của nhà thầu” trên hệ thống mạng đấu thầu quốc gia </w:t>
            </w:r>
            <w:r w:rsidRPr="00760EE2">
              <w:rPr>
                <w:i/>
                <w:iCs/>
                <w:szCs w:val="24"/>
                <w:lang w:val="es-ES"/>
              </w:rPr>
              <w:t>(áp dụng kết quả kể từ ngày đăng tải thông tin trong thời hạn 01 năm tính đến thời điểm đóng thầu)</w:t>
            </w:r>
            <w:r w:rsidRPr="00760EE2">
              <w:rPr>
                <w:szCs w:val="24"/>
                <w:lang w:val="es-ES"/>
              </w:rPr>
              <w:t>.</w:t>
            </w:r>
          </w:p>
        </w:tc>
        <w:tc>
          <w:tcPr>
            <w:tcW w:w="1701" w:type="dxa"/>
            <w:vAlign w:val="center"/>
          </w:tcPr>
          <w:p w14:paraId="29202A07" w14:textId="77777777" w:rsidR="00046108" w:rsidRPr="00760EE2" w:rsidRDefault="00046108" w:rsidP="00046108">
            <w:pPr>
              <w:autoSpaceDE w:val="0"/>
              <w:autoSpaceDN w:val="0"/>
              <w:snapToGrid w:val="0"/>
              <w:spacing w:line="276" w:lineRule="auto"/>
              <w:ind w:left="-108"/>
              <w:jc w:val="center"/>
              <w:rPr>
                <w:szCs w:val="24"/>
                <w:lang w:val="es-ES"/>
              </w:rPr>
            </w:pPr>
            <w:r w:rsidRPr="00760EE2">
              <w:rPr>
                <w:szCs w:val="24"/>
                <w:lang w:val="es-ES"/>
              </w:rPr>
              <w:t>Không đạt</w:t>
            </w:r>
          </w:p>
        </w:tc>
      </w:tr>
      <w:tr w:rsidR="00046108" w:rsidRPr="00760EE2" w14:paraId="641D3D13" w14:textId="77777777" w:rsidTr="00714DE0">
        <w:trPr>
          <w:trHeight w:val="543"/>
        </w:trPr>
        <w:tc>
          <w:tcPr>
            <w:tcW w:w="2552" w:type="dxa"/>
            <w:vMerge w:val="restart"/>
            <w:vAlign w:val="center"/>
          </w:tcPr>
          <w:p w14:paraId="596D6460" w14:textId="77777777" w:rsidR="00046108" w:rsidRPr="00760EE2" w:rsidRDefault="00046108" w:rsidP="00046108">
            <w:pPr>
              <w:autoSpaceDE w:val="0"/>
              <w:autoSpaceDN w:val="0"/>
              <w:snapToGrid w:val="0"/>
              <w:spacing w:line="276" w:lineRule="auto"/>
              <w:ind w:left="142"/>
              <w:jc w:val="left"/>
              <w:rPr>
                <w:b/>
                <w:bCs/>
                <w:szCs w:val="24"/>
                <w:lang w:val="es-ES"/>
              </w:rPr>
            </w:pPr>
            <w:r w:rsidRPr="00760EE2">
              <w:rPr>
                <w:b/>
                <w:bCs/>
                <w:szCs w:val="24"/>
                <w:lang w:val="es-ES"/>
              </w:rPr>
              <w:t>Kết luận</w:t>
            </w:r>
          </w:p>
        </w:tc>
        <w:tc>
          <w:tcPr>
            <w:tcW w:w="5216" w:type="dxa"/>
          </w:tcPr>
          <w:p w14:paraId="54B093C9" w14:textId="77777777" w:rsidR="00046108" w:rsidRPr="00760EE2" w:rsidRDefault="00046108" w:rsidP="00046108">
            <w:pPr>
              <w:rPr>
                <w:szCs w:val="24"/>
                <w:lang w:val="es-ES"/>
              </w:rPr>
            </w:pPr>
            <w:r w:rsidRPr="00760EE2">
              <w:rPr>
                <w:szCs w:val="24"/>
                <w:lang w:val="es-ES"/>
              </w:rPr>
              <w:t>Tiêu chuẩn chi tiết 7.1 được xác định là đạt.</w:t>
            </w:r>
          </w:p>
        </w:tc>
        <w:tc>
          <w:tcPr>
            <w:tcW w:w="1701" w:type="dxa"/>
            <w:vAlign w:val="center"/>
          </w:tcPr>
          <w:p w14:paraId="152268DA" w14:textId="77777777" w:rsidR="00046108" w:rsidRPr="00760EE2" w:rsidRDefault="00046108" w:rsidP="00046108">
            <w:pPr>
              <w:jc w:val="center"/>
              <w:rPr>
                <w:b/>
                <w:bCs/>
                <w:szCs w:val="24"/>
                <w:lang w:val="es-ES"/>
              </w:rPr>
            </w:pPr>
            <w:r w:rsidRPr="00760EE2">
              <w:rPr>
                <w:b/>
                <w:bCs/>
                <w:szCs w:val="24"/>
                <w:lang w:val="es-ES"/>
              </w:rPr>
              <w:t>Đạt</w:t>
            </w:r>
          </w:p>
        </w:tc>
      </w:tr>
      <w:tr w:rsidR="00046108" w:rsidRPr="00760EE2" w14:paraId="200BA087" w14:textId="77777777" w:rsidTr="00714DE0">
        <w:trPr>
          <w:trHeight w:val="693"/>
        </w:trPr>
        <w:tc>
          <w:tcPr>
            <w:tcW w:w="2552" w:type="dxa"/>
            <w:vMerge/>
            <w:vAlign w:val="center"/>
          </w:tcPr>
          <w:p w14:paraId="50BCDF7D" w14:textId="77777777" w:rsidR="00046108" w:rsidRPr="00760EE2" w:rsidRDefault="00046108" w:rsidP="00046108">
            <w:pPr>
              <w:autoSpaceDE w:val="0"/>
              <w:autoSpaceDN w:val="0"/>
              <w:snapToGrid w:val="0"/>
              <w:spacing w:line="276" w:lineRule="auto"/>
              <w:ind w:left="142"/>
              <w:jc w:val="center"/>
              <w:rPr>
                <w:szCs w:val="24"/>
                <w:lang w:val="es-ES"/>
              </w:rPr>
            </w:pPr>
          </w:p>
        </w:tc>
        <w:tc>
          <w:tcPr>
            <w:tcW w:w="5216" w:type="dxa"/>
          </w:tcPr>
          <w:p w14:paraId="78D6933A" w14:textId="77777777" w:rsidR="00046108" w:rsidRPr="00760EE2" w:rsidRDefault="00046108" w:rsidP="00046108">
            <w:pPr>
              <w:rPr>
                <w:szCs w:val="24"/>
                <w:lang w:val="es-ES"/>
              </w:rPr>
            </w:pPr>
            <w:r w:rsidRPr="00760EE2">
              <w:rPr>
                <w:szCs w:val="24"/>
                <w:lang w:val="es-ES"/>
              </w:rPr>
              <w:t>Có tiêu chuẩn chi tiết được xác định là không đạt.</w:t>
            </w:r>
          </w:p>
        </w:tc>
        <w:tc>
          <w:tcPr>
            <w:tcW w:w="1701" w:type="dxa"/>
            <w:vAlign w:val="center"/>
          </w:tcPr>
          <w:p w14:paraId="5ADB0996" w14:textId="77777777" w:rsidR="00046108" w:rsidRPr="00760EE2" w:rsidRDefault="00046108" w:rsidP="00046108">
            <w:pPr>
              <w:jc w:val="center"/>
              <w:rPr>
                <w:b/>
                <w:bCs/>
                <w:szCs w:val="24"/>
                <w:lang w:val="es-ES"/>
              </w:rPr>
            </w:pPr>
            <w:r w:rsidRPr="00760EE2">
              <w:rPr>
                <w:b/>
                <w:bCs/>
                <w:szCs w:val="24"/>
                <w:lang w:val="es-ES"/>
              </w:rPr>
              <w:t>Không đạt</w:t>
            </w:r>
          </w:p>
        </w:tc>
      </w:tr>
    </w:tbl>
    <w:p w14:paraId="2BB75238" w14:textId="3F68704C" w:rsidR="00046108" w:rsidRPr="00760EE2" w:rsidRDefault="00046108" w:rsidP="00A010FD">
      <w:pPr>
        <w:tabs>
          <w:tab w:val="left" w:pos="851"/>
        </w:tabs>
        <w:spacing w:before="120" w:after="80"/>
        <w:ind w:firstLine="709"/>
        <w:rPr>
          <w:spacing w:val="2"/>
          <w:szCs w:val="24"/>
          <w:lang w:val="nl-NL"/>
        </w:rPr>
      </w:pPr>
      <w:r w:rsidRPr="00760EE2">
        <w:rPr>
          <w:spacing w:val="2"/>
          <w:szCs w:val="24"/>
          <w:lang w:val="nl-NL"/>
        </w:rPr>
        <w:t xml:space="preserve">E-HSDT được đánh giá là đáp ứng yêu cầu về kỹ thuật khi các tiêu chuẩn 1, 2, 3, 4, 5, 6 và 7 được đánh giá là đạt. Trường hợp E-HSDT không đạt một trong các tiêu chuẩn 1, 2, 3, 4, 5, 6 và 7 thì được đánh giá là không đáp ứng yêu cầu và không được xem xét, đánh giá bước tiếp theo. </w:t>
      </w:r>
      <w:r w:rsidR="00CE31F0" w:rsidRPr="00760EE2">
        <w:rPr>
          <w:i/>
          <w:color w:val="000000"/>
          <w:szCs w:val="24"/>
        </w:rPr>
        <w:br w:type="page"/>
      </w:r>
    </w:p>
    <w:bookmarkEnd w:id="0"/>
    <w:p w14:paraId="02D1B8CA" w14:textId="77777777" w:rsidR="001F1191" w:rsidRPr="00760EE2" w:rsidRDefault="001F1191" w:rsidP="00370A23">
      <w:pPr>
        <w:pStyle w:val="TOC1"/>
        <w:spacing w:before="80" w:after="80"/>
        <w:ind w:left="0" w:firstLine="709"/>
        <w:rPr>
          <w:szCs w:val="24"/>
          <w:lang w:val="es-ES"/>
        </w:rPr>
      </w:pPr>
      <w:r w:rsidRPr="00760EE2">
        <w:rPr>
          <w:szCs w:val="24"/>
          <w:lang w:val="es-ES"/>
        </w:rPr>
        <w:lastRenderedPageBreak/>
        <w:t xml:space="preserve">Mục 4. Tiêu chuẩn đánh giá về </w:t>
      </w:r>
      <w:r w:rsidR="002E2838" w:rsidRPr="00760EE2">
        <w:rPr>
          <w:szCs w:val="24"/>
          <w:lang w:val="es-ES"/>
        </w:rPr>
        <w:t>tài chính</w:t>
      </w:r>
    </w:p>
    <w:p w14:paraId="42AAC146" w14:textId="77777777" w:rsidR="001F1191" w:rsidRPr="00760EE2" w:rsidRDefault="001F1191" w:rsidP="00370A23">
      <w:pPr>
        <w:widowControl w:val="0"/>
        <w:spacing w:before="80" w:after="80"/>
        <w:ind w:firstLine="709"/>
        <w:jc w:val="left"/>
        <w:rPr>
          <w:b/>
          <w:szCs w:val="24"/>
          <w:lang w:val="es-ES"/>
        </w:rPr>
      </w:pPr>
      <w:r w:rsidRPr="00760EE2">
        <w:rPr>
          <w:b/>
          <w:szCs w:val="24"/>
          <w:lang w:val="es-ES"/>
        </w:rPr>
        <w:t>4.1. Phương pháp giá thấp nhất:</w:t>
      </w:r>
    </w:p>
    <w:p w14:paraId="23E86CF8" w14:textId="77777777" w:rsidR="00771EAE" w:rsidRPr="00760EE2" w:rsidRDefault="00771EAE" w:rsidP="00771EAE">
      <w:pPr>
        <w:tabs>
          <w:tab w:val="left" w:pos="993"/>
          <w:tab w:val="left" w:pos="1418"/>
        </w:tabs>
        <w:spacing w:before="60" w:after="60"/>
        <w:ind w:firstLine="709"/>
        <w:jc w:val="left"/>
        <w:rPr>
          <w:szCs w:val="24"/>
          <w:lang w:val="nl-NL"/>
        </w:rPr>
      </w:pPr>
      <w:r w:rsidRPr="00760EE2">
        <w:rPr>
          <w:szCs w:val="24"/>
          <w:lang w:val="nl-NL"/>
        </w:rPr>
        <w:t>Cách xác định giá thấp nhất theo các bước sau đây:</w:t>
      </w:r>
    </w:p>
    <w:p w14:paraId="26A933DF" w14:textId="77777777" w:rsidR="00771EAE" w:rsidRPr="00760EE2" w:rsidRDefault="00771EAE" w:rsidP="00771EAE">
      <w:pPr>
        <w:tabs>
          <w:tab w:val="left" w:pos="993"/>
          <w:tab w:val="left" w:pos="1418"/>
        </w:tabs>
        <w:spacing w:before="60" w:after="60"/>
        <w:ind w:firstLine="709"/>
        <w:jc w:val="left"/>
        <w:rPr>
          <w:szCs w:val="24"/>
          <w:lang w:val="nl-NL"/>
        </w:rPr>
      </w:pPr>
      <w:r w:rsidRPr="00760EE2">
        <w:rPr>
          <w:szCs w:val="24"/>
          <w:lang w:val="nl-NL"/>
        </w:rPr>
        <w:t>Bước 1. Xác định giá dự thầu;</w:t>
      </w:r>
    </w:p>
    <w:p w14:paraId="4437BA51" w14:textId="77777777" w:rsidR="00771EAE" w:rsidRPr="00760EE2" w:rsidRDefault="00771EAE" w:rsidP="00771EAE">
      <w:pPr>
        <w:tabs>
          <w:tab w:val="left" w:pos="993"/>
          <w:tab w:val="left" w:pos="1418"/>
        </w:tabs>
        <w:spacing w:before="60" w:after="60"/>
        <w:ind w:firstLine="709"/>
        <w:rPr>
          <w:szCs w:val="24"/>
          <w:lang w:val="nl-NL"/>
        </w:rPr>
      </w:pPr>
      <w:r w:rsidRPr="00760EE2">
        <w:rPr>
          <w:szCs w:val="24"/>
          <w:lang w:val="nl-NL"/>
        </w:rPr>
        <w:t>Bước 2. Hiệu chỉnh sai lệch thừa (thực hiện theo quy định tại Mục 28 E-CDNT);</w:t>
      </w:r>
    </w:p>
    <w:p w14:paraId="28F39A22" w14:textId="77777777" w:rsidR="00771EAE" w:rsidRPr="00760EE2" w:rsidRDefault="00771EAE" w:rsidP="00771EAE">
      <w:pPr>
        <w:tabs>
          <w:tab w:val="left" w:pos="993"/>
          <w:tab w:val="left" w:pos="1418"/>
        </w:tabs>
        <w:spacing w:before="60" w:after="60"/>
        <w:ind w:firstLine="709"/>
        <w:outlineLvl w:val="3"/>
        <w:rPr>
          <w:spacing w:val="-4"/>
          <w:szCs w:val="24"/>
          <w:lang w:val="nl-NL"/>
        </w:rPr>
      </w:pPr>
      <w:r w:rsidRPr="00760EE2">
        <w:rPr>
          <w:spacing w:val="-4"/>
          <w:szCs w:val="24"/>
          <w:lang w:val="nl-NL"/>
        </w:rPr>
        <w:t>Bước 3. Xác định giá dự thầu sau hiệu chỉnh sai lệch thừa (nếu có), trừ đi giá trị giảm giá (nếu có);</w:t>
      </w:r>
    </w:p>
    <w:p w14:paraId="246CC2A0" w14:textId="77777777" w:rsidR="00771EAE" w:rsidRPr="00760EE2" w:rsidRDefault="00771EAE" w:rsidP="00771EAE">
      <w:pPr>
        <w:tabs>
          <w:tab w:val="left" w:pos="993"/>
          <w:tab w:val="left" w:pos="1418"/>
        </w:tabs>
        <w:spacing w:before="60" w:after="60"/>
        <w:ind w:firstLine="709"/>
        <w:outlineLvl w:val="3"/>
        <w:rPr>
          <w:spacing w:val="-4"/>
          <w:szCs w:val="24"/>
          <w:lang w:val="nl-NL"/>
        </w:rPr>
      </w:pPr>
      <w:r w:rsidRPr="00760EE2">
        <w:rPr>
          <w:spacing w:val="-4"/>
          <w:szCs w:val="24"/>
          <w:lang w:val="nl-NL"/>
        </w:rPr>
        <w:t>Bước 4. Xác định ưu đãi (nếu có) theo quy định tại Mục 29 E-CDNT</w:t>
      </w:r>
    </w:p>
    <w:p w14:paraId="7B733768" w14:textId="77777777" w:rsidR="00771EAE" w:rsidRPr="00760EE2" w:rsidRDefault="00771EAE" w:rsidP="00771EAE">
      <w:pPr>
        <w:widowControl w:val="0"/>
        <w:tabs>
          <w:tab w:val="left" w:pos="993"/>
          <w:tab w:val="left" w:pos="1418"/>
        </w:tabs>
        <w:spacing w:before="60" w:after="60"/>
        <w:ind w:firstLine="709"/>
        <w:rPr>
          <w:szCs w:val="24"/>
          <w:lang w:val="nl-NL"/>
        </w:rPr>
      </w:pPr>
      <w:r w:rsidRPr="00760EE2">
        <w:rPr>
          <w:szCs w:val="24"/>
          <w:lang w:val="nl-NL"/>
        </w:rPr>
        <w:t>Bước 5. Xếp hạng nhà thầu: E-HSDT có giá dự thầu sau hiệu chỉnh sai lệch thừa (nếu có), trừ đi giá trị giảm giá (nếu có), sau ưu đãi (nếu có) thấp nhất được xếp hạng thứ nhất.</w:t>
      </w:r>
    </w:p>
    <w:p w14:paraId="084CEFBA" w14:textId="0E219555" w:rsidR="00292A27" w:rsidRPr="00760EE2" w:rsidRDefault="00771EAE" w:rsidP="00771EAE">
      <w:pPr>
        <w:widowControl w:val="0"/>
        <w:spacing w:before="80" w:after="80"/>
        <w:ind w:firstLine="709"/>
        <w:rPr>
          <w:bCs/>
          <w:szCs w:val="24"/>
          <w:lang w:val="es-ES"/>
        </w:rPr>
      </w:pPr>
      <w:r w:rsidRPr="00760EE2">
        <w:rPr>
          <w:szCs w:val="24"/>
          <w:lang w:val="nl-NL"/>
        </w:rPr>
        <w:t>Trường hợp chủ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r w:rsidR="00292A27" w:rsidRPr="00760EE2">
        <w:rPr>
          <w:bCs/>
          <w:szCs w:val="24"/>
          <w:lang w:val="es-ES"/>
        </w:rPr>
        <w:t>.</w:t>
      </w:r>
    </w:p>
    <w:p w14:paraId="0A957842" w14:textId="77777777" w:rsidR="00275268" w:rsidRPr="00F2213B" w:rsidRDefault="001F1191" w:rsidP="00504EF2">
      <w:pPr>
        <w:widowControl w:val="0"/>
        <w:spacing w:before="80" w:after="80"/>
        <w:ind w:firstLine="709"/>
        <w:rPr>
          <w:bCs/>
          <w:spacing w:val="-4"/>
          <w:szCs w:val="24"/>
          <w:lang w:val="es-ES"/>
        </w:rPr>
      </w:pPr>
      <w:r w:rsidRPr="00760EE2">
        <w:rPr>
          <w:b/>
          <w:bCs/>
          <w:spacing w:val="-4"/>
          <w:szCs w:val="24"/>
          <w:lang w:val="es-ES"/>
        </w:rPr>
        <w:t xml:space="preserve">Mục 5. Phương án kỹ thuật thay thế trong </w:t>
      </w:r>
      <w:r w:rsidR="00E51013" w:rsidRPr="00760EE2">
        <w:rPr>
          <w:b/>
          <w:bCs/>
          <w:spacing w:val="-4"/>
          <w:szCs w:val="24"/>
          <w:lang w:val="es-ES"/>
        </w:rPr>
        <w:t>E-</w:t>
      </w:r>
      <w:r w:rsidRPr="00760EE2">
        <w:rPr>
          <w:b/>
          <w:bCs/>
          <w:spacing w:val="-4"/>
          <w:szCs w:val="24"/>
          <w:lang w:val="es-ES"/>
        </w:rPr>
        <w:t>HSDT (nếu có)</w:t>
      </w:r>
      <w:r w:rsidR="00FF1D75" w:rsidRPr="00760EE2">
        <w:rPr>
          <w:b/>
          <w:bCs/>
          <w:spacing w:val="-4"/>
          <w:szCs w:val="24"/>
          <w:lang w:val="es-ES"/>
        </w:rPr>
        <w:t xml:space="preserve">: </w:t>
      </w:r>
      <w:r w:rsidR="00504EF2" w:rsidRPr="00760EE2">
        <w:rPr>
          <w:b/>
          <w:bCs/>
          <w:spacing w:val="-4"/>
          <w:szCs w:val="24"/>
          <w:lang w:val="es-ES"/>
        </w:rPr>
        <w:t>Không áp dụng</w:t>
      </w:r>
    </w:p>
    <w:sectPr w:rsidR="00275268" w:rsidRPr="00F2213B" w:rsidSect="00913151">
      <w:headerReference w:type="default" r:id="rId8"/>
      <w:footnotePr>
        <w:numRestart w:val="eachPage"/>
      </w:footnotePr>
      <w:pgSz w:w="11907" w:h="16839" w:code="9"/>
      <w:pgMar w:top="1134" w:right="851" w:bottom="851" w:left="1701" w:header="567" w:footer="567" w:gutter="0"/>
      <w:pgNumType w:start="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F0BFB" w14:textId="77777777" w:rsidR="008B6056" w:rsidRDefault="008B6056" w:rsidP="00E05AF1">
      <w:r>
        <w:separator/>
      </w:r>
    </w:p>
  </w:endnote>
  <w:endnote w:type="continuationSeparator" w:id="0">
    <w:p w14:paraId="1816EBBA" w14:textId="77777777" w:rsidR="008B6056" w:rsidRDefault="008B6056"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40002FF" w:usb1="0000001B" w:usb2="00000000" w:usb3="00000000" w:csb0="0000019F"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roman"/>
    <w:pitch w:val="variable"/>
    <w:sig w:usb0="20000A87" w:usb1="08000000" w:usb2="00000008" w:usb3="00000000" w:csb0="00000101" w:csb1="00000000"/>
  </w:font>
  <w:font w:name=".VnArial">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66502" w14:textId="77777777" w:rsidR="008B6056" w:rsidRDefault="008B6056" w:rsidP="00E05AF1">
      <w:r>
        <w:separator/>
      </w:r>
    </w:p>
  </w:footnote>
  <w:footnote w:type="continuationSeparator" w:id="0">
    <w:p w14:paraId="3E6998C0" w14:textId="77777777" w:rsidR="008B6056" w:rsidRDefault="008B6056" w:rsidP="00E0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12CBC" w14:textId="2D636D73" w:rsidR="007C19E9" w:rsidRPr="007C19E9" w:rsidRDefault="007C19E9">
    <w:pPr>
      <w:pStyle w:val="Header"/>
      <w:jc w:val="center"/>
      <w:rPr>
        <w:sz w:val="24"/>
        <w:szCs w:val="24"/>
      </w:rPr>
    </w:pPr>
    <w:r w:rsidRPr="007C19E9">
      <w:rPr>
        <w:sz w:val="24"/>
        <w:szCs w:val="24"/>
      </w:rPr>
      <w:fldChar w:fldCharType="begin"/>
    </w:r>
    <w:r w:rsidRPr="007C19E9">
      <w:rPr>
        <w:sz w:val="24"/>
        <w:szCs w:val="24"/>
      </w:rPr>
      <w:instrText xml:space="preserve"> PAGE   \* MERGEFORMAT </w:instrText>
    </w:r>
    <w:r w:rsidRPr="007C19E9">
      <w:rPr>
        <w:sz w:val="24"/>
        <w:szCs w:val="24"/>
      </w:rPr>
      <w:fldChar w:fldCharType="separate"/>
    </w:r>
    <w:r w:rsidR="0083035B">
      <w:rPr>
        <w:noProof/>
        <w:sz w:val="24"/>
        <w:szCs w:val="24"/>
      </w:rPr>
      <w:t>42</w:t>
    </w:r>
    <w:r w:rsidRPr="007C19E9">
      <w:rPr>
        <w:noProof/>
        <w:sz w:val="24"/>
        <w:szCs w:val="24"/>
      </w:rPr>
      <w:fldChar w:fldCharType="end"/>
    </w:r>
  </w:p>
  <w:p w14:paraId="6CCDD2A1" w14:textId="77777777" w:rsidR="007C19E9" w:rsidRDefault="007C19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8442050"/>
    <w:multiLevelType w:val="hybridMultilevel"/>
    <w:tmpl w:val="5C9AF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10"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2"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3"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2DA30888"/>
    <w:multiLevelType w:val="hybridMultilevel"/>
    <w:tmpl w:val="42CE668C"/>
    <w:lvl w:ilvl="0" w:tplc="950C64A6">
      <w:start w:val="1"/>
      <w:numFmt w:val="decimal"/>
      <w:lvlText w:val="2.%1"/>
      <w:lvlJc w:val="left"/>
      <w:pPr>
        <w:ind w:left="1070"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5"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6"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9"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4"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6"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7"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4102FA0"/>
    <w:multiLevelType w:val="hybridMultilevel"/>
    <w:tmpl w:val="633432B8"/>
    <w:lvl w:ilvl="0" w:tplc="260848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30"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1" w15:restartNumberingAfterBreak="0">
    <w:nsid w:val="6AA20AD5"/>
    <w:multiLevelType w:val="hybridMultilevel"/>
    <w:tmpl w:val="BAB893A4"/>
    <w:lvl w:ilvl="0" w:tplc="0582B582">
      <w:start w:val="1"/>
      <w:numFmt w:val="decimal"/>
      <w:lvlText w:val="%1."/>
      <w:lvlJc w:val="left"/>
      <w:pPr>
        <w:ind w:left="893" w:hanging="360"/>
      </w:pPr>
      <w:rPr>
        <w:rFonts w:hint="default"/>
        <w:b/>
        <w:sz w:val="26"/>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32"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3"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4" w15:restartNumberingAfterBreak="0">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9"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40"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2"/>
  </w:num>
  <w:num w:numId="3">
    <w:abstractNumId w:val="7"/>
  </w:num>
  <w:num w:numId="4">
    <w:abstractNumId w:val="25"/>
  </w:num>
  <w:num w:numId="5">
    <w:abstractNumId w:val="38"/>
  </w:num>
  <w:num w:numId="6">
    <w:abstractNumId w:val="15"/>
  </w:num>
  <w:num w:numId="7">
    <w:abstractNumId w:val="32"/>
  </w:num>
  <w:num w:numId="8">
    <w:abstractNumId w:val="12"/>
  </w:num>
  <w:num w:numId="9">
    <w:abstractNumId w:val="29"/>
  </w:num>
  <w:num w:numId="10">
    <w:abstractNumId w:val="27"/>
  </w:num>
  <w:num w:numId="11">
    <w:abstractNumId w:val="40"/>
  </w:num>
  <w:num w:numId="12">
    <w:abstractNumId w:val="4"/>
  </w:num>
  <w:num w:numId="13">
    <w:abstractNumId w:val="2"/>
  </w:num>
  <w:num w:numId="14">
    <w:abstractNumId w:val="39"/>
  </w:num>
  <w:num w:numId="15">
    <w:abstractNumId w:val="33"/>
  </w:num>
  <w:num w:numId="16">
    <w:abstractNumId w:val="3"/>
  </w:num>
  <w:num w:numId="17">
    <w:abstractNumId w:val="18"/>
  </w:num>
  <w:num w:numId="18">
    <w:abstractNumId w:val="23"/>
  </w:num>
  <w:num w:numId="19">
    <w:abstractNumId w:val="30"/>
  </w:num>
  <w:num w:numId="20">
    <w:abstractNumId w:val="26"/>
  </w:num>
  <w:num w:numId="21">
    <w:abstractNumId w:val="16"/>
  </w:num>
  <w:num w:numId="22">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6"/>
  </w:num>
  <w:num w:numId="25">
    <w:abstractNumId w:val="36"/>
  </w:num>
  <w:num w:numId="26">
    <w:abstractNumId w:val="17"/>
  </w:num>
  <w:num w:numId="27">
    <w:abstractNumId w:val="21"/>
  </w:num>
  <w:num w:numId="28">
    <w:abstractNumId w:val="35"/>
  </w:num>
  <w:num w:numId="29">
    <w:abstractNumId w:val="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
  </w:num>
  <w:num w:numId="34">
    <w:abstractNumId w:val="9"/>
  </w:num>
  <w:num w:numId="35">
    <w:abstractNumId w:val="24"/>
  </w:num>
  <w:num w:numId="36">
    <w:abstractNumId w:val="10"/>
  </w:num>
  <w:num w:numId="37">
    <w:abstractNumId w:val="19"/>
  </w:num>
  <w:num w:numId="38">
    <w:abstractNumId w:val="37"/>
  </w:num>
  <w:num w:numId="39">
    <w:abstractNumId w:val="34"/>
  </w:num>
  <w:num w:numId="40">
    <w:abstractNumId w:val="28"/>
  </w:num>
  <w:num w:numId="41">
    <w:abstractNumId w:val="14"/>
  </w:num>
  <w:num w:numId="42">
    <w:abstractNumId w:val="8"/>
  </w:num>
  <w:num w:numId="43">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4"/>
  <w:hideSpellingErrors/>
  <w:hideGrammatical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475"/>
    <w:rsid w:val="0000081C"/>
    <w:rsid w:val="00003980"/>
    <w:rsid w:val="000039A1"/>
    <w:rsid w:val="000046F4"/>
    <w:rsid w:val="000047A8"/>
    <w:rsid w:val="00006BCF"/>
    <w:rsid w:val="00006ECE"/>
    <w:rsid w:val="00010453"/>
    <w:rsid w:val="00011587"/>
    <w:rsid w:val="00013602"/>
    <w:rsid w:val="00013963"/>
    <w:rsid w:val="000152D0"/>
    <w:rsid w:val="00016527"/>
    <w:rsid w:val="000171A5"/>
    <w:rsid w:val="00017C07"/>
    <w:rsid w:val="00017C46"/>
    <w:rsid w:val="00020E91"/>
    <w:rsid w:val="000217F7"/>
    <w:rsid w:val="00023AC4"/>
    <w:rsid w:val="00025ACE"/>
    <w:rsid w:val="00026D34"/>
    <w:rsid w:val="00030C05"/>
    <w:rsid w:val="00030C38"/>
    <w:rsid w:val="00030F32"/>
    <w:rsid w:val="00031DF2"/>
    <w:rsid w:val="000325E5"/>
    <w:rsid w:val="0003301E"/>
    <w:rsid w:val="00033A34"/>
    <w:rsid w:val="0003579E"/>
    <w:rsid w:val="00036ACC"/>
    <w:rsid w:val="0003722B"/>
    <w:rsid w:val="0003781A"/>
    <w:rsid w:val="00037B6A"/>
    <w:rsid w:val="00037DCC"/>
    <w:rsid w:val="00040196"/>
    <w:rsid w:val="0004033F"/>
    <w:rsid w:val="0004162F"/>
    <w:rsid w:val="00042850"/>
    <w:rsid w:val="0004331C"/>
    <w:rsid w:val="000445B4"/>
    <w:rsid w:val="00044C27"/>
    <w:rsid w:val="00044CCB"/>
    <w:rsid w:val="0004504E"/>
    <w:rsid w:val="000451E0"/>
    <w:rsid w:val="00045763"/>
    <w:rsid w:val="00046108"/>
    <w:rsid w:val="00046327"/>
    <w:rsid w:val="00046718"/>
    <w:rsid w:val="00046C59"/>
    <w:rsid w:val="000500BF"/>
    <w:rsid w:val="00050C59"/>
    <w:rsid w:val="000511CF"/>
    <w:rsid w:val="0005149E"/>
    <w:rsid w:val="00051598"/>
    <w:rsid w:val="00051A95"/>
    <w:rsid w:val="00051D1B"/>
    <w:rsid w:val="00052527"/>
    <w:rsid w:val="000558A5"/>
    <w:rsid w:val="0005663E"/>
    <w:rsid w:val="00060436"/>
    <w:rsid w:val="000615E1"/>
    <w:rsid w:val="00061C9C"/>
    <w:rsid w:val="00062A4E"/>
    <w:rsid w:val="00062C92"/>
    <w:rsid w:val="00062E15"/>
    <w:rsid w:val="00062E78"/>
    <w:rsid w:val="00064CD5"/>
    <w:rsid w:val="00065093"/>
    <w:rsid w:val="000660C8"/>
    <w:rsid w:val="0006788B"/>
    <w:rsid w:val="00071472"/>
    <w:rsid w:val="0007254E"/>
    <w:rsid w:val="000726D3"/>
    <w:rsid w:val="0007390E"/>
    <w:rsid w:val="00073934"/>
    <w:rsid w:val="00073EAF"/>
    <w:rsid w:val="00075C1D"/>
    <w:rsid w:val="00075F6A"/>
    <w:rsid w:val="00076581"/>
    <w:rsid w:val="000766BF"/>
    <w:rsid w:val="000773CC"/>
    <w:rsid w:val="0007767D"/>
    <w:rsid w:val="00077BA1"/>
    <w:rsid w:val="00080364"/>
    <w:rsid w:val="00080DDE"/>
    <w:rsid w:val="00082DD6"/>
    <w:rsid w:val="00083A6B"/>
    <w:rsid w:val="00083DE7"/>
    <w:rsid w:val="0008541D"/>
    <w:rsid w:val="00085E9E"/>
    <w:rsid w:val="000879AB"/>
    <w:rsid w:val="000901DF"/>
    <w:rsid w:val="00090803"/>
    <w:rsid w:val="000908C8"/>
    <w:rsid w:val="00090F54"/>
    <w:rsid w:val="00094CDC"/>
    <w:rsid w:val="00094E44"/>
    <w:rsid w:val="00096A4E"/>
    <w:rsid w:val="00097411"/>
    <w:rsid w:val="00097604"/>
    <w:rsid w:val="000A12DE"/>
    <w:rsid w:val="000A1510"/>
    <w:rsid w:val="000A157B"/>
    <w:rsid w:val="000A160B"/>
    <w:rsid w:val="000A202A"/>
    <w:rsid w:val="000A295B"/>
    <w:rsid w:val="000A2DE1"/>
    <w:rsid w:val="000A32A2"/>
    <w:rsid w:val="000A3D8F"/>
    <w:rsid w:val="000A52EF"/>
    <w:rsid w:val="000A57A6"/>
    <w:rsid w:val="000A7251"/>
    <w:rsid w:val="000A74D2"/>
    <w:rsid w:val="000A7C2B"/>
    <w:rsid w:val="000B0092"/>
    <w:rsid w:val="000B03A4"/>
    <w:rsid w:val="000B03B0"/>
    <w:rsid w:val="000B0B61"/>
    <w:rsid w:val="000B1574"/>
    <w:rsid w:val="000B1C84"/>
    <w:rsid w:val="000B2306"/>
    <w:rsid w:val="000B2F1E"/>
    <w:rsid w:val="000B3162"/>
    <w:rsid w:val="000B397F"/>
    <w:rsid w:val="000B3EB7"/>
    <w:rsid w:val="000B59E3"/>
    <w:rsid w:val="000B68D1"/>
    <w:rsid w:val="000C1B89"/>
    <w:rsid w:val="000C1C48"/>
    <w:rsid w:val="000C341B"/>
    <w:rsid w:val="000C36A4"/>
    <w:rsid w:val="000C4699"/>
    <w:rsid w:val="000C692E"/>
    <w:rsid w:val="000D03E4"/>
    <w:rsid w:val="000D0FC3"/>
    <w:rsid w:val="000D11E2"/>
    <w:rsid w:val="000D16C0"/>
    <w:rsid w:val="000D1CA1"/>
    <w:rsid w:val="000D2543"/>
    <w:rsid w:val="000D52E6"/>
    <w:rsid w:val="000D5CF4"/>
    <w:rsid w:val="000D5D1D"/>
    <w:rsid w:val="000D7C25"/>
    <w:rsid w:val="000E0AFD"/>
    <w:rsid w:val="000E1C5C"/>
    <w:rsid w:val="000E32C5"/>
    <w:rsid w:val="000E4907"/>
    <w:rsid w:val="000E4D3A"/>
    <w:rsid w:val="000E5908"/>
    <w:rsid w:val="000E5BFC"/>
    <w:rsid w:val="000E6D64"/>
    <w:rsid w:val="000E7596"/>
    <w:rsid w:val="000F02E5"/>
    <w:rsid w:val="000F0B6D"/>
    <w:rsid w:val="000F10EE"/>
    <w:rsid w:val="000F3943"/>
    <w:rsid w:val="000F3E30"/>
    <w:rsid w:val="000F543B"/>
    <w:rsid w:val="000F5860"/>
    <w:rsid w:val="000F5A3F"/>
    <w:rsid w:val="000F77D0"/>
    <w:rsid w:val="0010491A"/>
    <w:rsid w:val="00105154"/>
    <w:rsid w:val="0010620C"/>
    <w:rsid w:val="00110404"/>
    <w:rsid w:val="0011074F"/>
    <w:rsid w:val="001107C4"/>
    <w:rsid w:val="00110C87"/>
    <w:rsid w:val="0011171C"/>
    <w:rsid w:val="00112BFB"/>
    <w:rsid w:val="00115A40"/>
    <w:rsid w:val="00116E6E"/>
    <w:rsid w:val="00116F64"/>
    <w:rsid w:val="0011710F"/>
    <w:rsid w:val="00117B91"/>
    <w:rsid w:val="00120ABB"/>
    <w:rsid w:val="0012280C"/>
    <w:rsid w:val="00122EDC"/>
    <w:rsid w:val="001235D8"/>
    <w:rsid w:val="00124787"/>
    <w:rsid w:val="00125DE4"/>
    <w:rsid w:val="00126F0F"/>
    <w:rsid w:val="00130942"/>
    <w:rsid w:val="0013188D"/>
    <w:rsid w:val="00131A21"/>
    <w:rsid w:val="00133703"/>
    <w:rsid w:val="00133E6A"/>
    <w:rsid w:val="00135DEF"/>
    <w:rsid w:val="0013739D"/>
    <w:rsid w:val="0013791B"/>
    <w:rsid w:val="001405E4"/>
    <w:rsid w:val="001412DB"/>
    <w:rsid w:val="00141396"/>
    <w:rsid w:val="001413F0"/>
    <w:rsid w:val="00141F25"/>
    <w:rsid w:val="001424BB"/>
    <w:rsid w:val="00142A65"/>
    <w:rsid w:val="00142B69"/>
    <w:rsid w:val="00143921"/>
    <w:rsid w:val="0014474E"/>
    <w:rsid w:val="00145294"/>
    <w:rsid w:val="00146166"/>
    <w:rsid w:val="00152936"/>
    <w:rsid w:val="00152AF7"/>
    <w:rsid w:val="00155799"/>
    <w:rsid w:val="00156ABB"/>
    <w:rsid w:val="00157213"/>
    <w:rsid w:val="001578B7"/>
    <w:rsid w:val="00157D52"/>
    <w:rsid w:val="0016114D"/>
    <w:rsid w:val="001613EE"/>
    <w:rsid w:val="00161E8C"/>
    <w:rsid w:val="001620F7"/>
    <w:rsid w:val="00162645"/>
    <w:rsid w:val="00162787"/>
    <w:rsid w:val="00162C22"/>
    <w:rsid w:val="00162FF3"/>
    <w:rsid w:val="0016453E"/>
    <w:rsid w:val="001653EA"/>
    <w:rsid w:val="00166173"/>
    <w:rsid w:val="001669A5"/>
    <w:rsid w:val="00167E55"/>
    <w:rsid w:val="00170ACE"/>
    <w:rsid w:val="00171BF3"/>
    <w:rsid w:val="00171D97"/>
    <w:rsid w:val="001727CE"/>
    <w:rsid w:val="00174621"/>
    <w:rsid w:val="001754E3"/>
    <w:rsid w:val="00175E1B"/>
    <w:rsid w:val="001766E5"/>
    <w:rsid w:val="001767CC"/>
    <w:rsid w:val="001802F6"/>
    <w:rsid w:val="001824BA"/>
    <w:rsid w:val="00182B92"/>
    <w:rsid w:val="00183A8C"/>
    <w:rsid w:val="00184EE6"/>
    <w:rsid w:val="0018537A"/>
    <w:rsid w:val="00185C7C"/>
    <w:rsid w:val="0018772F"/>
    <w:rsid w:val="00187835"/>
    <w:rsid w:val="0018787C"/>
    <w:rsid w:val="0019136D"/>
    <w:rsid w:val="00191698"/>
    <w:rsid w:val="001920B1"/>
    <w:rsid w:val="00193905"/>
    <w:rsid w:val="00193EB9"/>
    <w:rsid w:val="00196301"/>
    <w:rsid w:val="00197855"/>
    <w:rsid w:val="00197910"/>
    <w:rsid w:val="00197C27"/>
    <w:rsid w:val="001A05A2"/>
    <w:rsid w:val="001A1C8F"/>
    <w:rsid w:val="001A2004"/>
    <w:rsid w:val="001A22D0"/>
    <w:rsid w:val="001A23B4"/>
    <w:rsid w:val="001A34CF"/>
    <w:rsid w:val="001A7F7F"/>
    <w:rsid w:val="001B0916"/>
    <w:rsid w:val="001B0A12"/>
    <w:rsid w:val="001B1965"/>
    <w:rsid w:val="001B20A8"/>
    <w:rsid w:val="001B2A68"/>
    <w:rsid w:val="001B2F1B"/>
    <w:rsid w:val="001B3382"/>
    <w:rsid w:val="001B3974"/>
    <w:rsid w:val="001B5BCE"/>
    <w:rsid w:val="001B60E5"/>
    <w:rsid w:val="001B64DD"/>
    <w:rsid w:val="001B6930"/>
    <w:rsid w:val="001C05DF"/>
    <w:rsid w:val="001C0731"/>
    <w:rsid w:val="001C223D"/>
    <w:rsid w:val="001C2D5A"/>
    <w:rsid w:val="001C346D"/>
    <w:rsid w:val="001C452E"/>
    <w:rsid w:val="001C4A35"/>
    <w:rsid w:val="001C600B"/>
    <w:rsid w:val="001C6062"/>
    <w:rsid w:val="001C6840"/>
    <w:rsid w:val="001C7E90"/>
    <w:rsid w:val="001D00E0"/>
    <w:rsid w:val="001D1325"/>
    <w:rsid w:val="001D26DC"/>
    <w:rsid w:val="001D3D4C"/>
    <w:rsid w:val="001D5B6A"/>
    <w:rsid w:val="001D5FC0"/>
    <w:rsid w:val="001D70A0"/>
    <w:rsid w:val="001D723E"/>
    <w:rsid w:val="001D7742"/>
    <w:rsid w:val="001D78C4"/>
    <w:rsid w:val="001E0A5C"/>
    <w:rsid w:val="001E1323"/>
    <w:rsid w:val="001E1890"/>
    <w:rsid w:val="001E2621"/>
    <w:rsid w:val="001E29D6"/>
    <w:rsid w:val="001E523A"/>
    <w:rsid w:val="001E5CFB"/>
    <w:rsid w:val="001E5EF4"/>
    <w:rsid w:val="001E5F88"/>
    <w:rsid w:val="001E746F"/>
    <w:rsid w:val="001E7AAD"/>
    <w:rsid w:val="001E7C8A"/>
    <w:rsid w:val="001F0A37"/>
    <w:rsid w:val="001F1191"/>
    <w:rsid w:val="001F157A"/>
    <w:rsid w:val="001F1D39"/>
    <w:rsid w:val="001F57FE"/>
    <w:rsid w:val="001F6D3C"/>
    <w:rsid w:val="001F71F8"/>
    <w:rsid w:val="00200054"/>
    <w:rsid w:val="00200BC1"/>
    <w:rsid w:val="00201130"/>
    <w:rsid w:val="00201316"/>
    <w:rsid w:val="00201843"/>
    <w:rsid w:val="0020325E"/>
    <w:rsid w:val="00205029"/>
    <w:rsid w:val="002054A4"/>
    <w:rsid w:val="00205DB0"/>
    <w:rsid w:val="00206C3D"/>
    <w:rsid w:val="00206E9E"/>
    <w:rsid w:val="00207CA2"/>
    <w:rsid w:val="00207F4A"/>
    <w:rsid w:val="002102F9"/>
    <w:rsid w:val="00210863"/>
    <w:rsid w:val="0021108E"/>
    <w:rsid w:val="0021194B"/>
    <w:rsid w:val="00211FC7"/>
    <w:rsid w:val="00212BC0"/>
    <w:rsid w:val="00212C20"/>
    <w:rsid w:val="00212E4D"/>
    <w:rsid w:val="0021319F"/>
    <w:rsid w:val="00213E69"/>
    <w:rsid w:val="00213E6C"/>
    <w:rsid w:val="0021435B"/>
    <w:rsid w:val="0021468E"/>
    <w:rsid w:val="0021596C"/>
    <w:rsid w:val="00215C5C"/>
    <w:rsid w:val="002205A6"/>
    <w:rsid w:val="0022187E"/>
    <w:rsid w:val="00221C8B"/>
    <w:rsid w:val="00222930"/>
    <w:rsid w:val="002231AD"/>
    <w:rsid w:val="00223747"/>
    <w:rsid w:val="00223CC3"/>
    <w:rsid w:val="00223DB8"/>
    <w:rsid w:val="002254B5"/>
    <w:rsid w:val="00225656"/>
    <w:rsid w:val="0022579B"/>
    <w:rsid w:val="0022619B"/>
    <w:rsid w:val="00226994"/>
    <w:rsid w:val="002269AF"/>
    <w:rsid w:val="00226E2D"/>
    <w:rsid w:val="00227D2C"/>
    <w:rsid w:val="002306F9"/>
    <w:rsid w:val="002317B5"/>
    <w:rsid w:val="00231D5B"/>
    <w:rsid w:val="00232054"/>
    <w:rsid w:val="00233167"/>
    <w:rsid w:val="00233458"/>
    <w:rsid w:val="00234431"/>
    <w:rsid w:val="00236129"/>
    <w:rsid w:val="0023634C"/>
    <w:rsid w:val="00236689"/>
    <w:rsid w:val="00236E0D"/>
    <w:rsid w:val="00236F68"/>
    <w:rsid w:val="00237B25"/>
    <w:rsid w:val="00240245"/>
    <w:rsid w:val="002407F3"/>
    <w:rsid w:val="0024138C"/>
    <w:rsid w:val="002415B4"/>
    <w:rsid w:val="002415DE"/>
    <w:rsid w:val="00241A73"/>
    <w:rsid w:val="00242442"/>
    <w:rsid w:val="00243483"/>
    <w:rsid w:val="00243983"/>
    <w:rsid w:val="00244F8B"/>
    <w:rsid w:val="002452D7"/>
    <w:rsid w:val="00246533"/>
    <w:rsid w:val="002468B4"/>
    <w:rsid w:val="00251349"/>
    <w:rsid w:val="00252FE0"/>
    <w:rsid w:val="002540ED"/>
    <w:rsid w:val="002544AD"/>
    <w:rsid w:val="00256144"/>
    <w:rsid w:val="00256214"/>
    <w:rsid w:val="0025662C"/>
    <w:rsid w:val="00256FFA"/>
    <w:rsid w:val="00257C8D"/>
    <w:rsid w:val="00257CEB"/>
    <w:rsid w:val="0026124F"/>
    <w:rsid w:val="0026240A"/>
    <w:rsid w:val="0026259E"/>
    <w:rsid w:val="00264344"/>
    <w:rsid w:val="00264882"/>
    <w:rsid w:val="002651E9"/>
    <w:rsid w:val="00265659"/>
    <w:rsid w:val="00265DD3"/>
    <w:rsid w:val="00266335"/>
    <w:rsid w:val="00267ACF"/>
    <w:rsid w:val="002706EB"/>
    <w:rsid w:val="00270750"/>
    <w:rsid w:val="00270799"/>
    <w:rsid w:val="00270C0E"/>
    <w:rsid w:val="00271D4E"/>
    <w:rsid w:val="002723D6"/>
    <w:rsid w:val="00272AFA"/>
    <w:rsid w:val="002741F1"/>
    <w:rsid w:val="0027489D"/>
    <w:rsid w:val="0027495A"/>
    <w:rsid w:val="00275268"/>
    <w:rsid w:val="00275477"/>
    <w:rsid w:val="002759B8"/>
    <w:rsid w:val="002769DC"/>
    <w:rsid w:val="002776C7"/>
    <w:rsid w:val="0027771A"/>
    <w:rsid w:val="00277D1F"/>
    <w:rsid w:val="00280DAF"/>
    <w:rsid w:val="002834F2"/>
    <w:rsid w:val="00283982"/>
    <w:rsid w:val="002847FB"/>
    <w:rsid w:val="00285DC4"/>
    <w:rsid w:val="002868A0"/>
    <w:rsid w:val="002878B0"/>
    <w:rsid w:val="002904BB"/>
    <w:rsid w:val="002906EE"/>
    <w:rsid w:val="00290790"/>
    <w:rsid w:val="00292019"/>
    <w:rsid w:val="00292A27"/>
    <w:rsid w:val="002932EE"/>
    <w:rsid w:val="002945B1"/>
    <w:rsid w:val="002946C2"/>
    <w:rsid w:val="00295656"/>
    <w:rsid w:val="00297BFC"/>
    <w:rsid w:val="002A082E"/>
    <w:rsid w:val="002A0838"/>
    <w:rsid w:val="002A1532"/>
    <w:rsid w:val="002A178E"/>
    <w:rsid w:val="002A20C0"/>
    <w:rsid w:val="002A21D1"/>
    <w:rsid w:val="002A28A5"/>
    <w:rsid w:val="002A44B2"/>
    <w:rsid w:val="002A50CB"/>
    <w:rsid w:val="002A553A"/>
    <w:rsid w:val="002A65D3"/>
    <w:rsid w:val="002A76F3"/>
    <w:rsid w:val="002A77A0"/>
    <w:rsid w:val="002B068D"/>
    <w:rsid w:val="002B081A"/>
    <w:rsid w:val="002B09A8"/>
    <w:rsid w:val="002B1486"/>
    <w:rsid w:val="002B1B30"/>
    <w:rsid w:val="002B1F45"/>
    <w:rsid w:val="002B26AA"/>
    <w:rsid w:val="002B272E"/>
    <w:rsid w:val="002B2BBC"/>
    <w:rsid w:val="002B3972"/>
    <w:rsid w:val="002B3CA9"/>
    <w:rsid w:val="002B407D"/>
    <w:rsid w:val="002B48C7"/>
    <w:rsid w:val="002B5122"/>
    <w:rsid w:val="002B54AA"/>
    <w:rsid w:val="002B5733"/>
    <w:rsid w:val="002B5A34"/>
    <w:rsid w:val="002B64AC"/>
    <w:rsid w:val="002B79F5"/>
    <w:rsid w:val="002C015C"/>
    <w:rsid w:val="002C04CC"/>
    <w:rsid w:val="002C163F"/>
    <w:rsid w:val="002C2B99"/>
    <w:rsid w:val="002C385B"/>
    <w:rsid w:val="002C47E4"/>
    <w:rsid w:val="002C5BF8"/>
    <w:rsid w:val="002C5C38"/>
    <w:rsid w:val="002C7CB5"/>
    <w:rsid w:val="002D0560"/>
    <w:rsid w:val="002D0BB0"/>
    <w:rsid w:val="002D0F85"/>
    <w:rsid w:val="002D1BB8"/>
    <w:rsid w:val="002D247D"/>
    <w:rsid w:val="002D25B8"/>
    <w:rsid w:val="002D2C6A"/>
    <w:rsid w:val="002D4361"/>
    <w:rsid w:val="002D4374"/>
    <w:rsid w:val="002D5221"/>
    <w:rsid w:val="002D7535"/>
    <w:rsid w:val="002E0380"/>
    <w:rsid w:val="002E066E"/>
    <w:rsid w:val="002E092A"/>
    <w:rsid w:val="002E2242"/>
    <w:rsid w:val="002E2838"/>
    <w:rsid w:val="002E2B68"/>
    <w:rsid w:val="002E2F22"/>
    <w:rsid w:val="002E3030"/>
    <w:rsid w:val="002E3838"/>
    <w:rsid w:val="002E3C93"/>
    <w:rsid w:val="002E4DBB"/>
    <w:rsid w:val="002E5C67"/>
    <w:rsid w:val="002E5EF9"/>
    <w:rsid w:val="002E6272"/>
    <w:rsid w:val="002E6CA0"/>
    <w:rsid w:val="002E73F0"/>
    <w:rsid w:val="002F122E"/>
    <w:rsid w:val="002F182C"/>
    <w:rsid w:val="002F30B8"/>
    <w:rsid w:val="002F35E1"/>
    <w:rsid w:val="00301BD4"/>
    <w:rsid w:val="003023E2"/>
    <w:rsid w:val="00303A42"/>
    <w:rsid w:val="0030639F"/>
    <w:rsid w:val="00306C72"/>
    <w:rsid w:val="003075EC"/>
    <w:rsid w:val="00310E7A"/>
    <w:rsid w:val="00311664"/>
    <w:rsid w:val="00312164"/>
    <w:rsid w:val="003142F2"/>
    <w:rsid w:val="00316747"/>
    <w:rsid w:val="00317601"/>
    <w:rsid w:val="00317C87"/>
    <w:rsid w:val="00317F21"/>
    <w:rsid w:val="00320D58"/>
    <w:rsid w:val="00321E87"/>
    <w:rsid w:val="00322487"/>
    <w:rsid w:val="0032252B"/>
    <w:rsid w:val="0032268A"/>
    <w:rsid w:val="003226BF"/>
    <w:rsid w:val="003228B7"/>
    <w:rsid w:val="00323C0E"/>
    <w:rsid w:val="003247C2"/>
    <w:rsid w:val="00327418"/>
    <w:rsid w:val="003277FF"/>
    <w:rsid w:val="0033007E"/>
    <w:rsid w:val="00330AEF"/>
    <w:rsid w:val="00330C95"/>
    <w:rsid w:val="0033145B"/>
    <w:rsid w:val="003321FA"/>
    <w:rsid w:val="00334443"/>
    <w:rsid w:val="00334477"/>
    <w:rsid w:val="00334C85"/>
    <w:rsid w:val="00337F8B"/>
    <w:rsid w:val="00340AA8"/>
    <w:rsid w:val="003415D9"/>
    <w:rsid w:val="00342709"/>
    <w:rsid w:val="00342B4C"/>
    <w:rsid w:val="00342D96"/>
    <w:rsid w:val="00342D98"/>
    <w:rsid w:val="00350682"/>
    <w:rsid w:val="00351865"/>
    <w:rsid w:val="0035405B"/>
    <w:rsid w:val="0035446D"/>
    <w:rsid w:val="00357A47"/>
    <w:rsid w:val="003604F6"/>
    <w:rsid w:val="0036055F"/>
    <w:rsid w:val="00360FCC"/>
    <w:rsid w:val="00362F13"/>
    <w:rsid w:val="00364479"/>
    <w:rsid w:val="003647DB"/>
    <w:rsid w:val="003653A1"/>
    <w:rsid w:val="00365B91"/>
    <w:rsid w:val="00365F1D"/>
    <w:rsid w:val="00366860"/>
    <w:rsid w:val="00367459"/>
    <w:rsid w:val="00367C48"/>
    <w:rsid w:val="00370A23"/>
    <w:rsid w:val="00370E50"/>
    <w:rsid w:val="003717F3"/>
    <w:rsid w:val="00374C4A"/>
    <w:rsid w:val="00374F04"/>
    <w:rsid w:val="00375BAD"/>
    <w:rsid w:val="00376A5D"/>
    <w:rsid w:val="00376A68"/>
    <w:rsid w:val="00377506"/>
    <w:rsid w:val="00377C37"/>
    <w:rsid w:val="003806F7"/>
    <w:rsid w:val="00383F9B"/>
    <w:rsid w:val="0038711B"/>
    <w:rsid w:val="00391CD5"/>
    <w:rsid w:val="00392C8E"/>
    <w:rsid w:val="00393A94"/>
    <w:rsid w:val="003969B6"/>
    <w:rsid w:val="00397987"/>
    <w:rsid w:val="00397C9D"/>
    <w:rsid w:val="00397E7A"/>
    <w:rsid w:val="003A0895"/>
    <w:rsid w:val="003A0E7D"/>
    <w:rsid w:val="003A18D2"/>
    <w:rsid w:val="003A1A43"/>
    <w:rsid w:val="003A1BC8"/>
    <w:rsid w:val="003A1C64"/>
    <w:rsid w:val="003A2053"/>
    <w:rsid w:val="003A29E9"/>
    <w:rsid w:val="003A2C6B"/>
    <w:rsid w:val="003A3005"/>
    <w:rsid w:val="003A335C"/>
    <w:rsid w:val="003A3521"/>
    <w:rsid w:val="003A368A"/>
    <w:rsid w:val="003A4ACA"/>
    <w:rsid w:val="003A74D4"/>
    <w:rsid w:val="003B00F1"/>
    <w:rsid w:val="003B15A9"/>
    <w:rsid w:val="003B1971"/>
    <w:rsid w:val="003B21E2"/>
    <w:rsid w:val="003B2201"/>
    <w:rsid w:val="003B2897"/>
    <w:rsid w:val="003B33F8"/>
    <w:rsid w:val="003B3C17"/>
    <w:rsid w:val="003B4378"/>
    <w:rsid w:val="003B607E"/>
    <w:rsid w:val="003B75B6"/>
    <w:rsid w:val="003C005C"/>
    <w:rsid w:val="003C00B1"/>
    <w:rsid w:val="003C0B4B"/>
    <w:rsid w:val="003C15C2"/>
    <w:rsid w:val="003C18C4"/>
    <w:rsid w:val="003C1C9D"/>
    <w:rsid w:val="003C1E2F"/>
    <w:rsid w:val="003C2DC5"/>
    <w:rsid w:val="003C4626"/>
    <w:rsid w:val="003C51A4"/>
    <w:rsid w:val="003C5677"/>
    <w:rsid w:val="003C65F7"/>
    <w:rsid w:val="003C6743"/>
    <w:rsid w:val="003D0457"/>
    <w:rsid w:val="003D0DDA"/>
    <w:rsid w:val="003D12BE"/>
    <w:rsid w:val="003D16BF"/>
    <w:rsid w:val="003D1E8D"/>
    <w:rsid w:val="003D2128"/>
    <w:rsid w:val="003D2B60"/>
    <w:rsid w:val="003D3556"/>
    <w:rsid w:val="003D4125"/>
    <w:rsid w:val="003D454F"/>
    <w:rsid w:val="003D48AE"/>
    <w:rsid w:val="003D4FAF"/>
    <w:rsid w:val="003D66B8"/>
    <w:rsid w:val="003E106A"/>
    <w:rsid w:val="003E132B"/>
    <w:rsid w:val="003E14BD"/>
    <w:rsid w:val="003E25F0"/>
    <w:rsid w:val="003E25F7"/>
    <w:rsid w:val="003E2647"/>
    <w:rsid w:val="003E277C"/>
    <w:rsid w:val="003E3102"/>
    <w:rsid w:val="003E4DBF"/>
    <w:rsid w:val="003E54B2"/>
    <w:rsid w:val="003E5FF1"/>
    <w:rsid w:val="003E7A83"/>
    <w:rsid w:val="003F01F4"/>
    <w:rsid w:val="003F0ECE"/>
    <w:rsid w:val="003F136B"/>
    <w:rsid w:val="003F145E"/>
    <w:rsid w:val="003F1D79"/>
    <w:rsid w:val="003F2487"/>
    <w:rsid w:val="003F3BC8"/>
    <w:rsid w:val="003F5424"/>
    <w:rsid w:val="003F5B54"/>
    <w:rsid w:val="003F5E2B"/>
    <w:rsid w:val="003F6BEE"/>
    <w:rsid w:val="003F7517"/>
    <w:rsid w:val="003F7605"/>
    <w:rsid w:val="00400302"/>
    <w:rsid w:val="00401463"/>
    <w:rsid w:val="00402DF2"/>
    <w:rsid w:val="00403065"/>
    <w:rsid w:val="004040BC"/>
    <w:rsid w:val="00404A0B"/>
    <w:rsid w:val="004050AD"/>
    <w:rsid w:val="00405372"/>
    <w:rsid w:val="00405A44"/>
    <w:rsid w:val="00405E52"/>
    <w:rsid w:val="00410BE1"/>
    <w:rsid w:val="0041104A"/>
    <w:rsid w:val="00416CE2"/>
    <w:rsid w:val="00416EF6"/>
    <w:rsid w:val="004173B7"/>
    <w:rsid w:val="00417861"/>
    <w:rsid w:val="00421122"/>
    <w:rsid w:val="00421718"/>
    <w:rsid w:val="004226EB"/>
    <w:rsid w:val="00423CFE"/>
    <w:rsid w:val="0042461D"/>
    <w:rsid w:val="00424DA6"/>
    <w:rsid w:val="004266F3"/>
    <w:rsid w:val="004269FF"/>
    <w:rsid w:val="0042784E"/>
    <w:rsid w:val="004307BA"/>
    <w:rsid w:val="00430FB5"/>
    <w:rsid w:val="00431FA8"/>
    <w:rsid w:val="004334E0"/>
    <w:rsid w:val="0043445D"/>
    <w:rsid w:val="004357DE"/>
    <w:rsid w:val="00437C25"/>
    <w:rsid w:val="00440ABB"/>
    <w:rsid w:val="004415C6"/>
    <w:rsid w:val="0044176E"/>
    <w:rsid w:val="00445E41"/>
    <w:rsid w:val="004464CC"/>
    <w:rsid w:val="00446EE1"/>
    <w:rsid w:val="00451292"/>
    <w:rsid w:val="00451683"/>
    <w:rsid w:val="00452360"/>
    <w:rsid w:val="0045291D"/>
    <w:rsid w:val="0045300A"/>
    <w:rsid w:val="004531E1"/>
    <w:rsid w:val="0045369E"/>
    <w:rsid w:val="00453B36"/>
    <w:rsid w:val="00454238"/>
    <w:rsid w:val="0045594C"/>
    <w:rsid w:val="00455CC5"/>
    <w:rsid w:val="004561E0"/>
    <w:rsid w:val="00456C50"/>
    <w:rsid w:val="00457E43"/>
    <w:rsid w:val="00457FD2"/>
    <w:rsid w:val="00460A18"/>
    <w:rsid w:val="0046132E"/>
    <w:rsid w:val="00462267"/>
    <w:rsid w:val="0046264A"/>
    <w:rsid w:val="00462B87"/>
    <w:rsid w:val="00463582"/>
    <w:rsid w:val="00463AC6"/>
    <w:rsid w:val="00464499"/>
    <w:rsid w:val="004651D9"/>
    <w:rsid w:val="0046623C"/>
    <w:rsid w:val="00466E4C"/>
    <w:rsid w:val="00466F9E"/>
    <w:rsid w:val="00467BB7"/>
    <w:rsid w:val="004747BE"/>
    <w:rsid w:val="00475782"/>
    <w:rsid w:val="00476D14"/>
    <w:rsid w:val="004775BB"/>
    <w:rsid w:val="00477EF8"/>
    <w:rsid w:val="00481C3B"/>
    <w:rsid w:val="00482603"/>
    <w:rsid w:val="004833E7"/>
    <w:rsid w:val="00483EE3"/>
    <w:rsid w:val="00483FBB"/>
    <w:rsid w:val="00486BE6"/>
    <w:rsid w:val="004905D7"/>
    <w:rsid w:val="00490632"/>
    <w:rsid w:val="00490861"/>
    <w:rsid w:val="004920DE"/>
    <w:rsid w:val="00493D63"/>
    <w:rsid w:val="00494C66"/>
    <w:rsid w:val="0049507D"/>
    <w:rsid w:val="0049517A"/>
    <w:rsid w:val="00496CBC"/>
    <w:rsid w:val="00497C39"/>
    <w:rsid w:val="004A02EA"/>
    <w:rsid w:val="004A0798"/>
    <w:rsid w:val="004A13C0"/>
    <w:rsid w:val="004A1A71"/>
    <w:rsid w:val="004A308B"/>
    <w:rsid w:val="004A3684"/>
    <w:rsid w:val="004A4294"/>
    <w:rsid w:val="004A4906"/>
    <w:rsid w:val="004A4E86"/>
    <w:rsid w:val="004A6371"/>
    <w:rsid w:val="004A6A41"/>
    <w:rsid w:val="004A6FCB"/>
    <w:rsid w:val="004B3581"/>
    <w:rsid w:val="004B4245"/>
    <w:rsid w:val="004B49B3"/>
    <w:rsid w:val="004B6C92"/>
    <w:rsid w:val="004C0162"/>
    <w:rsid w:val="004C0249"/>
    <w:rsid w:val="004C03B0"/>
    <w:rsid w:val="004C1B63"/>
    <w:rsid w:val="004C23D6"/>
    <w:rsid w:val="004C2C4F"/>
    <w:rsid w:val="004C34E4"/>
    <w:rsid w:val="004C36AF"/>
    <w:rsid w:val="004C3992"/>
    <w:rsid w:val="004C4206"/>
    <w:rsid w:val="004C5AA6"/>
    <w:rsid w:val="004C69B9"/>
    <w:rsid w:val="004D0715"/>
    <w:rsid w:val="004D0FED"/>
    <w:rsid w:val="004D103A"/>
    <w:rsid w:val="004D1507"/>
    <w:rsid w:val="004D316E"/>
    <w:rsid w:val="004D36BD"/>
    <w:rsid w:val="004D3CC9"/>
    <w:rsid w:val="004D4777"/>
    <w:rsid w:val="004D549E"/>
    <w:rsid w:val="004D5D15"/>
    <w:rsid w:val="004D6596"/>
    <w:rsid w:val="004D6A32"/>
    <w:rsid w:val="004D6B69"/>
    <w:rsid w:val="004D71D7"/>
    <w:rsid w:val="004D7267"/>
    <w:rsid w:val="004E01DD"/>
    <w:rsid w:val="004E0528"/>
    <w:rsid w:val="004E3194"/>
    <w:rsid w:val="004E3B56"/>
    <w:rsid w:val="004E3CA7"/>
    <w:rsid w:val="004E49A2"/>
    <w:rsid w:val="004E55E6"/>
    <w:rsid w:val="004E664C"/>
    <w:rsid w:val="004E70E5"/>
    <w:rsid w:val="004E71D4"/>
    <w:rsid w:val="004F050A"/>
    <w:rsid w:val="004F0DA8"/>
    <w:rsid w:val="004F0FC0"/>
    <w:rsid w:val="004F10A1"/>
    <w:rsid w:val="004F1CB9"/>
    <w:rsid w:val="004F37C2"/>
    <w:rsid w:val="004F3F0F"/>
    <w:rsid w:val="004F4ECA"/>
    <w:rsid w:val="004F4F52"/>
    <w:rsid w:val="004F5ED2"/>
    <w:rsid w:val="004F6304"/>
    <w:rsid w:val="004F676E"/>
    <w:rsid w:val="004F6C34"/>
    <w:rsid w:val="005004F0"/>
    <w:rsid w:val="00501050"/>
    <w:rsid w:val="00501A1F"/>
    <w:rsid w:val="00501BA5"/>
    <w:rsid w:val="00502CA3"/>
    <w:rsid w:val="0050386F"/>
    <w:rsid w:val="00504053"/>
    <w:rsid w:val="00504D2D"/>
    <w:rsid w:val="00504EF2"/>
    <w:rsid w:val="00504F5C"/>
    <w:rsid w:val="005052E4"/>
    <w:rsid w:val="005054FF"/>
    <w:rsid w:val="005055BF"/>
    <w:rsid w:val="00506925"/>
    <w:rsid w:val="00506E24"/>
    <w:rsid w:val="00507CF3"/>
    <w:rsid w:val="005120BE"/>
    <w:rsid w:val="00513948"/>
    <w:rsid w:val="00514238"/>
    <w:rsid w:val="00514F7F"/>
    <w:rsid w:val="005169F8"/>
    <w:rsid w:val="00516F8B"/>
    <w:rsid w:val="005173A1"/>
    <w:rsid w:val="00517ED2"/>
    <w:rsid w:val="0052075E"/>
    <w:rsid w:val="005209F1"/>
    <w:rsid w:val="00520BCB"/>
    <w:rsid w:val="00523014"/>
    <w:rsid w:val="00523B42"/>
    <w:rsid w:val="005253EC"/>
    <w:rsid w:val="00525E92"/>
    <w:rsid w:val="005261CF"/>
    <w:rsid w:val="00526222"/>
    <w:rsid w:val="00527724"/>
    <w:rsid w:val="00527ACE"/>
    <w:rsid w:val="00527C30"/>
    <w:rsid w:val="00527DD3"/>
    <w:rsid w:val="00530166"/>
    <w:rsid w:val="00530643"/>
    <w:rsid w:val="00530A10"/>
    <w:rsid w:val="00530D7D"/>
    <w:rsid w:val="00530F67"/>
    <w:rsid w:val="005325C8"/>
    <w:rsid w:val="005329D9"/>
    <w:rsid w:val="00533761"/>
    <w:rsid w:val="00534B1B"/>
    <w:rsid w:val="00535A79"/>
    <w:rsid w:val="00536D71"/>
    <w:rsid w:val="005400D5"/>
    <w:rsid w:val="005439D9"/>
    <w:rsid w:val="00546D59"/>
    <w:rsid w:val="005471FD"/>
    <w:rsid w:val="00547D17"/>
    <w:rsid w:val="00547EB0"/>
    <w:rsid w:val="00550C05"/>
    <w:rsid w:val="00551103"/>
    <w:rsid w:val="00552F5B"/>
    <w:rsid w:val="005530B6"/>
    <w:rsid w:val="0055315A"/>
    <w:rsid w:val="00553E83"/>
    <w:rsid w:val="005544BB"/>
    <w:rsid w:val="00554627"/>
    <w:rsid w:val="0055493C"/>
    <w:rsid w:val="00554BF5"/>
    <w:rsid w:val="00554DEF"/>
    <w:rsid w:val="00554FAB"/>
    <w:rsid w:val="005552BD"/>
    <w:rsid w:val="005554A0"/>
    <w:rsid w:val="0055582F"/>
    <w:rsid w:val="00556A34"/>
    <w:rsid w:val="005572D7"/>
    <w:rsid w:val="00557730"/>
    <w:rsid w:val="005601A7"/>
    <w:rsid w:val="00561EB8"/>
    <w:rsid w:val="00561F2D"/>
    <w:rsid w:val="0056267A"/>
    <w:rsid w:val="00562A69"/>
    <w:rsid w:val="00563DD6"/>
    <w:rsid w:val="00564096"/>
    <w:rsid w:val="00564598"/>
    <w:rsid w:val="00565AA0"/>
    <w:rsid w:val="00565E2F"/>
    <w:rsid w:val="00565F2A"/>
    <w:rsid w:val="005664FC"/>
    <w:rsid w:val="00567323"/>
    <w:rsid w:val="00567DAA"/>
    <w:rsid w:val="005704E0"/>
    <w:rsid w:val="00570D27"/>
    <w:rsid w:val="0057175A"/>
    <w:rsid w:val="00572A4F"/>
    <w:rsid w:val="00573830"/>
    <w:rsid w:val="00573E9D"/>
    <w:rsid w:val="0057448C"/>
    <w:rsid w:val="00574A9C"/>
    <w:rsid w:val="00574BBF"/>
    <w:rsid w:val="00575989"/>
    <w:rsid w:val="00575B47"/>
    <w:rsid w:val="00575E9D"/>
    <w:rsid w:val="00576BB3"/>
    <w:rsid w:val="00576F43"/>
    <w:rsid w:val="0058032A"/>
    <w:rsid w:val="00581A0E"/>
    <w:rsid w:val="00581B14"/>
    <w:rsid w:val="005825DE"/>
    <w:rsid w:val="00582824"/>
    <w:rsid w:val="005842B7"/>
    <w:rsid w:val="00584AAF"/>
    <w:rsid w:val="00585DD9"/>
    <w:rsid w:val="00586AB4"/>
    <w:rsid w:val="00586DC2"/>
    <w:rsid w:val="005900B4"/>
    <w:rsid w:val="00590772"/>
    <w:rsid w:val="00590C39"/>
    <w:rsid w:val="00590D46"/>
    <w:rsid w:val="005914DE"/>
    <w:rsid w:val="00591ABA"/>
    <w:rsid w:val="00591C16"/>
    <w:rsid w:val="00592A7E"/>
    <w:rsid w:val="00592B2B"/>
    <w:rsid w:val="00593CA6"/>
    <w:rsid w:val="00593FFA"/>
    <w:rsid w:val="00594315"/>
    <w:rsid w:val="00594A30"/>
    <w:rsid w:val="005974E9"/>
    <w:rsid w:val="005976C8"/>
    <w:rsid w:val="00597B1A"/>
    <w:rsid w:val="005A1924"/>
    <w:rsid w:val="005A1A4C"/>
    <w:rsid w:val="005A1A6E"/>
    <w:rsid w:val="005A20E5"/>
    <w:rsid w:val="005A2792"/>
    <w:rsid w:val="005A2C68"/>
    <w:rsid w:val="005A309C"/>
    <w:rsid w:val="005A31A9"/>
    <w:rsid w:val="005A3840"/>
    <w:rsid w:val="005A3D04"/>
    <w:rsid w:val="005A5184"/>
    <w:rsid w:val="005A5E29"/>
    <w:rsid w:val="005A68F3"/>
    <w:rsid w:val="005B0049"/>
    <w:rsid w:val="005B01BF"/>
    <w:rsid w:val="005B0E1A"/>
    <w:rsid w:val="005B1C3C"/>
    <w:rsid w:val="005B3CFE"/>
    <w:rsid w:val="005B4029"/>
    <w:rsid w:val="005B5A08"/>
    <w:rsid w:val="005B60EF"/>
    <w:rsid w:val="005B6C5D"/>
    <w:rsid w:val="005B6EF2"/>
    <w:rsid w:val="005B70AC"/>
    <w:rsid w:val="005B7868"/>
    <w:rsid w:val="005C00CB"/>
    <w:rsid w:val="005C0C7B"/>
    <w:rsid w:val="005C1030"/>
    <w:rsid w:val="005C35EC"/>
    <w:rsid w:val="005C3C4A"/>
    <w:rsid w:val="005C46FC"/>
    <w:rsid w:val="005C4A7B"/>
    <w:rsid w:val="005C4E4C"/>
    <w:rsid w:val="005C507B"/>
    <w:rsid w:val="005C62B1"/>
    <w:rsid w:val="005C636A"/>
    <w:rsid w:val="005C7CAE"/>
    <w:rsid w:val="005D1585"/>
    <w:rsid w:val="005D16DC"/>
    <w:rsid w:val="005D1FD8"/>
    <w:rsid w:val="005D3461"/>
    <w:rsid w:val="005D55DE"/>
    <w:rsid w:val="005D5B49"/>
    <w:rsid w:val="005E0EBF"/>
    <w:rsid w:val="005E11B7"/>
    <w:rsid w:val="005E1265"/>
    <w:rsid w:val="005E1927"/>
    <w:rsid w:val="005E27F9"/>
    <w:rsid w:val="005E34F1"/>
    <w:rsid w:val="005E43FD"/>
    <w:rsid w:val="005E46BC"/>
    <w:rsid w:val="005F008D"/>
    <w:rsid w:val="005F0AC7"/>
    <w:rsid w:val="005F0D62"/>
    <w:rsid w:val="005F169E"/>
    <w:rsid w:val="005F25A2"/>
    <w:rsid w:val="005F2CB8"/>
    <w:rsid w:val="005F650B"/>
    <w:rsid w:val="005F657E"/>
    <w:rsid w:val="005F696B"/>
    <w:rsid w:val="005F6E64"/>
    <w:rsid w:val="005F7770"/>
    <w:rsid w:val="006004F1"/>
    <w:rsid w:val="0060141D"/>
    <w:rsid w:val="0060153C"/>
    <w:rsid w:val="0060201D"/>
    <w:rsid w:val="006020D0"/>
    <w:rsid w:val="00602215"/>
    <w:rsid w:val="006039C3"/>
    <w:rsid w:val="0060494F"/>
    <w:rsid w:val="0060633F"/>
    <w:rsid w:val="006078E1"/>
    <w:rsid w:val="00611176"/>
    <w:rsid w:val="00611A5D"/>
    <w:rsid w:val="00611D75"/>
    <w:rsid w:val="006126BC"/>
    <w:rsid w:val="00613B01"/>
    <w:rsid w:val="006156D8"/>
    <w:rsid w:val="00615E67"/>
    <w:rsid w:val="00615FD3"/>
    <w:rsid w:val="0061608A"/>
    <w:rsid w:val="00616260"/>
    <w:rsid w:val="006167D7"/>
    <w:rsid w:val="00620158"/>
    <w:rsid w:val="006208FA"/>
    <w:rsid w:val="00621093"/>
    <w:rsid w:val="00622DD1"/>
    <w:rsid w:val="00623F47"/>
    <w:rsid w:val="00624510"/>
    <w:rsid w:val="006245F8"/>
    <w:rsid w:val="006249A5"/>
    <w:rsid w:val="00624A2C"/>
    <w:rsid w:val="006256FC"/>
    <w:rsid w:val="00625727"/>
    <w:rsid w:val="00632198"/>
    <w:rsid w:val="00632663"/>
    <w:rsid w:val="00633386"/>
    <w:rsid w:val="006336A3"/>
    <w:rsid w:val="00633B45"/>
    <w:rsid w:val="006346E7"/>
    <w:rsid w:val="006352A0"/>
    <w:rsid w:val="006352DD"/>
    <w:rsid w:val="00635A10"/>
    <w:rsid w:val="00636188"/>
    <w:rsid w:val="006368C0"/>
    <w:rsid w:val="0063737D"/>
    <w:rsid w:val="00640403"/>
    <w:rsid w:val="0064046B"/>
    <w:rsid w:val="00640D9C"/>
    <w:rsid w:val="00641983"/>
    <w:rsid w:val="00645D95"/>
    <w:rsid w:val="00646FEB"/>
    <w:rsid w:val="00647F3E"/>
    <w:rsid w:val="00647FBA"/>
    <w:rsid w:val="00650577"/>
    <w:rsid w:val="006511F2"/>
    <w:rsid w:val="0065168E"/>
    <w:rsid w:val="00651D6A"/>
    <w:rsid w:val="00652197"/>
    <w:rsid w:val="00652B9D"/>
    <w:rsid w:val="0065304E"/>
    <w:rsid w:val="00654406"/>
    <w:rsid w:val="006559EC"/>
    <w:rsid w:val="006571D1"/>
    <w:rsid w:val="006575E5"/>
    <w:rsid w:val="00660021"/>
    <w:rsid w:val="00660F04"/>
    <w:rsid w:val="006610AC"/>
    <w:rsid w:val="006613CA"/>
    <w:rsid w:val="006621DF"/>
    <w:rsid w:val="00662A62"/>
    <w:rsid w:val="006637DE"/>
    <w:rsid w:val="00664524"/>
    <w:rsid w:val="00664740"/>
    <w:rsid w:val="006648D8"/>
    <w:rsid w:val="006651A4"/>
    <w:rsid w:val="00665BBD"/>
    <w:rsid w:val="006667CD"/>
    <w:rsid w:val="0066756E"/>
    <w:rsid w:val="006702DF"/>
    <w:rsid w:val="00670C29"/>
    <w:rsid w:val="006725D0"/>
    <w:rsid w:val="00672883"/>
    <w:rsid w:val="00672F63"/>
    <w:rsid w:val="00676231"/>
    <w:rsid w:val="00677CB7"/>
    <w:rsid w:val="0068008A"/>
    <w:rsid w:val="00680A56"/>
    <w:rsid w:val="006819C0"/>
    <w:rsid w:val="00681E19"/>
    <w:rsid w:val="006821DB"/>
    <w:rsid w:val="00683359"/>
    <w:rsid w:val="0068428B"/>
    <w:rsid w:val="00685EF5"/>
    <w:rsid w:val="00686323"/>
    <w:rsid w:val="00691868"/>
    <w:rsid w:val="00691F7D"/>
    <w:rsid w:val="00693129"/>
    <w:rsid w:val="006932E6"/>
    <w:rsid w:val="006970A0"/>
    <w:rsid w:val="006A0BCC"/>
    <w:rsid w:val="006A16FB"/>
    <w:rsid w:val="006A26DD"/>
    <w:rsid w:val="006A3A31"/>
    <w:rsid w:val="006A5335"/>
    <w:rsid w:val="006A5925"/>
    <w:rsid w:val="006A6117"/>
    <w:rsid w:val="006A740E"/>
    <w:rsid w:val="006B1941"/>
    <w:rsid w:val="006B2B02"/>
    <w:rsid w:val="006B3541"/>
    <w:rsid w:val="006B3CE3"/>
    <w:rsid w:val="006B49DF"/>
    <w:rsid w:val="006B51D9"/>
    <w:rsid w:val="006B7486"/>
    <w:rsid w:val="006C1722"/>
    <w:rsid w:val="006C2AAC"/>
    <w:rsid w:val="006C2C59"/>
    <w:rsid w:val="006C3213"/>
    <w:rsid w:val="006C4AB7"/>
    <w:rsid w:val="006C54C2"/>
    <w:rsid w:val="006C5727"/>
    <w:rsid w:val="006C5EDF"/>
    <w:rsid w:val="006C60C1"/>
    <w:rsid w:val="006C6FB9"/>
    <w:rsid w:val="006C7DCE"/>
    <w:rsid w:val="006D0E57"/>
    <w:rsid w:val="006D1156"/>
    <w:rsid w:val="006D14FA"/>
    <w:rsid w:val="006D2EB6"/>
    <w:rsid w:val="006D3087"/>
    <w:rsid w:val="006D34A4"/>
    <w:rsid w:val="006D57BD"/>
    <w:rsid w:val="006D5DED"/>
    <w:rsid w:val="006D680D"/>
    <w:rsid w:val="006D6C22"/>
    <w:rsid w:val="006D70A4"/>
    <w:rsid w:val="006D745B"/>
    <w:rsid w:val="006E0A4A"/>
    <w:rsid w:val="006E111F"/>
    <w:rsid w:val="006E3595"/>
    <w:rsid w:val="006E3BA7"/>
    <w:rsid w:val="006E3CE4"/>
    <w:rsid w:val="006E4880"/>
    <w:rsid w:val="006E4D4E"/>
    <w:rsid w:val="006E6B53"/>
    <w:rsid w:val="006E7510"/>
    <w:rsid w:val="006F128D"/>
    <w:rsid w:val="006F1E80"/>
    <w:rsid w:val="006F38EC"/>
    <w:rsid w:val="006F59E9"/>
    <w:rsid w:val="007001A6"/>
    <w:rsid w:val="00700208"/>
    <w:rsid w:val="00702B69"/>
    <w:rsid w:val="00702F6D"/>
    <w:rsid w:val="00704685"/>
    <w:rsid w:val="00704738"/>
    <w:rsid w:val="00704A73"/>
    <w:rsid w:val="00707700"/>
    <w:rsid w:val="00707CCB"/>
    <w:rsid w:val="0071124F"/>
    <w:rsid w:val="00712120"/>
    <w:rsid w:val="0071410B"/>
    <w:rsid w:val="00714DE0"/>
    <w:rsid w:val="0071565B"/>
    <w:rsid w:val="00715C7C"/>
    <w:rsid w:val="0071675D"/>
    <w:rsid w:val="0071688B"/>
    <w:rsid w:val="007169CE"/>
    <w:rsid w:val="00716A5B"/>
    <w:rsid w:val="0071769D"/>
    <w:rsid w:val="00720630"/>
    <w:rsid w:val="007220FA"/>
    <w:rsid w:val="007221BF"/>
    <w:rsid w:val="0072229F"/>
    <w:rsid w:val="007233B4"/>
    <w:rsid w:val="007234FF"/>
    <w:rsid w:val="00723B85"/>
    <w:rsid w:val="00723C5B"/>
    <w:rsid w:val="00723D22"/>
    <w:rsid w:val="00725A75"/>
    <w:rsid w:val="007275F5"/>
    <w:rsid w:val="00730FF8"/>
    <w:rsid w:val="00733646"/>
    <w:rsid w:val="00733BB2"/>
    <w:rsid w:val="00733F3B"/>
    <w:rsid w:val="00735A1F"/>
    <w:rsid w:val="00736AA7"/>
    <w:rsid w:val="007373EF"/>
    <w:rsid w:val="00737AAD"/>
    <w:rsid w:val="00737D37"/>
    <w:rsid w:val="0074044B"/>
    <w:rsid w:val="00741696"/>
    <w:rsid w:val="00742677"/>
    <w:rsid w:val="00743810"/>
    <w:rsid w:val="00744ADF"/>
    <w:rsid w:val="007458B5"/>
    <w:rsid w:val="007458F1"/>
    <w:rsid w:val="00745A6E"/>
    <w:rsid w:val="00745C37"/>
    <w:rsid w:val="007461E5"/>
    <w:rsid w:val="0074663D"/>
    <w:rsid w:val="00746A60"/>
    <w:rsid w:val="00746DAD"/>
    <w:rsid w:val="0075015A"/>
    <w:rsid w:val="007503CD"/>
    <w:rsid w:val="00750FEA"/>
    <w:rsid w:val="007514A2"/>
    <w:rsid w:val="007531A1"/>
    <w:rsid w:val="00755479"/>
    <w:rsid w:val="0075549A"/>
    <w:rsid w:val="0075662D"/>
    <w:rsid w:val="0075764B"/>
    <w:rsid w:val="00757A09"/>
    <w:rsid w:val="00760EE2"/>
    <w:rsid w:val="00761DCB"/>
    <w:rsid w:val="007624D9"/>
    <w:rsid w:val="00762701"/>
    <w:rsid w:val="0076303D"/>
    <w:rsid w:val="00763CB7"/>
    <w:rsid w:val="00764101"/>
    <w:rsid w:val="007652EE"/>
    <w:rsid w:val="00765DE2"/>
    <w:rsid w:val="00770308"/>
    <w:rsid w:val="00770355"/>
    <w:rsid w:val="007708E5"/>
    <w:rsid w:val="00771EAE"/>
    <w:rsid w:val="007745F8"/>
    <w:rsid w:val="00776C16"/>
    <w:rsid w:val="007776E6"/>
    <w:rsid w:val="007834E6"/>
    <w:rsid w:val="00784485"/>
    <w:rsid w:val="00786B87"/>
    <w:rsid w:val="00787B33"/>
    <w:rsid w:val="00790DFA"/>
    <w:rsid w:val="00790F4C"/>
    <w:rsid w:val="00791813"/>
    <w:rsid w:val="007918F7"/>
    <w:rsid w:val="00791FAE"/>
    <w:rsid w:val="00792161"/>
    <w:rsid w:val="007924AD"/>
    <w:rsid w:val="007929FF"/>
    <w:rsid w:val="00792AE2"/>
    <w:rsid w:val="00792AF1"/>
    <w:rsid w:val="00792C7D"/>
    <w:rsid w:val="00793C81"/>
    <w:rsid w:val="007955E9"/>
    <w:rsid w:val="00795BE2"/>
    <w:rsid w:val="00795BFA"/>
    <w:rsid w:val="0079645E"/>
    <w:rsid w:val="0079717A"/>
    <w:rsid w:val="007A052D"/>
    <w:rsid w:val="007A113F"/>
    <w:rsid w:val="007A1480"/>
    <w:rsid w:val="007A17C3"/>
    <w:rsid w:val="007A1B60"/>
    <w:rsid w:val="007A25C3"/>
    <w:rsid w:val="007A2EEE"/>
    <w:rsid w:val="007A2FCF"/>
    <w:rsid w:val="007A54F2"/>
    <w:rsid w:val="007A5F4A"/>
    <w:rsid w:val="007A75DD"/>
    <w:rsid w:val="007B0DDB"/>
    <w:rsid w:val="007B1497"/>
    <w:rsid w:val="007B21C5"/>
    <w:rsid w:val="007B38D0"/>
    <w:rsid w:val="007B3BC0"/>
    <w:rsid w:val="007B3D46"/>
    <w:rsid w:val="007B479D"/>
    <w:rsid w:val="007B4C01"/>
    <w:rsid w:val="007B5F74"/>
    <w:rsid w:val="007B6386"/>
    <w:rsid w:val="007B67EA"/>
    <w:rsid w:val="007B6E0F"/>
    <w:rsid w:val="007B7C23"/>
    <w:rsid w:val="007C0406"/>
    <w:rsid w:val="007C08CE"/>
    <w:rsid w:val="007C19E9"/>
    <w:rsid w:val="007C1F8E"/>
    <w:rsid w:val="007C20E9"/>
    <w:rsid w:val="007C29C1"/>
    <w:rsid w:val="007C3032"/>
    <w:rsid w:val="007C32A2"/>
    <w:rsid w:val="007C3A5F"/>
    <w:rsid w:val="007C492A"/>
    <w:rsid w:val="007C5137"/>
    <w:rsid w:val="007C7C16"/>
    <w:rsid w:val="007D11F8"/>
    <w:rsid w:val="007D1ABD"/>
    <w:rsid w:val="007D1C5B"/>
    <w:rsid w:val="007D2992"/>
    <w:rsid w:val="007D2E31"/>
    <w:rsid w:val="007D2F3E"/>
    <w:rsid w:val="007D385A"/>
    <w:rsid w:val="007D3D91"/>
    <w:rsid w:val="007D3FC9"/>
    <w:rsid w:val="007D4100"/>
    <w:rsid w:val="007D5391"/>
    <w:rsid w:val="007D5D17"/>
    <w:rsid w:val="007D6388"/>
    <w:rsid w:val="007D6665"/>
    <w:rsid w:val="007D7F20"/>
    <w:rsid w:val="007E0702"/>
    <w:rsid w:val="007E0A5C"/>
    <w:rsid w:val="007E1623"/>
    <w:rsid w:val="007E162E"/>
    <w:rsid w:val="007E17FA"/>
    <w:rsid w:val="007E189B"/>
    <w:rsid w:val="007E1C57"/>
    <w:rsid w:val="007E24B6"/>
    <w:rsid w:val="007E5036"/>
    <w:rsid w:val="007E785D"/>
    <w:rsid w:val="007F04B2"/>
    <w:rsid w:val="007F0BC9"/>
    <w:rsid w:val="007F216D"/>
    <w:rsid w:val="007F262F"/>
    <w:rsid w:val="007F33F5"/>
    <w:rsid w:val="007F66B1"/>
    <w:rsid w:val="007F6E2E"/>
    <w:rsid w:val="007F7D87"/>
    <w:rsid w:val="00800A75"/>
    <w:rsid w:val="00801556"/>
    <w:rsid w:val="00801627"/>
    <w:rsid w:val="00803E01"/>
    <w:rsid w:val="0080541A"/>
    <w:rsid w:val="00805EF7"/>
    <w:rsid w:val="008071B1"/>
    <w:rsid w:val="0081059E"/>
    <w:rsid w:val="0081114F"/>
    <w:rsid w:val="00811EBD"/>
    <w:rsid w:val="00812408"/>
    <w:rsid w:val="00812A9D"/>
    <w:rsid w:val="00814056"/>
    <w:rsid w:val="00815AA5"/>
    <w:rsid w:val="008163A6"/>
    <w:rsid w:val="0081663B"/>
    <w:rsid w:val="00816660"/>
    <w:rsid w:val="00820A4B"/>
    <w:rsid w:val="0082141E"/>
    <w:rsid w:val="00822B16"/>
    <w:rsid w:val="00822BBC"/>
    <w:rsid w:val="0082379E"/>
    <w:rsid w:val="0082447F"/>
    <w:rsid w:val="0082505E"/>
    <w:rsid w:val="008265D5"/>
    <w:rsid w:val="00826C5B"/>
    <w:rsid w:val="00826C7B"/>
    <w:rsid w:val="0083035B"/>
    <w:rsid w:val="00831211"/>
    <w:rsid w:val="008318D2"/>
    <w:rsid w:val="00832BE8"/>
    <w:rsid w:val="00833A8B"/>
    <w:rsid w:val="00833B6C"/>
    <w:rsid w:val="008356CD"/>
    <w:rsid w:val="00835F3D"/>
    <w:rsid w:val="00840315"/>
    <w:rsid w:val="0084103B"/>
    <w:rsid w:val="00842488"/>
    <w:rsid w:val="0084302C"/>
    <w:rsid w:val="008446E8"/>
    <w:rsid w:val="008453D9"/>
    <w:rsid w:val="008456D5"/>
    <w:rsid w:val="00846055"/>
    <w:rsid w:val="00847908"/>
    <w:rsid w:val="00850354"/>
    <w:rsid w:val="00850989"/>
    <w:rsid w:val="00850C28"/>
    <w:rsid w:val="0085130C"/>
    <w:rsid w:val="008515CF"/>
    <w:rsid w:val="00853123"/>
    <w:rsid w:val="00853198"/>
    <w:rsid w:val="008539BE"/>
    <w:rsid w:val="00853A97"/>
    <w:rsid w:val="00854153"/>
    <w:rsid w:val="00854A0A"/>
    <w:rsid w:val="00854FEC"/>
    <w:rsid w:val="00855CB8"/>
    <w:rsid w:val="008566CC"/>
    <w:rsid w:val="00860D3C"/>
    <w:rsid w:val="00860E16"/>
    <w:rsid w:val="0086140A"/>
    <w:rsid w:val="00861A71"/>
    <w:rsid w:val="00861BE9"/>
    <w:rsid w:val="00861C5E"/>
    <w:rsid w:val="008625D5"/>
    <w:rsid w:val="00862A52"/>
    <w:rsid w:val="008631C7"/>
    <w:rsid w:val="008631EA"/>
    <w:rsid w:val="00863745"/>
    <w:rsid w:val="00863919"/>
    <w:rsid w:val="00863A83"/>
    <w:rsid w:val="00864FC0"/>
    <w:rsid w:val="0086778F"/>
    <w:rsid w:val="008708DB"/>
    <w:rsid w:val="00871CD6"/>
    <w:rsid w:val="00871D73"/>
    <w:rsid w:val="00871F52"/>
    <w:rsid w:val="00872894"/>
    <w:rsid w:val="008728F2"/>
    <w:rsid w:val="00873311"/>
    <w:rsid w:val="0087467E"/>
    <w:rsid w:val="00874A0D"/>
    <w:rsid w:val="00874A1F"/>
    <w:rsid w:val="00874B4C"/>
    <w:rsid w:val="008755E4"/>
    <w:rsid w:val="0087561F"/>
    <w:rsid w:val="00875C99"/>
    <w:rsid w:val="00877358"/>
    <w:rsid w:val="00877983"/>
    <w:rsid w:val="00877A98"/>
    <w:rsid w:val="00877C20"/>
    <w:rsid w:val="00880B26"/>
    <w:rsid w:val="00881FDC"/>
    <w:rsid w:val="008824AD"/>
    <w:rsid w:val="00882AE0"/>
    <w:rsid w:val="0088341A"/>
    <w:rsid w:val="008836F2"/>
    <w:rsid w:val="00885A3A"/>
    <w:rsid w:val="00885E04"/>
    <w:rsid w:val="00885E55"/>
    <w:rsid w:val="008861D1"/>
    <w:rsid w:val="00886571"/>
    <w:rsid w:val="0088688D"/>
    <w:rsid w:val="008869E0"/>
    <w:rsid w:val="00887250"/>
    <w:rsid w:val="00887600"/>
    <w:rsid w:val="00887E28"/>
    <w:rsid w:val="00891287"/>
    <w:rsid w:val="00891559"/>
    <w:rsid w:val="0089173C"/>
    <w:rsid w:val="0089214D"/>
    <w:rsid w:val="00893565"/>
    <w:rsid w:val="00893610"/>
    <w:rsid w:val="008942E7"/>
    <w:rsid w:val="00894387"/>
    <w:rsid w:val="00894F19"/>
    <w:rsid w:val="0089604C"/>
    <w:rsid w:val="00896B04"/>
    <w:rsid w:val="00896B17"/>
    <w:rsid w:val="008A1A60"/>
    <w:rsid w:val="008A1F81"/>
    <w:rsid w:val="008A2EBB"/>
    <w:rsid w:val="008A5938"/>
    <w:rsid w:val="008A60C2"/>
    <w:rsid w:val="008A623B"/>
    <w:rsid w:val="008A6BAE"/>
    <w:rsid w:val="008A6CDE"/>
    <w:rsid w:val="008A70B7"/>
    <w:rsid w:val="008A7990"/>
    <w:rsid w:val="008B1976"/>
    <w:rsid w:val="008B36C8"/>
    <w:rsid w:val="008B3B9E"/>
    <w:rsid w:val="008B3FA0"/>
    <w:rsid w:val="008B4174"/>
    <w:rsid w:val="008B4224"/>
    <w:rsid w:val="008B4FBA"/>
    <w:rsid w:val="008B515C"/>
    <w:rsid w:val="008B58DC"/>
    <w:rsid w:val="008B6056"/>
    <w:rsid w:val="008B6DF1"/>
    <w:rsid w:val="008B7338"/>
    <w:rsid w:val="008C11EC"/>
    <w:rsid w:val="008C23D8"/>
    <w:rsid w:val="008C407C"/>
    <w:rsid w:val="008C4705"/>
    <w:rsid w:val="008C4766"/>
    <w:rsid w:val="008C49A3"/>
    <w:rsid w:val="008C5392"/>
    <w:rsid w:val="008C53CC"/>
    <w:rsid w:val="008C5DFF"/>
    <w:rsid w:val="008C743F"/>
    <w:rsid w:val="008C7677"/>
    <w:rsid w:val="008D1B51"/>
    <w:rsid w:val="008D2583"/>
    <w:rsid w:val="008D2E05"/>
    <w:rsid w:val="008D2F4E"/>
    <w:rsid w:val="008D32E5"/>
    <w:rsid w:val="008D683E"/>
    <w:rsid w:val="008D71C8"/>
    <w:rsid w:val="008D7C99"/>
    <w:rsid w:val="008D7D55"/>
    <w:rsid w:val="008D7FDE"/>
    <w:rsid w:val="008E0572"/>
    <w:rsid w:val="008E112A"/>
    <w:rsid w:val="008E3184"/>
    <w:rsid w:val="008E415C"/>
    <w:rsid w:val="008E4607"/>
    <w:rsid w:val="008E4A7E"/>
    <w:rsid w:val="008E63C3"/>
    <w:rsid w:val="008E6EB2"/>
    <w:rsid w:val="008E6F58"/>
    <w:rsid w:val="008E7069"/>
    <w:rsid w:val="008E7343"/>
    <w:rsid w:val="008E7799"/>
    <w:rsid w:val="008F0632"/>
    <w:rsid w:val="008F19FB"/>
    <w:rsid w:val="008F2D6D"/>
    <w:rsid w:val="008F345A"/>
    <w:rsid w:val="008F35C7"/>
    <w:rsid w:val="008F3607"/>
    <w:rsid w:val="008F4590"/>
    <w:rsid w:val="008F492A"/>
    <w:rsid w:val="008F5FBA"/>
    <w:rsid w:val="008F728A"/>
    <w:rsid w:val="00900159"/>
    <w:rsid w:val="00900EB7"/>
    <w:rsid w:val="00901D09"/>
    <w:rsid w:val="00902D8C"/>
    <w:rsid w:val="0090337C"/>
    <w:rsid w:val="00904239"/>
    <w:rsid w:val="009050E3"/>
    <w:rsid w:val="00905377"/>
    <w:rsid w:val="00905E7C"/>
    <w:rsid w:val="00907362"/>
    <w:rsid w:val="009079E7"/>
    <w:rsid w:val="00907E5B"/>
    <w:rsid w:val="00911133"/>
    <w:rsid w:val="00911647"/>
    <w:rsid w:val="0091267B"/>
    <w:rsid w:val="00913151"/>
    <w:rsid w:val="00913938"/>
    <w:rsid w:val="00914C3F"/>
    <w:rsid w:val="009150B2"/>
    <w:rsid w:val="00916F4A"/>
    <w:rsid w:val="0091722B"/>
    <w:rsid w:val="00917540"/>
    <w:rsid w:val="009206B7"/>
    <w:rsid w:val="00920A57"/>
    <w:rsid w:val="0092120C"/>
    <w:rsid w:val="00921864"/>
    <w:rsid w:val="0092234E"/>
    <w:rsid w:val="00922DC3"/>
    <w:rsid w:val="009230B1"/>
    <w:rsid w:val="00923A70"/>
    <w:rsid w:val="00924D2D"/>
    <w:rsid w:val="009250FA"/>
    <w:rsid w:val="00926B5E"/>
    <w:rsid w:val="00927461"/>
    <w:rsid w:val="009279CE"/>
    <w:rsid w:val="009306FD"/>
    <w:rsid w:val="00930BF2"/>
    <w:rsid w:val="00930E86"/>
    <w:rsid w:val="0093187A"/>
    <w:rsid w:val="0093216A"/>
    <w:rsid w:val="00932C2B"/>
    <w:rsid w:val="009339AB"/>
    <w:rsid w:val="00933EF7"/>
    <w:rsid w:val="0093402D"/>
    <w:rsid w:val="009345D2"/>
    <w:rsid w:val="009348C2"/>
    <w:rsid w:val="009355D8"/>
    <w:rsid w:val="0093572C"/>
    <w:rsid w:val="00936B94"/>
    <w:rsid w:val="00936CC7"/>
    <w:rsid w:val="00937537"/>
    <w:rsid w:val="009404EF"/>
    <w:rsid w:val="00940D7D"/>
    <w:rsid w:val="00940E88"/>
    <w:rsid w:val="009413A7"/>
    <w:rsid w:val="009414BA"/>
    <w:rsid w:val="009416D9"/>
    <w:rsid w:val="009418DF"/>
    <w:rsid w:val="00942579"/>
    <w:rsid w:val="0094291C"/>
    <w:rsid w:val="00942E31"/>
    <w:rsid w:val="00942E60"/>
    <w:rsid w:val="0094399A"/>
    <w:rsid w:val="00943C2B"/>
    <w:rsid w:val="00944CEE"/>
    <w:rsid w:val="00947D87"/>
    <w:rsid w:val="00947E81"/>
    <w:rsid w:val="00950DAD"/>
    <w:rsid w:val="00951CBF"/>
    <w:rsid w:val="00951EF7"/>
    <w:rsid w:val="009533F6"/>
    <w:rsid w:val="00955AAA"/>
    <w:rsid w:val="00955AD2"/>
    <w:rsid w:val="00955AED"/>
    <w:rsid w:val="009564E9"/>
    <w:rsid w:val="009565E7"/>
    <w:rsid w:val="0095712B"/>
    <w:rsid w:val="0095717A"/>
    <w:rsid w:val="0095758D"/>
    <w:rsid w:val="009575A4"/>
    <w:rsid w:val="009579DA"/>
    <w:rsid w:val="009609F1"/>
    <w:rsid w:val="00961342"/>
    <w:rsid w:val="00961D62"/>
    <w:rsid w:val="00961F67"/>
    <w:rsid w:val="00962119"/>
    <w:rsid w:val="0096241D"/>
    <w:rsid w:val="00962434"/>
    <w:rsid w:val="00964352"/>
    <w:rsid w:val="009643CD"/>
    <w:rsid w:val="0096484E"/>
    <w:rsid w:val="009716CC"/>
    <w:rsid w:val="009725A5"/>
    <w:rsid w:val="009725AE"/>
    <w:rsid w:val="009728AC"/>
    <w:rsid w:val="0097322F"/>
    <w:rsid w:val="009744EE"/>
    <w:rsid w:val="00975B8D"/>
    <w:rsid w:val="00975B98"/>
    <w:rsid w:val="00975EAC"/>
    <w:rsid w:val="00976A6D"/>
    <w:rsid w:val="00976A93"/>
    <w:rsid w:val="00977042"/>
    <w:rsid w:val="00977BA0"/>
    <w:rsid w:val="009815A2"/>
    <w:rsid w:val="009817DE"/>
    <w:rsid w:val="00981CA3"/>
    <w:rsid w:val="00982CD3"/>
    <w:rsid w:val="00984A9B"/>
    <w:rsid w:val="00985E33"/>
    <w:rsid w:val="009872EC"/>
    <w:rsid w:val="00990082"/>
    <w:rsid w:val="00991A5B"/>
    <w:rsid w:val="00991F56"/>
    <w:rsid w:val="00992C4F"/>
    <w:rsid w:val="00993211"/>
    <w:rsid w:val="00993C2A"/>
    <w:rsid w:val="00994E9E"/>
    <w:rsid w:val="009956D3"/>
    <w:rsid w:val="0099572A"/>
    <w:rsid w:val="00995CCC"/>
    <w:rsid w:val="00996FDD"/>
    <w:rsid w:val="00997374"/>
    <w:rsid w:val="009A02FA"/>
    <w:rsid w:val="009A0E92"/>
    <w:rsid w:val="009A27EA"/>
    <w:rsid w:val="009A2880"/>
    <w:rsid w:val="009A3184"/>
    <w:rsid w:val="009A3914"/>
    <w:rsid w:val="009A4EE8"/>
    <w:rsid w:val="009A56FE"/>
    <w:rsid w:val="009A5943"/>
    <w:rsid w:val="009A767A"/>
    <w:rsid w:val="009B01DE"/>
    <w:rsid w:val="009B03C0"/>
    <w:rsid w:val="009B0525"/>
    <w:rsid w:val="009B0811"/>
    <w:rsid w:val="009B0BC2"/>
    <w:rsid w:val="009B16B8"/>
    <w:rsid w:val="009B18C2"/>
    <w:rsid w:val="009B1BED"/>
    <w:rsid w:val="009B3A01"/>
    <w:rsid w:val="009B3DC4"/>
    <w:rsid w:val="009B507E"/>
    <w:rsid w:val="009B572F"/>
    <w:rsid w:val="009C06D3"/>
    <w:rsid w:val="009C07B4"/>
    <w:rsid w:val="009C1F55"/>
    <w:rsid w:val="009C3B85"/>
    <w:rsid w:val="009C4318"/>
    <w:rsid w:val="009C6C2D"/>
    <w:rsid w:val="009C75A6"/>
    <w:rsid w:val="009C7832"/>
    <w:rsid w:val="009D060C"/>
    <w:rsid w:val="009D2491"/>
    <w:rsid w:val="009D305C"/>
    <w:rsid w:val="009D35C5"/>
    <w:rsid w:val="009D5685"/>
    <w:rsid w:val="009D68A5"/>
    <w:rsid w:val="009D6C0C"/>
    <w:rsid w:val="009D7689"/>
    <w:rsid w:val="009D7A6E"/>
    <w:rsid w:val="009E2071"/>
    <w:rsid w:val="009E2A60"/>
    <w:rsid w:val="009E4B51"/>
    <w:rsid w:val="009E4FAE"/>
    <w:rsid w:val="009E6965"/>
    <w:rsid w:val="009E7059"/>
    <w:rsid w:val="009E71F3"/>
    <w:rsid w:val="009E7E54"/>
    <w:rsid w:val="009F0614"/>
    <w:rsid w:val="009F0CD8"/>
    <w:rsid w:val="009F0EA8"/>
    <w:rsid w:val="009F2047"/>
    <w:rsid w:val="009F2145"/>
    <w:rsid w:val="009F27D7"/>
    <w:rsid w:val="009F4EA7"/>
    <w:rsid w:val="009F5BC7"/>
    <w:rsid w:val="009F6818"/>
    <w:rsid w:val="009F76F2"/>
    <w:rsid w:val="009F7AB3"/>
    <w:rsid w:val="00A00022"/>
    <w:rsid w:val="00A0035C"/>
    <w:rsid w:val="00A00EF9"/>
    <w:rsid w:val="00A01089"/>
    <w:rsid w:val="00A010FD"/>
    <w:rsid w:val="00A01A81"/>
    <w:rsid w:val="00A02036"/>
    <w:rsid w:val="00A0254A"/>
    <w:rsid w:val="00A041E6"/>
    <w:rsid w:val="00A049AD"/>
    <w:rsid w:val="00A05337"/>
    <w:rsid w:val="00A05CD0"/>
    <w:rsid w:val="00A0605B"/>
    <w:rsid w:val="00A06264"/>
    <w:rsid w:val="00A0742F"/>
    <w:rsid w:val="00A102DE"/>
    <w:rsid w:val="00A10C25"/>
    <w:rsid w:val="00A11CD0"/>
    <w:rsid w:val="00A11D5E"/>
    <w:rsid w:val="00A11DE1"/>
    <w:rsid w:val="00A13C37"/>
    <w:rsid w:val="00A15601"/>
    <w:rsid w:val="00A15651"/>
    <w:rsid w:val="00A15C21"/>
    <w:rsid w:val="00A160EE"/>
    <w:rsid w:val="00A202F5"/>
    <w:rsid w:val="00A20754"/>
    <w:rsid w:val="00A20F43"/>
    <w:rsid w:val="00A21B5F"/>
    <w:rsid w:val="00A2209C"/>
    <w:rsid w:val="00A222B4"/>
    <w:rsid w:val="00A22711"/>
    <w:rsid w:val="00A23D73"/>
    <w:rsid w:val="00A245AF"/>
    <w:rsid w:val="00A25000"/>
    <w:rsid w:val="00A27B85"/>
    <w:rsid w:val="00A30119"/>
    <w:rsid w:val="00A314E2"/>
    <w:rsid w:val="00A31AFB"/>
    <w:rsid w:val="00A340EB"/>
    <w:rsid w:val="00A34415"/>
    <w:rsid w:val="00A3499D"/>
    <w:rsid w:val="00A35EBC"/>
    <w:rsid w:val="00A37060"/>
    <w:rsid w:val="00A377A7"/>
    <w:rsid w:val="00A37A9B"/>
    <w:rsid w:val="00A40A14"/>
    <w:rsid w:val="00A40B9B"/>
    <w:rsid w:val="00A4173D"/>
    <w:rsid w:val="00A437C1"/>
    <w:rsid w:val="00A43BA3"/>
    <w:rsid w:val="00A444A6"/>
    <w:rsid w:val="00A44B0E"/>
    <w:rsid w:val="00A45286"/>
    <w:rsid w:val="00A45C63"/>
    <w:rsid w:val="00A45FEB"/>
    <w:rsid w:val="00A51A2A"/>
    <w:rsid w:val="00A521C7"/>
    <w:rsid w:val="00A52384"/>
    <w:rsid w:val="00A55051"/>
    <w:rsid w:val="00A55ECE"/>
    <w:rsid w:val="00A56136"/>
    <w:rsid w:val="00A56675"/>
    <w:rsid w:val="00A56A03"/>
    <w:rsid w:val="00A56A14"/>
    <w:rsid w:val="00A56CBD"/>
    <w:rsid w:val="00A5740F"/>
    <w:rsid w:val="00A57A83"/>
    <w:rsid w:val="00A619AA"/>
    <w:rsid w:val="00A61C53"/>
    <w:rsid w:val="00A61EE1"/>
    <w:rsid w:val="00A629D7"/>
    <w:rsid w:val="00A62DAD"/>
    <w:rsid w:val="00A63992"/>
    <w:rsid w:val="00A65A81"/>
    <w:rsid w:val="00A65C0B"/>
    <w:rsid w:val="00A66066"/>
    <w:rsid w:val="00A660D9"/>
    <w:rsid w:val="00A66860"/>
    <w:rsid w:val="00A72350"/>
    <w:rsid w:val="00A7360B"/>
    <w:rsid w:val="00A7410B"/>
    <w:rsid w:val="00A7517E"/>
    <w:rsid w:val="00A75843"/>
    <w:rsid w:val="00A76314"/>
    <w:rsid w:val="00A76843"/>
    <w:rsid w:val="00A77445"/>
    <w:rsid w:val="00A813E7"/>
    <w:rsid w:val="00A814C7"/>
    <w:rsid w:val="00A81894"/>
    <w:rsid w:val="00A830A4"/>
    <w:rsid w:val="00A83CE3"/>
    <w:rsid w:val="00A84C0E"/>
    <w:rsid w:val="00A85F12"/>
    <w:rsid w:val="00A86554"/>
    <w:rsid w:val="00A86739"/>
    <w:rsid w:val="00A872DA"/>
    <w:rsid w:val="00A87311"/>
    <w:rsid w:val="00A90B11"/>
    <w:rsid w:val="00A90ED2"/>
    <w:rsid w:val="00A910DC"/>
    <w:rsid w:val="00A919E2"/>
    <w:rsid w:val="00A91D18"/>
    <w:rsid w:val="00A91F11"/>
    <w:rsid w:val="00A929A1"/>
    <w:rsid w:val="00A92BB0"/>
    <w:rsid w:val="00A9300F"/>
    <w:rsid w:val="00A9424E"/>
    <w:rsid w:val="00A94C9E"/>
    <w:rsid w:val="00A96C0E"/>
    <w:rsid w:val="00A96F8A"/>
    <w:rsid w:val="00AA10B1"/>
    <w:rsid w:val="00AA14C9"/>
    <w:rsid w:val="00AA16A0"/>
    <w:rsid w:val="00AA1A18"/>
    <w:rsid w:val="00AA29D8"/>
    <w:rsid w:val="00AA444D"/>
    <w:rsid w:val="00AA49FE"/>
    <w:rsid w:val="00AA4B6C"/>
    <w:rsid w:val="00AA6AB9"/>
    <w:rsid w:val="00AA7B4E"/>
    <w:rsid w:val="00AB111B"/>
    <w:rsid w:val="00AB16B9"/>
    <w:rsid w:val="00AB1914"/>
    <w:rsid w:val="00AB2D90"/>
    <w:rsid w:val="00AB2E40"/>
    <w:rsid w:val="00AB3267"/>
    <w:rsid w:val="00AB3301"/>
    <w:rsid w:val="00AB40A3"/>
    <w:rsid w:val="00AB40D7"/>
    <w:rsid w:val="00AB4124"/>
    <w:rsid w:val="00AB47AC"/>
    <w:rsid w:val="00AB50AF"/>
    <w:rsid w:val="00AB53D2"/>
    <w:rsid w:val="00AB5518"/>
    <w:rsid w:val="00AB61C6"/>
    <w:rsid w:val="00AB6DE3"/>
    <w:rsid w:val="00AB733C"/>
    <w:rsid w:val="00AB7BC7"/>
    <w:rsid w:val="00AB7C6F"/>
    <w:rsid w:val="00AC1A2B"/>
    <w:rsid w:val="00AC2328"/>
    <w:rsid w:val="00AC25B1"/>
    <w:rsid w:val="00AC2B27"/>
    <w:rsid w:val="00AC3E67"/>
    <w:rsid w:val="00AC413C"/>
    <w:rsid w:val="00AC430B"/>
    <w:rsid w:val="00AC4A89"/>
    <w:rsid w:val="00AC5A95"/>
    <w:rsid w:val="00AD16BF"/>
    <w:rsid w:val="00AD1994"/>
    <w:rsid w:val="00AD25B2"/>
    <w:rsid w:val="00AD2C83"/>
    <w:rsid w:val="00AD2D29"/>
    <w:rsid w:val="00AD4AF8"/>
    <w:rsid w:val="00AD6FAA"/>
    <w:rsid w:val="00AE0CE5"/>
    <w:rsid w:val="00AE119E"/>
    <w:rsid w:val="00AE13CB"/>
    <w:rsid w:val="00AE21F8"/>
    <w:rsid w:val="00AE27A8"/>
    <w:rsid w:val="00AE2C06"/>
    <w:rsid w:val="00AE31DB"/>
    <w:rsid w:val="00AE3946"/>
    <w:rsid w:val="00AE4AD5"/>
    <w:rsid w:val="00AE5AF7"/>
    <w:rsid w:val="00AE68B2"/>
    <w:rsid w:val="00AF0D2F"/>
    <w:rsid w:val="00AF20E8"/>
    <w:rsid w:val="00AF21DC"/>
    <w:rsid w:val="00AF3104"/>
    <w:rsid w:val="00AF4AA3"/>
    <w:rsid w:val="00AF5B06"/>
    <w:rsid w:val="00AF62DB"/>
    <w:rsid w:val="00AF64A9"/>
    <w:rsid w:val="00AF667E"/>
    <w:rsid w:val="00AF6F78"/>
    <w:rsid w:val="00B00060"/>
    <w:rsid w:val="00B0051E"/>
    <w:rsid w:val="00B0102E"/>
    <w:rsid w:val="00B01123"/>
    <w:rsid w:val="00B03237"/>
    <w:rsid w:val="00B03456"/>
    <w:rsid w:val="00B03510"/>
    <w:rsid w:val="00B06233"/>
    <w:rsid w:val="00B07855"/>
    <w:rsid w:val="00B10867"/>
    <w:rsid w:val="00B1169D"/>
    <w:rsid w:val="00B117F2"/>
    <w:rsid w:val="00B11A77"/>
    <w:rsid w:val="00B11E63"/>
    <w:rsid w:val="00B12105"/>
    <w:rsid w:val="00B1275E"/>
    <w:rsid w:val="00B13378"/>
    <w:rsid w:val="00B13612"/>
    <w:rsid w:val="00B13A81"/>
    <w:rsid w:val="00B1534A"/>
    <w:rsid w:val="00B15522"/>
    <w:rsid w:val="00B157B0"/>
    <w:rsid w:val="00B166CE"/>
    <w:rsid w:val="00B20041"/>
    <w:rsid w:val="00B20C90"/>
    <w:rsid w:val="00B2298B"/>
    <w:rsid w:val="00B22C4A"/>
    <w:rsid w:val="00B2311D"/>
    <w:rsid w:val="00B235C4"/>
    <w:rsid w:val="00B239C4"/>
    <w:rsid w:val="00B23AE7"/>
    <w:rsid w:val="00B241C0"/>
    <w:rsid w:val="00B24C26"/>
    <w:rsid w:val="00B25A81"/>
    <w:rsid w:val="00B26353"/>
    <w:rsid w:val="00B263A5"/>
    <w:rsid w:val="00B264F2"/>
    <w:rsid w:val="00B30E14"/>
    <w:rsid w:val="00B31794"/>
    <w:rsid w:val="00B31CB2"/>
    <w:rsid w:val="00B3317D"/>
    <w:rsid w:val="00B34417"/>
    <w:rsid w:val="00B3679F"/>
    <w:rsid w:val="00B4205C"/>
    <w:rsid w:val="00B423AC"/>
    <w:rsid w:val="00B429D3"/>
    <w:rsid w:val="00B42B16"/>
    <w:rsid w:val="00B438D0"/>
    <w:rsid w:val="00B4444A"/>
    <w:rsid w:val="00B44A67"/>
    <w:rsid w:val="00B44BC7"/>
    <w:rsid w:val="00B44BD1"/>
    <w:rsid w:val="00B4750F"/>
    <w:rsid w:val="00B516BA"/>
    <w:rsid w:val="00B519E3"/>
    <w:rsid w:val="00B52000"/>
    <w:rsid w:val="00B52B4C"/>
    <w:rsid w:val="00B52EEA"/>
    <w:rsid w:val="00B535A3"/>
    <w:rsid w:val="00B53C77"/>
    <w:rsid w:val="00B54D42"/>
    <w:rsid w:val="00B54F7D"/>
    <w:rsid w:val="00B55372"/>
    <w:rsid w:val="00B559FD"/>
    <w:rsid w:val="00B55F04"/>
    <w:rsid w:val="00B565D2"/>
    <w:rsid w:val="00B57DB6"/>
    <w:rsid w:val="00B60188"/>
    <w:rsid w:val="00B61077"/>
    <w:rsid w:val="00B61CE0"/>
    <w:rsid w:val="00B62110"/>
    <w:rsid w:val="00B63E51"/>
    <w:rsid w:val="00B65B3A"/>
    <w:rsid w:val="00B65FBE"/>
    <w:rsid w:val="00B675CE"/>
    <w:rsid w:val="00B6770D"/>
    <w:rsid w:val="00B70CD3"/>
    <w:rsid w:val="00B71DE4"/>
    <w:rsid w:val="00B71F23"/>
    <w:rsid w:val="00B729D9"/>
    <w:rsid w:val="00B737D5"/>
    <w:rsid w:val="00B73D64"/>
    <w:rsid w:val="00B75ADD"/>
    <w:rsid w:val="00B76830"/>
    <w:rsid w:val="00B77626"/>
    <w:rsid w:val="00B80D14"/>
    <w:rsid w:val="00B82052"/>
    <w:rsid w:val="00B826D8"/>
    <w:rsid w:val="00B826E9"/>
    <w:rsid w:val="00B82FA4"/>
    <w:rsid w:val="00B8345F"/>
    <w:rsid w:val="00B8659F"/>
    <w:rsid w:val="00B865FB"/>
    <w:rsid w:val="00B86AC4"/>
    <w:rsid w:val="00B86BFB"/>
    <w:rsid w:val="00B87C0B"/>
    <w:rsid w:val="00B9062E"/>
    <w:rsid w:val="00B9076E"/>
    <w:rsid w:val="00B90AC6"/>
    <w:rsid w:val="00B90F7E"/>
    <w:rsid w:val="00B917F5"/>
    <w:rsid w:val="00B920A2"/>
    <w:rsid w:val="00B9274E"/>
    <w:rsid w:val="00B92AE7"/>
    <w:rsid w:val="00B932AE"/>
    <w:rsid w:val="00B9388C"/>
    <w:rsid w:val="00B94814"/>
    <w:rsid w:val="00B95165"/>
    <w:rsid w:val="00B965A2"/>
    <w:rsid w:val="00B96A59"/>
    <w:rsid w:val="00B96F03"/>
    <w:rsid w:val="00BA1344"/>
    <w:rsid w:val="00BA2EED"/>
    <w:rsid w:val="00BA33E1"/>
    <w:rsid w:val="00BA393C"/>
    <w:rsid w:val="00BA4889"/>
    <w:rsid w:val="00BA4A4F"/>
    <w:rsid w:val="00BA6A19"/>
    <w:rsid w:val="00BA72B5"/>
    <w:rsid w:val="00BB2EC0"/>
    <w:rsid w:val="00BB3625"/>
    <w:rsid w:val="00BB3F71"/>
    <w:rsid w:val="00BB4090"/>
    <w:rsid w:val="00BB48FC"/>
    <w:rsid w:val="00BB4D88"/>
    <w:rsid w:val="00BB4DE9"/>
    <w:rsid w:val="00BB50C4"/>
    <w:rsid w:val="00BB7717"/>
    <w:rsid w:val="00BC12AB"/>
    <w:rsid w:val="00BC1BCB"/>
    <w:rsid w:val="00BC25D7"/>
    <w:rsid w:val="00BC2E55"/>
    <w:rsid w:val="00BC313A"/>
    <w:rsid w:val="00BC326F"/>
    <w:rsid w:val="00BC3717"/>
    <w:rsid w:val="00BC3887"/>
    <w:rsid w:val="00BC3A80"/>
    <w:rsid w:val="00BC44E8"/>
    <w:rsid w:val="00BC4849"/>
    <w:rsid w:val="00BC543B"/>
    <w:rsid w:val="00BC59F4"/>
    <w:rsid w:val="00BC7681"/>
    <w:rsid w:val="00BC7C8B"/>
    <w:rsid w:val="00BD03C3"/>
    <w:rsid w:val="00BD0946"/>
    <w:rsid w:val="00BD0B2D"/>
    <w:rsid w:val="00BD0DFC"/>
    <w:rsid w:val="00BD0FD6"/>
    <w:rsid w:val="00BD2EE3"/>
    <w:rsid w:val="00BD311C"/>
    <w:rsid w:val="00BD494C"/>
    <w:rsid w:val="00BD4DDD"/>
    <w:rsid w:val="00BD517C"/>
    <w:rsid w:val="00BD5B57"/>
    <w:rsid w:val="00BD5D39"/>
    <w:rsid w:val="00BD6065"/>
    <w:rsid w:val="00BD6819"/>
    <w:rsid w:val="00BD69EA"/>
    <w:rsid w:val="00BD7437"/>
    <w:rsid w:val="00BD786D"/>
    <w:rsid w:val="00BE1A32"/>
    <w:rsid w:val="00BE1F3F"/>
    <w:rsid w:val="00BE1FA3"/>
    <w:rsid w:val="00BE2069"/>
    <w:rsid w:val="00BE2522"/>
    <w:rsid w:val="00BE263A"/>
    <w:rsid w:val="00BE37D8"/>
    <w:rsid w:val="00BE38CF"/>
    <w:rsid w:val="00BE416B"/>
    <w:rsid w:val="00BE4861"/>
    <w:rsid w:val="00BE4A97"/>
    <w:rsid w:val="00BE5A9A"/>
    <w:rsid w:val="00BE6A3C"/>
    <w:rsid w:val="00BF1846"/>
    <w:rsid w:val="00BF1B2B"/>
    <w:rsid w:val="00BF2BC1"/>
    <w:rsid w:val="00BF32EE"/>
    <w:rsid w:val="00BF3617"/>
    <w:rsid w:val="00BF4CD8"/>
    <w:rsid w:val="00BF7489"/>
    <w:rsid w:val="00BF79AD"/>
    <w:rsid w:val="00BF79DA"/>
    <w:rsid w:val="00C00D3D"/>
    <w:rsid w:val="00C016D1"/>
    <w:rsid w:val="00C01C33"/>
    <w:rsid w:val="00C02645"/>
    <w:rsid w:val="00C03E74"/>
    <w:rsid w:val="00C07384"/>
    <w:rsid w:val="00C07C37"/>
    <w:rsid w:val="00C11E2F"/>
    <w:rsid w:val="00C12C43"/>
    <w:rsid w:val="00C14068"/>
    <w:rsid w:val="00C14D1F"/>
    <w:rsid w:val="00C15FF1"/>
    <w:rsid w:val="00C16BB2"/>
    <w:rsid w:val="00C16D9D"/>
    <w:rsid w:val="00C16E13"/>
    <w:rsid w:val="00C16FDD"/>
    <w:rsid w:val="00C17B31"/>
    <w:rsid w:val="00C20AE6"/>
    <w:rsid w:val="00C214EB"/>
    <w:rsid w:val="00C21EDD"/>
    <w:rsid w:val="00C221CB"/>
    <w:rsid w:val="00C23120"/>
    <w:rsid w:val="00C23566"/>
    <w:rsid w:val="00C23607"/>
    <w:rsid w:val="00C23642"/>
    <w:rsid w:val="00C23729"/>
    <w:rsid w:val="00C24173"/>
    <w:rsid w:val="00C2499E"/>
    <w:rsid w:val="00C25A21"/>
    <w:rsid w:val="00C25CC5"/>
    <w:rsid w:val="00C273FF"/>
    <w:rsid w:val="00C275F7"/>
    <w:rsid w:val="00C309E5"/>
    <w:rsid w:val="00C30E2D"/>
    <w:rsid w:val="00C30E91"/>
    <w:rsid w:val="00C311DB"/>
    <w:rsid w:val="00C333F0"/>
    <w:rsid w:val="00C33715"/>
    <w:rsid w:val="00C33E82"/>
    <w:rsid w:val="00C33F1C"/>
    <w:rsid w:val="00C35ADE"/>
    <w:rsid w:val="00C3675A"/>
    <w:rsid w:val="00C3797B"/>
    <w:rsid w:val="00C37A8A"/>
    <w:rsid w:val="00C37A8F"/>
    <w:rsid w:val="00C37BE7"/>
    <w:rsid w:val="00C401BC"/>
    <w:rsid w:val="00C4083C"/>
    <w:rsid w:val="00C416A5"/>
    <w:rsid w:val="00C4174D"/>
    <w:rsid w:val="00C41E84"/>
    <w:rsid w:val="00C4285B"/>
    <w:rsid w:val="00C43B6F"/>
    <w:rsid w:val="00C43CF8"/>
    <w:rsid w:val="00C43DA8"/>
    <w:rsid w:val="00C443E3"/>
    <w:rsid w:val="00C44E8C"/>
    <w:rsid w:val="00C455BB"/>
    <w:rsid w:val="00C46170"/>
    <w:rsid w:val="00C46970"/>
    <w:rsid w:val="00C476D7"/>
    <w:rsid w:val="00C50DAF"/>
    <w:rsid w:val="00C50F34"/>
    <w:rsid w:val="00C51413"/>
    <w:rsid w:val="00C51C55"/>
    <w:rsid w:val="00C51E42"/>
    <w:rsid w:val="00C52777"/>
    <w:rsid w:val="00C5279C"/>
    <w:rsid w:val="00C527DB"/>
    <w:rsid w:val="00C55BDC"/>
    <w:rsid w:val="00C6033B"/>
    <w:rsid w:val="00C6150C"/>
    <w:rsid w:val="00C62083"/>
    <w:rsid w:val="00C627BA"/>
    <w:rsid w:val="00C643CA"/>
    <w:rsid w:val="00C64FAB"/>
    <w:rsid w:val="00C65A4D"/>
    <w:rsid w:val="00C67E3B"/>
    <w:rsid w:val="00C706D2"/>
    <w:rsid w:val="00C707E9"/>
    <w:rsid w:val="00C70BF7"/>
    <w:rsid w:val="00C73063"/>
    <w:rsid w:val="00C736E8"/>
    <w:rsid w:val="00C73FFC"/>
    <w:rsid w:val="00C74A5D"/>
    <w:rsid w:val="00C769BF"/>
    <w:rsid w:val="00C81D39"/>
    <w:rsid w:val="00C81F6D"/>
    <w:rsid w:val="00C82463"/>
    <w:rsid w:val="00C82BF4"/>
    <w:rsid w:val="00C83A09"/>
    <w:rsid w:val="00C849FC"/>
    <w:rsid w:val="00C84C31"/>
    <w:rsid w:val="00C84D92"/>
    <w:rsid w:val="00C86836"/>
    <w:rsid w:val="00C86C48"/>
    <w:rsid w:val="00C8730A"/>
    <w:rsid w:val="00C87F1B"/>
    <w:rsid w:val="00C903C5"/>
    <w:rsid w:val="00C917F3"/>
    <w:rsid w:val="00C91CCE"/>
    <w:rsid w:val="00C9246D"/>
    <w:rsid w:val="00C926BC"/>
    <w:rsid w:val="00C927CE"/>
    <w:rsid w:val="00C931B0"/>
    <w:rsid w:val="00C941A6"/>
    <w:rsid w:val="00C94954"/>
    <w:rsid w:val="00C94E41"/>
    <w:rsid w:val="00C95A94"/>
    <w:rsid w:val="00C95DA4"/>
    <w:rsid w:val="00C96787"/>
    <w:rsid w:val="00C96BC4"/>
    <w:rsid w:val="00C97248"/>
    <w:rsid w:val="00C979B3"/>
    <w:rsid w:val="00C97C4B"/>
    <w:rsid w:val="00CA11D1"/>
    <w:rsid w:val="00CA1DCD"/>
    <w:rsid w:val="00CA211E"/>
    <w:rsid w:val="00CA22CE"/>
    <w:rsid w:val="00CA2C3E"/>
    <w:rsid w:val="00CA36EA"/>
    <w:rsid w:val="00CA46BA"/>
    <w:rsid w:val="00CA4A3F"/>
    <w:rsid w:val="00CA6ABC"/>
    <w:rsid w:val="00CA6E2F"/>
    <w:rsid w:val="00CB066A"/>
    <w:rsid w:val="00CB103C"/>
    <w:rsid w:val="00CB2CA8"/>
    <w:rsid w:val="00CB3C73"/>
    <w:rsid w:val="00CB4453"/>
    <w:rsid w:val="00CB6A32"/>
    <w:rsid w:val="00CB6C3E"/>
    <w:rsid w:val="00CC0523"/>
    <w:rsid w:val="00CC2123"/>
    <w:rsid w:val="00CC2904"/>
    <w:rsid w:val="00CC2ACE"/>
    <w:rsid w:val="00CC3967"/>
    <w:rsid w:val="00CC471E"/>
    <w:rsid w:val="00CC4840"/>
    <w:rsid w:val="00CC532D"/>
    <w:rsid w:val="00CC5F08"/>
    <w:rsid w:val="00CC6886"/>
    <w:rsid w:val="00CC707E"/>
    <w:rsid w:val="00CD11B3"/>
    <w:rsid w:val="00CD231F"/>
    <w:rsid w:val="00CD2505"/>
    <w:rsid w:val="00CD3378"/>
    <w:rsid w:val="00CD3403"/>
    <w:rsid w:val="00CD3F48"/>
    <w:rsid w:val="00CD491F"/>
    <w:rsid w:val="00CD5C8C"/>
    <w:rsid w:val="00CD60BA"/>
    <w:rsid w:val="00CD6D86"/>
    <w:rsid w:val="00CE04B2"/>
    <w:rsid w:val="00CE0EDA"/>
    <w:rsid w:val="00CE234F"/>
    <w:rsid w:val="00CE2AFA"/>
    <w:rsid w:val="00CE31F0"/>
    <w:rsid w:val="00CE330C"/>
    <w:rsid w:val="00CE449A"/>
    <w:rsid w:val="00CE4744"/>
    <w:rsid w:val="00CE49B9"/>
    <w:rsid w:val="00CE55E2"/>
    <w:rsid w:val="00CE6991"/>
    <w:rsid w:val="00CE7772"/>
    <w:rsid w:val="00CE77DD"/>
    <w:rsid w:val="00CF05CB"/>
    <w:rsid w:val="00CF12FD"/>
    <w:rsid w:val="00CF1474"/>
    <w:rsid w:val="00CF1C92"/>
    <w:rsid w:val="00CF1F1F"/>
    <w:rsid w:val="00CF2A5B"/>
    <w:rsid w:val="00CF2E25"/>
    <w:rsid w:val="00CF363B"/>
    <w:rsid w:val="00CF3C64"/>
    <w:rsid w:val="00CF4894"/>
    <w:rsid w:val="00CF4EEC"/>
    <w:rsid w:val="00CF58E3"/>
    <w:rsid w:val="00CF604B"/>
    <w:rsid w:val="00CF6207"/>
    <w:rsid w:val="00CF719D"/>
    <w:rsid w:val="00CF740F"/>
    <w:rsid w:val="00CF7663"/>
    <w:rsid w:val="00CF7684"/>
    <w:rsid w:val="00D0074E"/>
    <w:rsid w:val="00D00780"/>
    <w:rsid w:val="00D023A3"/>
    <w:rsid w:val="00D02A55"/>
    <w:rsid w:val="00D02A7D"/>
    <w:rsid w:val="00D03C9B"/>
    <w:rsid w:val="00D03D50"/>
    <w:rsid w:val="00D04130"/>
    <w:rsid w:val="00D042E9"/>
    <w:rsid w:val="00D046A3"/>
    <w:rsid w:val="00D04E29"/>
    <w:rsid w:val="00D05E7A"/>
    <w:rsid w:val="00D05EA8"/>
    <w:rsid w:val="00D060D2"/>
    <w:rsid w:val="00D07038"/>
    <w:rsid w:val="00D07122"/>
    <w:rsid w:val="00D07D40"/>
    <w:rsid w:val="00D10CCC"/>
    <w:rsid w:val="00D10E60"/>
    <w:rsid w:val="00D10F5C"/>
    <w:rsid w:val="00D1213D"/>
    <w:rsid w:val="00D124CF"/>
    <w:rsid w:val="00D12E84"/>
    <w:rsid w:val="00D13479"/>
    <w:rsid w:val="00D13E11"/>
    <w:rsid w:val="00D1410A"/>
    <w:rsid w:val="00D15988"/>
    <w:rsid w:val="00D15B07"/>
    <w:rsid w:val="00D15B57"/>
    <w:rsid w:val="00D15BA7"/>
    <w:rsid w:val="00D16DDB"/>
    <w:rsid w:val="00D20BAA"/>
    <w:rsid w:val="00D22C66"/>
    <w:rsid w:val="00D22F3A"/>
    <w:rsid w:val="00D23359"/>
    <w:rsid w:val="00D23578"/>
    <w:rsid w:val="00D24115"/>
    <w:rsid w:val="00D24302"/>
    <w:rsid w:val="00D24C3F"/>
    <w:rsid w:val="00D24D74"/>
    <w:rsid w:val="00D24DF0"/>
    <w:rsid w:val="00D262C9"/>
    <w:rsid w:val="00D265B6"/>
    <w:rsid w:val="00D27132"/>
    <w:rsid w:val="00D30227"/>
    <w:rsid w:val="00D30B20"/>
    <w:rsid w:val="00D30F96"/>
    <w:rsid w:val="00D347D4"/>
    <w:rsid w:val="00D35568"/>
    <w:rsid w:val="00D3727E"/>
    <w:rsid w:val="00D3734E"/>
    <w:rsid w:val="00D377F2"/>
    <w:rsid w:val="00D40190"/>
    <w:rsid w:val="00D4025E"/>
    <w:rsid w:val="00D40923"/>
    <w:rsid w:val="00D419D8"/>
    <w:rsid w:val="00D41EB8"/>
    <w:rsid w:val="00D42F9E"/>
    <w:rsid w:val="00D436F3"/>
    <w:rsid w:val="00D43A5B"/>
    <w:rsid w:val="00D460DD"/>
    <w:rsid w:val="00D46780"/>
    <w:rsid w:val="00D474CD"/>
    <w:rsid w:val="00D500E7"/>
    <w:rsid w:val="00D50D55"/>
    <w:rsid w:val="00D52C20"/>
    <w:rsid w:val="00D5359E"/>
    <w:rsid w:val="00D546EF"/>
    <w:rsid w:val="00D54988"/>
    <w:rsid w:val="00D557B3"/>
    <w:rsid w:val="00D56217"/>
    <w:rsid w:val="00D57ED3"/>
    <w:rsid w:val="00D57EF3"/>
    <w:rsid w:val="00D600F6"/>
    <w:rsid w:val="00D60197"/>
    <w:rsid w:val="00D62CCC"/>
    <w:rsid w:val="00D63BC7"/>
    <w:rsid w:val="00D63F7D"/>
    <w:rsid w:val="00D65B17"/>
    <w:rsid w:val="00D65E60"/>
    <w:rsid w:val="00D66597"/>
    <w:rsid w:val="00D666EF"/>
    <w:rsid w:val="00D70928"/>
    <w:rsid w:val="00D7298E"/>
    <w:rsid w:val="00D73448"/>
    <w:rsid w:val="00D73B01"/>
    <w:rsid w:val="00D73FB3"/>
    <w:rsid w:val="00D745DD"/>
    <w:rsid w:val="00D75578"/>
    <w:rsid w:val="00D75B95"/>
    <w:rsid w:val="00D75F01"/>
    <w:rsid w:val="00D7706A"/>
    <w:rsid w:val="00D80280"/>
    <w:rsid w:val="00D802C8"/>
    <w:rsid w:val="00D80550"/>
    <w:rsid w:val="00D80CF6"/>
    <w:rsid w:val="00D81073"/>
    <w:rsid w:val="00D81AE2"/>
    <w:rsid w:val="00D825AC"/>
    <w:rsid w:val="00D83209"/>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39A8"/>
    <w:rsid w:val="00D93BB9"/>
    <w:rsid w:val="00D93E3B"/>
    <w:rsid w:val="00D94AAD"/>
    <w:rsid w:val="00D94C9B"/>
    <w:rsid w:val="00D95260"/>
    <w:rsid w:val="00D95393"/>
    <w:rsid w:val="00D96A0C"/>
    <w:rsid w:val="00DA0DC8"/>
    <w:rsid w:val="00DA248F"/>
    <w:rsid w:val="00DA2F7E"/>
    <w:rsid w:val="00DA357D"/>
    <w:rsid w:val="00DA3E37"/>
    <w:rsid w:val="00DA4B4B"/>
    <w:rsid w:val="00DA4BB2"/>
    <w:rsid w:val="00DA59B6"/>
    <w:rsid w:val="00DA6036"/>
    <w:rsid w:val="00DA6603"/>
    <w:rsid w:val="00DB06E2"/>
    <w:rsid w:val="00DB0ACC"/>
    <w:rsid w:val="00DB15F4"/>
    <w:rsid w:val="00DB1F7D"/>
    <w:rsid w:val="00DB2A32"/>
    <w:rsid w:val="00DB406D"/>
    <w:rsid w:val="00DB49F4"/>
    <w:rsid w:val="00DB52BB"/>
    <w:rsid w:val="00DB63A8"/>
    <w:rsid w:val="00DB66F4"/>
    <w:rsid w:val="00DB6D31"/>
    <w:rsid w:val="00DB7141"/>
    <w:rsid w:val="00DB744B"/>
    <w:rsid w:val="00DC0843"/>
    <w:rsid w:val="00DC1960"/>
    <w:rsid w:val="00DC1F31"/>
    <w:rsid w:val="00DC36D1"/>
    <w:rsid w:val="00DC58A1"/>
    <w:rsid w:val="00DC655C"/>
    <w:rsid w:val="00DC714A"/>
    <w:rsid w:val="00DC7515"/>
    <w:rsid w:val="00DC7530"/>
    <w:rsid w:val="00DC7562"/>
    <w:rsid w:val="00DC78C1"/>
    <w:rsid w:val="00DD0FDA"/>
    <w:rsid w:val="00DD183C"/>
    <w:rsid w:val="00DD1B54"/>
    <w:rsid w:val="00DD1B70"/>
    <w:rsid w:val="00DD1CD2"/>
    <w:rsid w:val="00DD22A5"/>
    <w:rsid w:val="00DD30B0"/>
    <w:rsid w:val="00DD3706"/>
    <w:rsid w:val="00DD5236"/>
    <w:rsid w:val="00DD5AF6"/>
    <w:rsid w:val="00DD621B"/>
    <w:rsid w:val="00DD7CC6"/>
    <w:rsid w:val="00DE0112"/>
    <w:rsid w:val="00DE1CD0"/>
    <w:rsid w:val="00DE39D8"/>
    <w:rsid w:val="00DE49D3"/>
    <w:rsid w:val="00DE4F01"/>
    <w:rsid w:val="00DE56EE"/>
    <w:rsid w:val="00DF04F3"/>
    <w:rsid w:val="00DF0E3D"/>
    <w:rsid w:val="00DF1264"/>
    <w:rsid w:val="00DF40DC"/>
    <w:rsid w:val="00DF49FC"/>
    <w:rsid w:val="00DF797A"/>
    <w:rsid w:val="00E00235"/>
    <w:rsid w:val="00E00313"/>
    <w:rsid w:val="00E006C4"/>
    <w:rsid w:val="00E01452"/>
    <w:rsid w:val="00E025FD"/>
    <w:rsid w:val="00E053A9"/>
    <w:rsid w:val="00E05AF1"/>
    <w:rsid w:val="00E0676A"/>
    <w:rsid w:val="00E06D56"/>
    <w:rsid w:val="00E1106C"/>
    <w:rsid w:val="00E11367"/>
    <w:rsid w:val="00E15B43"/>
    <w:rsid w:val="00E172A9"/>
    <w:rsid w:val="00E2124F"/>
    <w:rsid w:val="00E21720"/>
    <w:rsid w:val="00E21D09"/>
    <w:rsid w:val="00E2269E"/>
    <w:rsid w:val="00E23A49"/>
    <w:rsid w:val="00E23D87"/>
    <w:rsid w:val="00E24051"/>
    <w:rsid w:val="00E24558"/>
    <w:rsid w:val="00E246B5"/>
    <w:rsid w:val="00E25A06"/>
    <w:rsid w:val="00E25B33"/>
    <w:rsid w:val="00E2631A"/>
    <w:rsid w:val="00E32640"/>
    <w:rsid w:val="00E32AAC"/>
    <w:rsid w:val="00E32D98"/>
    <w:rsid w:val="00E332F0"/>
    <w:rsid w:val="00E3387F"/>
    <w:rsid w:val="00E33CF5"/>
    <w:rsid w:val="00E34405"/>
    <w:rsid w:val="00E37093"/>
    <w:rsid w:val="00E37780"/>
    <w:rsid w:val="00E4004F"/>
    <w:rsid w:val="00E40290"/>
    <w:rsid w:val="00E4077F"/>
    <w:rsid w:val="00E4096A"/>
    <w:rsid w:val="00E418C4"/>
    <w:rsid w:val="00E41A32"/>
    <w:rsid w:val="00E421C1"/>
    <w:rsid w:val="00E43361"/>
    <w:rsid w:val="00E4386D"/>
    <w:rsid w:val="00E44E05"/>
    <w:rsid w:val="00E4531D"/>
    <w:rsid w:val="00E45378"/>
    <w:rsid w:val="00E45514"/>
    <w:rsid w:val="00E459A7"/>
    <w:rsid w:val="00E45D83"/>
    <w:rsid w:val="00E45FA5"/>
    <w:rsid w:val="00E46002"/>
    <w:rsid w:val="00E46499"/>
    <w:rsid w:val="00E466DD"/>
    <w:rsid w:val="00E47874"/>
    <w:rsid w:val="00E47D7D"/>
    <w:rsid w:val="00E51013"/>
    <w:rsid w:val="00E51B56"/>
    <w:rsid w:val="00E52381"/>
    <w:rsid w:val="00E53915"/>
    <w:rsid w:val="00E53BA5"/>
    <w:rsid w:val="00E540C7"/>
    <w:rsid w:val="00E54CD9"/>
    <w:rsid w:val="00E55A11"/>
    <w:rsid w:val="00E55E25"/>
    <w:rsid w:val="00E56C13"/>
    <w:rsid w:val="00E56C24"/>
    <w:rsid w:val="00E56CE1"/>
    <w:rsid w:val="00E60757"/>
    <w:rsid w:val="00E61039"/>
    <w:rsid w:val="00E613D9"/>
    <w:rsid w:val="00E61741"/>
    <w:rsid w:val="00E658DB"/>
    <w:rsid w:val="00E65AA7"/>
    <w:rsid w:val="00E67CFB"/>
    <w:rsid w:val="00E70015"/>
    <w:rsid w:val="00E7026F"/>
    <w:rsid w:val="00E7034A"/>
    <w:rsid w:val="00E71196"/>
    <w:rsid w:val="00E714E6"/>
    <w:rsid w:val="00E71C33"/>
    <w:rsid w:val="00E71F8D"/>
    <w:rsid w:val="00E72236"/>
    <w:rsid w:val="00E72563"/>
    <w:rsid w:val="00E72F39"/>
    <w:rsid w:val="00E73303"/>
    <w:rsid w:val="00E73D2D"/>
    <w:rsid w:val="00E73EA1"/>
    <w:rsid w:val="00E740F7"/>
    <w:rsid w:val="00E74425"/>
    <w:rsid w:val="00E75DA1"/>
    <w:rsid w:val="00E75EE7"/>
    <w:rsid w:val="00E76340"/>
    <w:rsid w:val="00E769DC"/>
    <w:rsid w:val="00E77F82"/>
    <w:rsid w:val="00E806D5"/>
    <w:rsid w:val="00E80C53"/>
    <w:rsid w:val="00E80CD6"/>
    <w:rsid w:val="00E81A47"/>
    <w:rsid w:val="00E8214B"/>
    <w:rsid w:val="00E82FEC"/>
    <w:rsid w:val="00E830ED"/>
    <w:rsid w:val="00E83C8F"/>
    <w:rsid w:val="00E84229"/>
    <w:rsid w:val="00E84933"/>
    <w:rsid w:val="00E85E2B"/>
    <w:rsid w:val="00E85E47"/>
    <w:rsid w:val="00E86278"/>
    <w:rsid w:val="00E87468"/>
    <w:rsid w:val="00E87E7C"/>
    <w:rsid w:val="00E90775"/>
    <w:rsid w:val="00E90B0D"/>
    <w:rsid w:val="00E91388"/>
    <w:rsid w:val="00E92249"/>
    <w:rsid w:val="00E937DC"/>
    <w:rsid w:val="00E94612"/>
    <w:rsid w:val="00E948C1"/>
    <w:rsid w:val="00E949E2"/>
    <w:rsid w:val="00E95F5D"/>
    <w:rsid w:val="00E9773D"/>
    <w:rsid w:val="00EA1492"/>
    <w:rsid w:val="00EA1C9F"/>
    <w:rsid w:val="00EA379C"/>
    <w:rsid w:val="00EA42B8"/>
    <w:rsid w:val="00EA509D"/>
    <w:rsid w:val="00EA6D4C"/>
    <w:rsid w:val="00EA6FDC"/>
    <w:rsid w:val="00EA7210"/>
    <w:rsid w:val="00EB09E0"/>
    <w:rsid w:val="00EB189F"/>
    <w:rsid w:val="00EB25FF"/>
    <w:rsid w:val="00EB2F54"/>
    <w:rsid w:val="00EB39DF"/>
    <w:rsid w:val="00EB3FA3"/>
    <w:rsid w:val="00EB4D56"/>
    <w:rsid w:val="00EB567E"/>
    <w:rsid w:val="00EB5EEC"/>
    <w:rsid w:val="00EB6C70"/>
    <w:rsid w:val="00EB76CF"/>
    <w:rsid w:val="00EB7B30"/>
    <w:rsid w:val="00EC00BE"/>
    <w:rsid w:val="00EC0519"/>
    <w:rsid w:val="00EC0C52"/>
    <w:rsid w:val="00EC1B04"/>
    <w:rsid w:val="00EC1E4E"/>
    <w:rsid w:val="00EC5B4B"/>
    <w:rsid w:val="00EC6782"/>
    <w:rsid w:val="00EC77D1"/>
    <w:rsid w:val="00EC7B05"/>
    <w:rsid w:val="00ED0027"/>
    <w:rsid w:val="00ED0A81"/>
    <w:rsid w:val="00ED0F83"/>
    <w:rsid w:val="00ED1088"/>
    <w:rsid w:val="00ED1397"/>
    <w:rsid w:val="00ED1480"/>
    <w:rsid w:val="00ED15B7"/>
    <w:rsid w:val="00ED1A57"/>
    <w:rsid w:val="00ED1AF1"/>
    <w:rsid w:val="00ED1D65"/>
    <w:rsid w:val="00ED2101"/>
    <w:rsid w:val="00ED2478"/>
    <w:rsid w:val="00ED283F"/>
    <w:rsid w:val="00ED2A54"/>
    <w:rsid w:val="00ED2BD7"/>
    <w:rsid w:val="00ED31EE"/>
    <w:rsid w:val="00ED3B3C"/>
    <w:rsid w:val="00ED6494"/>
    <w:rsid w:val="00ED7617"/>
    <w:rsid w:val="00EE0370"/>
    <w:rsid w:val="00EE27EC"/>
    <w:rsid w:val="00EE2E6D"/>
    <w:rsid w:val="00EE371C"/>
    <w:rsid w:val="00EE433D"/>
    <w:rsid w:val="00EE5B92"/>
    <w:rsid w:val="00EF064B"/>
    <w:rsid w:val="00EF0AFA"/>
    <w:rsid w:val="00EF0F00"/>
    <w:rsid w:val="00EF0FE6"/>
    <w:rsid w:val="00EF14E2"/>
    <w:rsid w:val="00EF2145"/>
    <w:rsid w:val="00EF25A1"/>
    <w:rsid w:val="00EF264F"/>
    <w:rsid w:val="00EF2851"/>
    <w:rsid w:val="00EF2F8C"/>
    <w:rsid w:val="00EF2F8D"/>
    <w:rsid w:val="00EF5C34"/>
    <w:rsid w:val="00EF61C0"/>
    <w:rsid w:val="00EF6CBC"/>
    <w:rsid w:val="00EF796C"/>
    <w:rsid w:val="00F007D9"/>
    <w:rsid w:val="00F035F0"/>
    <w:rsid w:val="00F03768"/>
    <w:rsid w:val="00F03E4E"/>
    <w:rsid w:val="00F03FB8"/>
    <w:rsid w:val="00F062BD"/>
    <w:rsid w:val="00F07076"/>
    <w:rsid w:val="00F073D1"/>
    <w:rsid w:val="00F07532"/>
    <w:rsid w:val="00F117C2"/>
    <w:rsid w:val="00F1418A"/>
    <w:rsid w:val="00F15192"/>
    <w:rsid w:val="00F1595F"/>
    <w:rsid w:val="00F16746"/>
    <w:rsid w:val="00F17148"/>
    <w:rsid w:val="00F20005"/>
    <w:rsid w:val="00F2120F"/>
    <w:rsid w:val="00F2213B"/>
    <w:rsid w:val="00F22398"/>
    <w:rsid w:val="00F23878"/>
    <w:rsid w:val="00F24CD0"/>
    <w:rsid w:val="00F252A9"/>
    <w:rsid w:val="00F260C2"/>
    <w:rsid w:val="00F26122"/>
    <w:rsid w:val="00F26803"/>
    <w:rsid w:val="00F26ED0"/>
    <w:rsid w:val="00F27C4A"/>
    <w:rsid w:val="00F30267"/>
    <w:rsid w:val="00F302D6"/>
    <w:rsid w:val="00F3231C"/>
    <w:rsid w:val="00F3382A"/>
    <w:rsid w:val="00F33925"/>
    <w:rsid w:val="00F353A2"/>
    <w:rsid w:val="00F35719"/>
    <w:rsid w:val="00F358C1"/>
    <w:rsid w:val="00F36E30"/>
    <w:rsid w:val="00F3721B"/>
    <w:rsid w:val="00F37B21"/>
    <w:rsid w:val="00F40D93"/>
    <w:rsid w:val="00F418B4"/>
    <w:rsid w:val="00F41A65"/>
    <w:rsid w:val="00F427E8"/>
    <w:rsid w:val="00F436C4"/>
    <w:rsid w:val="00F43C36"/>
    <w:rsid w:val="00F44BC0"/>
    <w:rsid w:val="00F44CF6"/>
    <w:rsid w:val="00F44D41"/>
    <w:rsid w:val="00F45C4A"/>
    <w:rsid w:val="00F50B65"/>
    <w:rsid w:val="00F5138C"/>
    <w:rsid w:val="00F51B74"/>
    <w:rsid w:val="00F52775"/>
    <w:rsid w:val="00F540DB"/>
    <w:rsid w:val="00F54E48"/>
    <w:rsid w:val="00F54EC0"/>
    <w:rsid w:val="00F56393"/>
    <w:rsid w:val="00F568F4"/>
    <w:rsid w:val="00F56DE5"/>
    <w:rsid w:val="00F60C25"/>
    <w:rsid w:val="00F6223E"/>
    <w:rsid w:val="00F62F71"/>
    <w:rsid w:val="00F64449"/>
    <w:rsid w:val="00F644DF"/>
    <w:rsid w:val="00F65AFC"/>
    <w:rsid w:val="00F65D01"/>
    <w:rsid w:val="00F674B9"/>
    <w:rsid w:val="00F70963"/>
    <w:rsid w:val="00F71FDE"/>
    <w:rsid w:val="00F724C9"/>
    <w:rsid w:val="00F725A1"/>
    <w:rsid w:val="00F72812"/>
    <w:rsid w:val="00F72CC5"/>
    <w:rsid w:val="00F72EE5"/>
    <w:rsid w:val="00F73C13"/>
    <w:rsid w:val="00F74346"/>
    <w:rsid w:val="00F74B6E"/>
    <w:rsid w:val="00F74D33"/>
    <w:rsid w:val="00F75ED9"/>
    <w:rsid w:val="00F76E30"/>
    <w:rsid w:val="00F76EED"/>
    <w:rsid w:val="00F77B71"/>
    <w:rsid w:val="00F77F91"/>
    <w:rsid w:val="00F80BBB"/>
    <w:rsid w:val="00F81DDA"/>
    <w:rsid w:val="00F82045"/>
    <w:rsid w:val="00F82AED"/>
    <w:rsid w:val="00F8319A"/>
    <w:rsid w:val="00F83827"/>
    <w:rsid w:val="00F83E16"/>
    <w:rsid w:val="00F84FC0"/>
    <w:rsid w:val="00F85793"/>
    <w:rsid w:val="00F85A6E"/>
    <w:rsid w:val="00F860B1"/>
    <w:rsid w:val="00F86811"/>
    <w:rsid w:val="00F91177"/>
    <w:rsid w:val="00F9196A"/>
    <w:rsid w:val="00F92853"/>
    <w:rsid w:val="00F9289A"/>
    <w:rsid w:val="00F92A97"/>
    <w:rsid w:val="00F931AB"/>
    <w:rsid w:val="00F958CE"/>
    <w:rsid w:val="00F958E9"/>
    <w:rsid w:val="00F960BA"/>
    <w:rsid w:val="00F96A80"/>
    <w:rsid w:val="00F97526"/>
    <w:rsid w:val="00F9770C"/>
    <w:rsid w:val="00FA0ABD"/>
    <w:rsid w:val="00FA3964"/>
    <w:rsid w:val="00FA397C"/>
    <w:rsid w:val="00FA45C7"/>
    <w:rsid w:val="00FA4679"/>
    <w:rsid w:val="00FA5F0E"/>
    <w:rsid w:val="00FA6EA0"/>
    <w:rsid w:val="00FB2409"/>
    <w:rsid w:val="00FB32BA"/>
    <w:rsid w:val="00FB35F4"/>
    <w:rsid w:val="00FB3601"/>
    <w:rsid w:val="00FB3854"/>
    <w:rsid w:val="00FB4C5F"/>
    <w:rsid w:val="00FB69C4"/>
    <w:rsid w:val="00FB69F6"/>
    <w:rsid w:val="00FB70D5"/>
    <w:rsid w:val="00FC0237"/>
    <w:rsid w:val="00FC067E"/>
    <w:rsid w:val="00FC06C1"/>
    <w:rsid w:val="00FC0C01"/>
    <w:rsid w:val="00FC1166"/>
    <w:rsid w:val="00FC1482"/>
    <w:rsid w:val="00FC2503"/>
    <w:rsid w:val="00FC27AF"/>
    <w:rsid w:val="00FC2FC6"/>
    <w:rsid w:val="00FC547F"/>
    <w:rsid w:val="00FC70D4"/>
    <w:rsid w:val="00FC70D6"/>
    <w:rsid w:val="00FC7E7A"/>
    <w:rsid w:val="00FD0066"/>
    <w:rsid w:val="00FD0165"/>
    <w:rsid w:val="00FD0ECB"/>
    <w:rsid w:val="00FD2EF0"/>
    <w:rsid w:val="00FD32FC"/>
    <w:rsid w:val="00FD3678"/>
    <w:rsid w:val="00FD50BC"/>
    <w:rsid w:val="00FD58EB"/>
    <w:rsid w:val="00FD5EB2"/>
    <w:rsid w:val="00FD6A77"/>
    <w:rsid w:val="00FD6DF5"/>
    <w:rsid w:val="00FD7138"/>
    <w:rsid w:val="00FD74A1"/>
    <w:rsid w:val="00FD76B5"/>
    <w:rsid w:val="00FE0579"/>
    <w:rsid w:val="00FE0733"/>
    <w:rsid w:val="00FE08F0"/>
    <w:rsid w:val="00FE3590"/>
    <w:rsid w:val="00FE3F6C"/>
    <w:rsid w:val="00FE3FDB"/>
    <w:rsid w:val="00FE7C53"/>
    <w:rsid w:val="00FE7F65"/>
    <w:rsid w:val="00FF1AAC"/>
    <w:rsid w:val="00FF1D75"/>
    <w:rsid w:val="00FF2AD5"/>
    <w:rsid w:val="00FF2B36"/>
    <w:rsid w:val="00FF3083"/>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84687C"/>
  <w15:docId w15:val="{51ABF79F-3388-45A2-81A6-FAA66E8C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rsid w:val="00E05AF1"/>
    <w:rPr>
      <w:sz w:val="20"/>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aliases w:val="Body Text Char Char Char Char Char Char,Body Text Char Char Char Char Char,Body Text Char Char Char,1tenchuong,Body Text Char Char,bt"/>
    <w:basedOn w:val="Normal"/>
    <w:link w:val="BodyTextChar"/>
    <w:rsid w:val="00E05AF1"/>
    <w:pPr>
      <w:suppressAutoHyphens/>
      <w:ind w:right="-72"/>
    </w:pPr>
    <w:rPr>
      <w:spacing w:val="-4"/>
    </w:rPr>
  </w:style>
  <w:style w:type="character" w:customStyle="1" w:styleId="BodyTextChar">
    <w:name w:val="Body Text Char"/>
    <w:aliases w:val="Body Text Char Char Char Char Char Char Char,Body Text Char Char Char Char Char Char1,Body Text Char Char Char Char,1tenchuong Char,Body Text Char Char Char1,b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basedOn w:val="Normal"/>
    <w:link w:val="CommentTextChar"/>
    <w:uiPriority w:val="99"/>
    <w:rsid w:val="00E05AF1"/>
    <w:pPr>
      <w:jc w:val="left"/>
    </w:pPr>
    <w:rPr>
      <w:sz w:val="20"/>
    </w:rPr>
  </w:style>
  <w:style w:type="character" w:customStyle="1" w:styleId="CommentTextChar">
    <w:name w:val="Comment Text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6593">
      <w:bodyDiv w:val="1"/>
      <w:marLeft w:val="0"/>
      <w:marRight w:val="0"/>
      <w:marTop w:val="0"/>
      <w:marBottom w:val="0"/>
      <w:divBdr>
        <w:top w:val="none" w:sz="0" w:space="0" w:color="auto"/>
        <w:left w:val="none" w:sz="0" w:space="0" w:color="auto"/>
        <w:bottom w:val="none" w:sz="0" w:space="0" w:color="auto"/>
        <w:right w:val="none" w:sz="0" w:space="0" w:color="auto"/>
      </w:divBdr>
    </w:div>
    <w:div w:id="100800481">
      <w:bodyDiv w:val="1"/>
      <w:marLeft w:val="0"/>
      <w:marRight w:val="0"/>
      <w:marTop w:val="0"/>
      <w:marBottom w:val="0"/>
      <w:divBdr>
        <w:top w:val="none" w:sz="0" w:space="0" w:color="auto"/>
        <w:left w:val="none" w:sz="0" w:space="0" w:color="auto"/>
        <w:bottom w:val="none" w:sz="0" w:space="0" w:color="auto"/>
        <w:right w:val="none" w:sz="0" w:space="0" w:color="auto"/>
      </w:divBdr>
    </w:div>
    <w:div w:id="114980431">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53760624">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67540177">
      <w:bodyDiv w:val="1"/>
      <w:marLeft w:val="0"/>
      <w:marRight w:val="0"/>
      <w:marTop w:val="0"/>
      <w:marBottom w:val="0"/>
      <w:divBdr>
        <w:top w:val="none" w:sz="0" w:space="0" w:color="auto"/>
        <w:left w:val="none" w:sz="0" w:space="0" w:color="auto"/>
        <w:bottom w:val="none" w:sz="0" w:space="0" w:color="auto"/>
        <w:right w:val="none" w:sz="0" w:space="0" w:color="auto"/>
      </w:divBdr>
    </w:div>
    <w:div w:id="288778493">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46055463">
      <w:bodyDiv w:val="1"/>
      <w:marLeft w:val="0"/>
      <w:marRight w:val="0"/>
      <w:marTop w:val="0"/>
      <w:marBottom w:val="0"/>
      <w:divBdr>
        <w:top w:val="none" w:sz="0" w:space="0" w:color="auto"/>
        <w:left w:val="none" w:sz="0" w:space="0" w:color="auto"/>
        <w:bottom w:val="none" w:sz="0" w:space="0" w:color="auto"/>
        <w:right w:val="none" w:sz="0" w:space="0" w:color="auto"/>
      </w:divBdr>
    </w:div>
    <w:div w:id="36001316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6875625">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5469766">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4969050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774793239">
      <w:bodyDiv w:val="1"/>
      <w:marLeft w:val="0"/>
      <w:marRight w:val="0"/>
      <w:marTop w:val="0"/>
      <w:marBottom w:val="0"/>
      <w:divBdr>
        <w:top w:val="none" w:sz="0" w:space="0" w:color="auto"/>
        <w:left w:val="none" w:sz="0" w:space="0" w:color="auto"/>
        <w:bottom w:val="none" w:sz="0" w:space="0" w:color="auto"/>
        <w:right w:val="none" w:sz="0" w:space="0" w:color="auto"/>
      </w:divBdr>
    </w:div>
    <w:div w:id="790368404">
      <w:bodyDiv w:val="1"/>
      <w:marLeft w:val="0"/>
      <w:marRight w:val="0"/>
      <w:marTop w:val="0"/>
      <w:marBottom w:val="0"/>
      <w:divBdr>
        <w:top w:val="none" w:sz="0" w:space="0" w:color="auto"/>
        <w:left w:val="none" w:sz="0" w:space="0" w:color="auto"/>
        <w:bottom w:val="none" w:sz="0" w:space="0" w:color="auto"/>
        <w:right w:val="none" w:sz="0" w:space="0" w:color="auto"/>
      </w:divBdr>
    </w:div>
    <w:div w:id="814906368">
      <w:bodyDiv w:val="1"/>
      <w:marLeft w:val="0"/>
      <w:marRight w:val="0"/>
      <w:marTop w:val="0"/>
      <w:marBottom w:val="0"/>
      <w:divBdr>
        <w:top w:val="none" w:sz="0" w:space="0" w:color="auto"/>
        <w:left w:val="none" w:sz="0" w:space="0" w:color="auto"/>
        <w:bottom w:val="none" w:sz="0" w:space="0" w:color="auto"/>
        <w:right w:val="none" w:sz="0" w:space="0" w:color="auto"/>
      </w:divBdr>
    </w:div>
    <w:div w:id="83009571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1005325270">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7372345">
      <w:bodyDiv w:val="1"/>
      <w:marLeft w:val="0"/>
      <w:marRight w:val="0"/>
      <w:marTop w:val="0"/>
      <w:marBottom w:val="0"/>
      <w:divBdr>
        <w:top w:val="none" w:sz="0" w:space="0" w:color="auto"/>
        <w:left w:val="none" w:sz="0" w:space="0" w:color="auto"/>
        <w:bottom w:val="none" w:sz="0" w:space="0" w:color="auto"/>
        <w:right w:val="none" w:sz="0" w:space="0" w:color="auto"/>
      </w:divBdr>
    </w:div>
    <w:div w:id="1068041082">
      <w:bodyDiv w:val="1"/>
      <w:marLeft w:val="0"/>
      <w:marRight w:val="0"/>
      <w:marTop w:val="0"/>
      <w:marBottom w:val="0"/>
      <w:divBdr>
        <w:top w:val="none" w:sz="0" w:space="0" w:color="auto"/>
        <w:left w:val="none" w:sz="0" w:space="0" w:color="auto"/>
        <w:bottom w:val="none" w:sz="0" w:space="0" w:color="auto"/>
        <w:right w:val="none" w:sz="0" w:space="0" w:color="auto"/>
      </w:divBdr>
    </w:div>
    <w:div w:id="1177698098">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13344792">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342465979">
      <w:bodyDiv w:val="1"/>
      <w:marLeft w:val="0"/>
      <w:marRight w:val="0"/>
      <w:marTop w:val="0"/>
      <w:marBottom w:val="0"/>
      <w:divBdr>
        <w:top w:val="none" w:sz="0" w:space="0" w:color="auto"/>
        <w:left w:val="none" w:sz="0" w:space="0" w:color="auto"/>
        <w:bottom w:val="none" w:sz="0" w:space="0" w:color="auto"/>
        <w:right w:val="none" w:sz="0" w:space="0" w:color="auto"/>
      </w:divBdr>
    </w:div>
    <w:div w:id="1357779516">
      <w:bodyDiv w:val="1"/>
      <w:marLeft w:val="0"/>
      <w:marRight w:val="0"/>
      <w:marTop w:val="0"/>
      <w:marBottom w:val="0"/>
      <w:divBdr>
        <w:top w:val="none" w:sz="0" w:space="0" w:color="auto"/>
        <w:left w:val="none" w:sz="0" w:space="0" w:color="auto"/>
        <w:bottom w:val="none" w:sz="0" w:space="0" w:color="auto"/>
        <w:right w:val="none" w:sz="0" w:space="0" w:color="auto"/>
      </w:divBdr>
    </w:div>
    <w:div w:id="1407453453">
      <w:bodyDiv w:val="1"/>
      <w:marLeft w:val="0"/>
      <w:marRight w:val="0"/>
      <w:marTop w:val="0"/>
      <w:marBottom w:val="0"/>
      <w:divBdr>
        <w:top w:val="none" w:sz="0" w:space="0" w:color="auto"/>
        <w:left w:val="none" w:sz="0" w:space="0" w:color="auto"/>
        <w:bottom w:val="none" w:sz="0" w:space="0" w:color="auto"/>
        <w:right w:val="none" w:sz="0" w:space="0" w:color="auto"/>
      </w:divBdr>
    </w:div>
    <w:div w:id="1436100296">
      <w:bodyDiv w:val="1"/>
      <w:marLeft w:val="0"/>
      <w:marRight w:val="0"/>
      <w:marTop w:val="0"/>
      <w:marBottom w:val="0"/>
      <w:divBdr>
        <w:top w:val="none" w:sz="0" w:space="0" w:color="auto"/>
        <w:left w:val="none" w:sz="0" w:space="0" w:color="auto"/>
        <w:bottom w:val="none" w:sz="0" w:space="0" w:color="auto"/>
        <w:right w:val="none" w:sz="0" w:space="0" w:color="auto"/>
      </w:divBdr>
    </w:div>
    <w:div w:id="144187167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521580286">
      <w:bodyDiv w:val="1"/>
      <w:marLeft w:val="0"/>
      <w:marRight w:val="0"/>
      <w:marTop w:val="0"/>
      <w:marBottom w:val="0"/>
      <w:divBdr>
        <w:top w:val="none" w:sz="0" w:space="0" w:color="auto"/>
        <w:left w:val="none" w:sz="0" w:space="0" w:color="auto"/>
        <w:bottom w:val="none" w:sz="0" w:space="0" w:color="auto"/>
        <w:right w:val="none" w:sz="0" w:space="0" w:color="auto"/>
      </w:divBdr>
    </w:div>
    <w:div w:id="1527332749">
      <w:bodyDiv w:val="1"/>
      <w:marLeft w:val="0"/>
      <w:marRight w:val="0"/>
      <w:marTop w:val="0"/>
      <w:marBottom w:val="0"/>
      <w:divBdr>
        <w:top w:val="none" w:sz="0" w:space="0" w:color="auto"/>
        <w:left w:val="none" w:sz="0" w:space="0" w:color="auto"/>
        <w:bottom w:val="none" w:sz="0" w:space="0" w:color="auto"/>
        <w:right w:val="none" w:sz="0" w:space="0" w:color="auto"/>
      </w:divBdr>
    </w:div>
    <w:div w:id="1553729427">
      <w:bodyDiv w:val="1"/>
      <w:marLeft w:val="0"/>
      <w:marRight w:val="0"/>
      <w:marTop w:val="0"/>
      <w:marBottom w:val="0"/>
      <w:divBdr>
        <w:top w:val="none" w:sz="0" w:space="0" w:color="auto"/>
        <w:left w:val="none" w:sz="0" w:space="0" w:color="auto"/>
        <w:bottom w:val="none" w:sz="0" w:space="0" w:color="auto"/>
        <w:right w:val="none" w:sz="0" w:space="0" w:color="auto"/>
      </w:divBdr>
    </w:div>
    <w:div w:id="1607955935">
      <w:bodyDiv w:val="1"/>
      <w:marLeft w:val="0"/>
      <w:marRight w:val="0"/>
      <w:marTop w:val="0"/>
      <w:marBottom w:val="0"/>
      <w:divBdr>
        <w:top w:val="none" w:sz="0" w:space="0" w:color="auto"/>
        <w:left w:val="none" w:sz="0" w:space="0" w:color="auto"/>
        <w:bottom w:val="none" w:sz="0" w:space="0" w:color="auto"/>
        <w:right w:val="none" w:sz="0" w:space="0" w:color="auto"/>
      </w:divBdr>
    </w:div>
    <w:div w:id="1617440387">
      <w:bodyDiv w:val="1"/>
      <w:marLeft w:val="0"/>
      <w:marRight w:val="0"/>
      <w:marTop w:val="0"/>
      <w:marBottom w:val="0"/>
      <w:divBdr>
        <w:top w:val="none" w:sz="0" w:space="0" w:color="auto"/>
        <w:left w:val="none" w:sz="0" w:space="0" w:color="auto"/>
        <w:bottom w:val="none" w:sz="0" w:space="0" w:color="auto"/>
        <w:right w:val="none" w:sz="0" w:space="0" w:color="auto"/>
      </w:divBdr>
    </w:div>
    <w:div w:id="1665663715">
      <w:bodyDiv w:val="1"/>
      <w:marLeft w:val="0"/>
      <w:marRight w:val="0"/>
      <w:marTop w:val="0"/>
      <w:marBottom w:val="0"/>
      <w:divBdr>
        <w:top w:val="none" w:sz="0" w:space="0" w:color="auto"/>
        <w:left w:val="none" w:sz="0" w:space="0" w:color="auto"/>
        <w:bottom w:val="none" w:sz="0" w:space="0" w:color="auto"/>
        <w:right w:val="none" w:sz="0" w:space="0" w:color="auto"/>
      </w:divBdr>
    </w:div>
    <w:div w:id="1687321517">
      <w:bodyDiv w:val="1"/>
      <w:marLeft w:val="0"/>
      <w:marRight w:val="0"/>
      <w:marTop w:val="0"/>
      <w:marBottom w:val="0"/>
      <w:divBdr>
        <w:top w:val="none" w:sz="0" w:space="0" w:color="auto"/>
        <w:left w:val="none" w:sz="0" w:space="0" w:color="auto"/>
        <w:bottom w:val="none" w:sz="0" w:space="0" w:color="auto"/>
        <w:right w:val="none" w:sz="0" w:space="0" w:color="auto"/>
      </w:divBdr>
    </w:div>
    <w:div w:id="1689135021">
      <w:bodyDiv w:val="1"/>
      <w:marLeft w:val="0"/>
      <w:marRight w:val="0"/>
      <w:marTop w:val="0"/>
      <w:marBottom w:val="0"/>
      <w:divBdr>
        <w:top w:val="none" w:sz="0" w:space="0" w:color="auto"/>
        <w:left w:val="none" w:sz="0" w:space="0" w:color="auto"/>
        <w:bottom w:val="none" w:sz="0" w:space="0" w:color="auto"/>
        <w:right w:val="none" w:sz="0" w:space="0" w:color="auto"/>
      </w:divBdr>
    </w:div>
    <w:div w:id="1693872759">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2150870">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2657493">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0521834">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768958550">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27284501">
      <w:bodyDiv w:val="1"/>
      <w:marLeft w:val="0"/>
      <w:marRight w:val="0"/>
      <w:marTop w:val="0"/>
      <w:marBottom w:val="0"/>
      <w:divBdr>
        <w:top w:val="none" w:sz="0" w:space="0" w:color="auto"/>
        <w:left w:val="none" w:sz="0" w:space="0" w:color="auto"/>
        <w:bottom w:val="none" w:sz="0" w:space="0" w:color="auto"/>
        <w:right w:val="none" w:sz="0" w:space="0" w:color="auto"/>
      </w:divBdr>
    </w:div>
    <w:div w:id="1842154940">
      <w:bodyDiv w:val="1"/>
      <w:marLeft w:val="0"/>
      <w:marRight w:val="0"/>
      <w:marTop w:val="0"/>
      <w:marBottom w:val="0"/>
      <w:divBdr>
        <w:top w:val="none" w:sz="0" w:space="0" w:color="auto"/>
        <w:left w:val="none" w:sz="0" w:space="0" w:color="auto"/>
        <w:bottom w:val="none" w:sz="0" w:space="0" w:color="auto"/>
        <w:right w:val="none" w:sz="0" w:space="0" w:color="auto"/>
      </w:divBdr>
    </w:div>
    <w:div w:id="1917394766">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39170114">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05474102">
      <w:bodyDiv w:val="1"/>
      <w:marLeft w:val="0"/>
      <w:marRight w:val="0"/>
      <w:marTop w:val="0"/>
      <w:marBottom w:val="0"/>
      <w:divBdr>
        <w:top w:val="none" w:sz="0" w:space="0" w:color="auto"/>
        <w:left w:val="none" w:sz="0" w:space="0" w:color="auto"/>
        <w:bottom w:val="none" w:sz="0" w:space="0" w:color="auto"/>
        <w:right w:val="none" w:sz="0" w:space="0" w:color="auto"/>
      </w:divBdr>
    </w:div>
    <w:div w:id="2044666643">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71343705">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F094D1-2896-4993-A06B-B97287330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1636</Words>
  <Characters>9330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Administrator</cp:lastModifiedBy>
  <cp:revision>64</cp:revision>
  <cp:lastPrinted>2024-04-09T10:41:00Z</cp:lastPrinted>
  <dcterms:created xsi:type="dcterms:W3CDTF">2025-07-22T06:57:00Z</dcterms:created>
  <dcterms:modified xsi:type="dcterms:W3CDTF">2025-10-30T09:12:00Z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